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977D0" w14:textId="77777777" w:rsidR="00C33E94" w:rsidRPr="00F12426" w:rsidRDefault="00416B1A" w:rsidP="00F12426">
      <w:pPr>
        <w:shd w:val="clear" w:color="auto" w:fill="FFFFFF" w:themeFill="background1"/>
        <w:spacing w:after="0"/>
        <w:jc w:val="center"/>
        <w:rPr>
          <w:sz w:val="44"/>
        </w:rPr>
      </w:pPr>
      <w:r>
        <w:rPr>
          <w:sz w:val="44"/>
        </w:rPr>
        <w:t>Computing</w:t>
      </w:r>
    </w:p>
    <w:tbl>
      <w:tblPr>
        <w:tblStyle w:val="TableGrid"/>
        <w:tblpPr w:leftFromText="180" w:rightFromText="180" w:vertAnchor="text" w:horzAnchor="margin" w:tblpXSpec="center" w:tblpY="2496"/>
        <w:tblW w:w="15163" w:type="dxa"/>
        <w:tblLook w:val="04A0" w:firstRow="1" w:lastRow="0" w:firstColumn="1" w:lastColumn="0" w:noHBand="0" w:noVBand="1"/>
      </w:tblPr>
      <w:tblGrid>
        <w:gridCol w:w="6974"/>
        <w:gridCol w:w="8189"/>
      </w:tblGrid>
      <w:tr w:rsidR="00416B1A" w14:paraId="3C83B216" w14:textId="77777777" w:rsidTr="00416B1A">
        <w:tc>
          <w:tcPr>
            <w:tcW w:w="6974" w:type="dxa"/>
            <w:shd w:val="clear" w:color="auto" w:fill="FF0000"/>
          </w:tcPr>
          <w:p w14:paraId="6A763742" w14:textId="77777777" w:rsidR="00416B1A" w:rsidRPr="00F12426" w:rsidRDefault="00416B1A" w:rsidP="00416B1A">
            <w:pPr>
              <w:rPr>
                <w:rFonts w:cstheme="minorHAnsi"/>
                <w:b/>
                <w:color w:val="FFFFFF" w:themeColor="background1"/>
                <w:sz w:val="32"/>
                <w:szCs w:val="20"/>
              </w:rPr>
            </w:pPr>
            <w:r w:rsidRPr="00F12426">
              <w:rPr>
                <w:rFonts w:cstheme="minorHAnsi"/>
                <w:b/>
                <w:color w:val="FFFFFF" w:themeColor="background1"/>
                <w:sz w:val="32"/>
                <w:szCs w:val="20"/>
              </w:rPr>
              <w:t>KS1 National Curriculum Expectations</w:t>
            </w:r>
          </w:p>
        </w:tc>
        <w:tc>
          <w:tcPr>
            <w:tcW w:w="8189" w:type="dxa"/>
            <w:shd w:val="clear" w:color="auto" w:fill="FF0000"/>
          </w:tcPr>
          <w:p w14:paraId="5432D0DE" w14:textId="77777777" w:rsidR="00416B1A" w:rsidRPr="00F12426" w:rsidRDefault="00DA1FBA" w:rsidP="00416B1A">
            <w:pPr>
              <w:rPr>
                <w:rFonts w:cstheme="minorHAnsi"/>
                <w:b/>
                <w:color w:val="FFFFFF" w:themeColor="background1"/>
                <w:sz w:val="32"/>
                <w:szCs w:val="20"/>
              </w:rPr>
            </w:pPr>
            <w:r>
              <w:rPr>
                <w:rFonts w:cstheme="minorHAnsi"/>
                <w:b/>
                <w:color w:val="FFFFFF" w:themeColor="background1"/>
                <w:sz w:val="32"/>
                <w:szCs w:val="20"/>
              </w:rPr>
              <w:t>KS2</w:t>
            </w:r>
            <w:r w:rsidR="00416B1A" w:rsidRPr="00F12426">
              <w:rPr>
                <w:rFonts w:cstheme="minorHAnsi"/>
                <w:b/>
                <w:color w:val="FFFFFF" w:themeColor="background1"/>
                <w:sz w:val="32"/>
                <w:szCs w:val="20"/>
              </w:rPr>
              <w:t xml:space="preserve"> National Curriculum Expectations</w:t>
            </w:r>
          </w:p>
        </w:tc>
      </w:tr>
      <w:tr w:rsidR="00416B1A" w14:paraId="4640745A" w14:textId="77777777" w:rsidTr="00416B1A">
        <w:tc>
          <w:tcPr>
            <w:tcW w:w="6974" w:type="dxa"/>
          </w:tcPr>
          <w:p w14:paraId="2353BCE0" w14:textId="77777777" w:rsidR="00416B1A" w:rsidRPr="00416B1A" w:rsidRDefault="00416B1A" w:rsidP="00416B1A">
            <w:pPr>
              <w:pStyle w:val="TableParagraph"/>
              <w:spacing w:before="78"/>
              <w:ind w:left="165"/>
              <w:rPr>
                <w:rFonts w:asciiTheme="minorHAnsi" w:hAnsiTheme="minorHAnsi" w:cstheme="minorHAnsi"/>
                <w:color w:val="292425"/>
                <w:sz w:val="20"/>
                <w:szCs w:val="20"/>
              </w:rPr>
            </w:pPr>
            <w:r w:rsidRPr="00416B1A">
              <w:rPr>
                <w:rFonts w:asciiTheme="minorHAnsi" w:hAnsiTheme="minorHAnsi" w:cstheme="minorHAnsi"/>
                <w:color w:val="292425"/>
                <w:sz w:val="20"/>
                <w:szCs w:val="20"/>
              </w:rPr>
              <w:t>Pupils should be taught to:</w:t>
            </w:r>
          </w:p>
          <w:p w14:paraId="5E81B0C5" w14:textId="77777777" w:rsidR="00416B1A" w:rsidRPr="00416B1A" w:rsidRDefault="00416B1A" w:rsidP="00416B1A">
            <w:pPr>
              <w:pStyle w:val="TableParagraph"/>
              <w:numPr>
                <w:ilvl w:val="0"/>
                <w:numId w:val="24"/>
              </w:numPr>
              <w:tabs>
                <w:tab w:val="left" w:pos="454"/>
              </w:tabs>
              <w:spacing w:before="76" w:line="266" w:lineRule="auto"/>
              <w:ind w:right="147"/>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understand what algorithms are; how they are implemented as programs on digital devices; and that programs execute by following precise and unambiguous </w:t>
            </w:r>
            <w:proofErr w:type="gramStart"/>
            <w:r w:rsidRPr="00416B1A">
              <w:rPr>
                <w:rFonts w:asciiTheme="minorHAnsi" w:hAnsiTheme="minorHAnsi" w:cstheme="minorHAnsi"/>
                <w:color w:val="292425"/>
                <w:sz w:val="20"/>
                <w:szCs w:val="20"/>
              </w:rPr>
              <w:t>instructions;</w:t>
            </w:r>
            <w:proofErr w:type="gramEnd"/>
          </w:p>
          <w:p w14:paraId="306755C7" w14:textId="77777777" w:rsidR="00416B1A" w:rsidRPr="00416B1A" w:rsidRDefault="00416B1A" w:rsidP="00416B1A">
            <w:pPr>
              <w:pStyle w:val="TableParagraph"/>
              <w:numPr>
                <w:ilvl w:val="0"/>
                <w:numId w:val="24"/>
              </w:numPr>
              <w:tabs>
                <w:tab w:val="left" w:pos="454"/>
              </w:tabs>
              <w:spacing w:before="57"/>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create and debug simple </w:t>
            </w:r>
            <w:proofErr w:type="gramStart"/>
            <w:r w:rsidRPr="00416B1A">
              <w:rPr>
                <w:rFonts w:asciiTheme="minorHAnsi" w:hAnsiTheme="minorHAnsi" w:cstheme="minorHAnsi"/>
                <w:color w:val="292425"/>
                <w:sz w:val="20"/>
                <w:szCs w:val="20"/>
              </w:rPr>
              <w:t>programs;</w:t>
            </w:r>
            <w:proofErr w:type="gramEnd"/>
          </w:p>
          <w:p w14:paraId="07526F77" w14:textId="77777777" w:rsidR="00416B1A" w:rsidRPr="00416B1A" w:rsidRDefault="00416B1A" w:rsidP="00416B1A">
            <w:pPr>
              <w:pStyle w:val="TableParagraph"/>
              <w:numPr>
                <w:ilvl w:val="0"/>
                <w:numId w:val="24"/>
              </w:numPr>
              <w:tabs>
                <w:tab w:val="left" w:pos="454"/>
              </w:tabs>
              <w:spacing w:before="80"/>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use logical reasoning to predict the behaviour of simple </w:t>
            </w:r>
            <w:proofErr w:type="gramStart"/>
            <w:r w:rsidRPr="00416B1A">
              <w:rPr>
                <w:rFonts w:asciiTheme="minorHAnsi" w:hAnsiTheme="minorHAnsi" w:cstheme="minorHAnsi"/>
                <w:color w:val="292425"/>
                <w:sz w:val="20"/>
                <w:szCs w:val="20"/>
              </w:rPr>
              <w:t>programs;</w:t>
            </w:r>
            <w:proofErr w:type="gramEnd"/>
          </w:p>
          <w:p w14:paraId="008AD63E" w14:textId="77777777" w:rsidR="00416B1A" w:rsidRPr="00416B1A" w:rsidRDefault="00416B1A" w:rsidP="00416B1A">
            <w:pPr>
              <w:pStyle w:val="TableParagraph"/>
              <w:numPr>
                <w:ilvl w:val="0"/>
                <w:numId w:val="24"/>
              </w:numPr>
              <w:tabs>
                <w:tab w:val="left" w:pos="454"/>
              </w:tabs>
              <w:spacing w:before="81" w:line="266" w:lineRule="auto"/>
              <w:ind w:right="147"/>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use technology purposefully to create, organise, store, manipulate and retrieve digital </w:t>
            </w:r>
            <w:proofErr w:type="gramStart"/>
            <w:r w:rsidRPr="00416B1A">
              <w:rPr>
                <w:rFonts w:asciiTheme="minorHAnsi" w:hAnsiTheme="minorHAnsi" w:cstheme="minorHAnsi"/>
                <w:color w:val="292425"/>
                <w:sz w:val="20"/>
                <w:szCs w:val="20"/>
              </w:rPr>
              <w:t>content;</w:t>
            </w:r>
            <w:proofErr w:type="gramEnd"/>
          </w:p>
          <w:p w14:paraId="6949A9DD" w14:textId="77777777" w:rsidR="00416B1A" w:rsidRPr="00416B1A" w:rsidRDefault="00416B1A" w:rsidP="00416B1A">
            <w:pPr>
              <w:pStyle w:val="TableParagraph"/>
              <w:numPr>
                <w:ilvl w:val="0"/>
                <w:numId w:val="24"/>
              </w:numPr>
              <w:tabs>
                <w:tab w:val="left" w:pos="454"/>
              </w:tabs>
              <w:spacing w:before="57"/>
              <w:rPr>
                <w:rFonts w:asciiTheme="minorHAnsi" w:hAnsiTheme="minorHAnsi" w:cstheme="minorHAnsi"/>
                <w:color w:val="292425"/>
                <w:sz w:val="20"/>
                <w:szCs w:val="20"/>
              </w:rPr>
            </w:pPr>
            <w:r w:rsidRPr="00416B1A">
              <w:rPr>
                <w:rFonts w:asciiTheme="minorHAnsi" w:hAnsiTheme="minorHAnsi" w:cstheme="minorHAnsi"/>
                <w:color w:val="292425"/>
                <w:sz w:val="20"/>
                <w:szCs w:val="20"/>
              </w:rPr>
              <w:t>recognise common uses of information technology beyond school;</w:t>
            </w:r>
            <w:r>
              <w:rPr>
                <w:rFonts w:asciiTheme="minorHAnsi" w:hAnsiTheme="minorHAnsi" w:cstheme="minorHAnsi"/>
                <w:color w:val="292425"/>
                <w:sz w:val="20"/>
                <w:szCs w:val="20"/>
              </w:rPr>
              <w:t xml:space="preserve"> </w:t>
            </w:r>
            <w:r w:rsidRPr="00416B1A">
              <w:rPr>
                <w:rFonts w:cstheme="minorHAnsi"/>
                <w:color w:val="292425"/>
                <w:sz w:val="20"/>
                <w:szCs w:val="20"/>
              </w:rPr>
              <w:t>use technology safely and respectfully, keeping personal information private; identify where to go for help and support when they have concerns about content or contact on the internet or other online technologies.</w:t>
            </w:r>
          </w:p>
        </w:tc>
        <w:tc>
          <w:tcPr>
            <w:tcW w:w="8189" w:type="dxa"/>
          </w:tcPr>
          <w:p w14:paraId="4A067CF8" w14:textId="77777777" w:rsidR="00416B1A" w:rsidRPr="00416B1A" w:rsidRDefault="00416B1A" w:rsidP="00416B1A">
            <w:pPr>
              <w:pStyle w:val="TableParagraph"/>
              <w:ind w:left="170"/>
              <w:rPr>
                <w:rFonts w:asciiTheme="minorHAnsi" w:hAnsiTheme="minorHAnsi" w:cstheme="minorHAnsi"/>
                <w:color w:val="292425"/>
                <w:sz w:val="20"/>
                <w:szCs w:val="20"/>
              </w:rPr>
            </w:pPr>
            <w:r w:rsidRPr="00416B1A">
              <w:rPr>
                <w:rFonts w:asciiTheme="minorHAnsi" w:hAnsiTheme="minorHAnsi" w:cstheme="minorHAnsi"/>
                <w:color w:val="292425"/>
                <w:sz w:val="20"/>
                <w:szCs w:val="20"/>
              </w:rPr>
              <w:t>Pupils should be taught to:</w:t>
            </w:r>
          </w:p>
          <w:p w14:paraId="75F51ACB" w14:textId="77777777" w:rsidR="00416B1A" w:rsidRPr="00416B1A" w:rsidRDefault="00416B1A" w:rsidP="00416B1A">
            <w:pPr>
              <w:pStyle w:val="TableParagraph"/>
              <w:numPr>
                <w:ilvl w:val="0"/>
                <w:numId w:val="25"/>
              </w:numPr>
              <w:tabs>
                <w:tab w:val="left" w:pos="511"/>
              </w:tabs>
              <w:spacing w:before="76" w:line="266" w:lineRule="auto"/>
              <w:ind w:right="92"/>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design, write and debug programs that accomplish specific goals, including controlling    or simulating physical systems; solve problems by decomposing them into smaller </w:t>
            </w:r>
            <w:proofErr w:type="gramStart"/>
            <w:r w:rsidRPr="00416B1A">
              <w:rPr>
                <w:rFonts w:asciiTheme="minorHAnsi" w:hAnsiTheme="minorHAnsi" w:cstheme="minorHAnsi"/>
                <w:color w:val="292425"/>
                <w:sz w:val="20"/>
                <w:szCs w:val="20"/>
              </w:rPr>
              <w:t>parts;</w:t>
            </w:r>
            <w:proofErr w:type="gramEnd"/>
          </w:p>
          <w:p w14:paraId="5711E2BE" w14:textId="77777777" w:rsidR="00416B1A" w:rsidRPr="00416B1A" w:rsidRDefault="00416B1A" w:rsidP="00416B1A">
            <w:pPr>
              <w:pStyle w:val="TableParagraph"/>
              <w:numPr>
                <w:ilvl w:val="0"/>
                <w:numId w:val="25"/>
              </w:numPr>
              <w:tabs>
                <w:tab w:val="left" w:pos="511"/>
              </w:tabs>
              <w:spacing w:before="57" w:line="266" w:lineRule="auto"/>
              <w:ind w:right="90"/>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use sequence, selection, and repetition in programs; work with variables </w:t>
            </w:r>
            <w:proofErr w:type="gramStart"/>
            <w:r w:rsidRPr="00416B1A">
              <w:rPr>
                <w:rFonts w:asciiTheme="minorHAnsi" w:hAnsiTheme="minorHAnsi" w:cstheme="minorHAnsi"/>
                <w:color w:val="292425"/>
                <w:sz w:val="20"/>
                <w:szCs w:val="20"/>
              </w:rPr>
              <w:t>and  various</w:t>
            </w:r>
            <w:proofErr w:type="gramEnd"/>
            <w:r w:rsidRPr="00416B1A">
              <w:rPr>
                <w:rFonts w:asciiTheme="minorHAnsi" w:hAnsiTheme="minorHAnsi" w:cstheme="minorHAnsi"/>
                <w:color w:val="292425"/>
                <w:sz w:val="20"/>
                <w:szCs w:val="20"/>
              </w:rPr>
              <w:t xml:space="preserve"> forms of input and output;</w:t>
            </w:r>
          </w:p>
          <w:p w14:paraId="64347CBF" w14:textId="77777777" w:rsidR="00416B1A" w:rsidRPr="00416B1A" w:rsidRDefault="00416B1A" w:rsidP="00416B1A">
            <w:pPr>
              <w:pStyle w:val="TableParagraph"/>
              <w:numPr>
                <w:ilvl w:val="0"/>
                <w:numId w:val="25"/>
              </w:numPr>
              <w:tabs>
                <w:tab w:val="left" w:pos="511"/>
              </w:tabs>
              <w:spacing w:before="57" w:line="266" w:lineRule="auto"/>
              <w:ind w:right="90"/>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use logical reasoning to explain how some simple algorithms work and to detect and correct errors in algorithms and </w:t>
            </w:r>
            <w:proofErr w:type="gramStart"/>
            <w:r w:rsidRPr="00416B1A">
              <w:rPr>
                <w:rFonts w:asciiTheme="minorHAnsi" w:hAnsiTheme="minorHAnsi" w:cstheme="minorHAnsi"/>
                <w:color w:val="292425"/>
                <w:sz w:val="20"/>
                <w:szCs w:val="20"/>
              </w:rPr>
              <w:t>programs;</w:t>
            </w:r>
            <w:proofErr w:type="gramEnd"/>
          </w:p>
          <w:p w14:paraId="4CA2908A" w14:textId="77777777" w:rsidR="00416B1A" w:rsidRPr="00416B1A" w:rsidRDefault="00416B1A" w:rsidP="00416B1A">
            <w:pPr>
              <w:pStyle w:val="TableParagraph"/>
              <w:numPr>
                <w:ilvl w:val="0"/>
                <w:numId w:val="25"/>
              </w:numPr>
              <w:tabs>
                <w:tab w:val="left" w:pos="511"/>
              </w:tabs>
              <w:spacing w:before="57" w:line="266" w:lineRule="auto"/>
              <w:ind w:right="90"/>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understand computer networks including the internet; how they can provide multiple services, such as the world wide web, and the opportunities they offer for communication and </w:t>
            </w:r>
            <w:proofErr w:type="gramStart"/>
            <w:r w:rsidRPr="00416B1A">
              <w:rPr>
                <w:rFonts w:asciiTheme="minorHAnsi" w:hAnsiTheme="minorHAnsi" w:cstheme="minorHAnsi"/>
                <w:color w:val="292425"/>
                <w:sz w:val="20"/>
                <w:szCs w:val="20"/>
              </w:rPr>
              <w:t>collaboration;</w:t>
            </w:r>
            <w:proofErr w:type="gramEnd"/>
          </w:p>
          <w:p w14:paraId="138FE038" w14:textId="77777777" w:rsidR="00416B1A" w:rsidRPr="00416B1A" w:rsidRDefault="00416B1A" w:rsidP="00416B1A">
            <w:pPr>
              <w:pStyle w:val="TableParagraph"/>
              <w:numPr>
                <w:ilvl w:val="0"/>
                <w:numId w:val="25"/>
              </w:numPr>
              <w:tabs>
                <w:tab w:val="left" w:pos="511"/>
              </w:tabs>
              <w:spacing w:before="57" w:line="266" w:lineRule="auto"/>
              <w:ind w:right="90"/>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 xml:space="preserve">use search technologies effectively, appreciate how results are selected and ranked, and be discerning in evaluating digital </w:t>
            </w:r>
            <w:proofErr w:type="gramStart"/>
            <w:r w:rsidRPr="00416B1A">
              <w:rPr>
                <w:rFonts w:asciiTheme="minorHAnsi" w:hAnsiTheme="minorHAnsi" w:cstheme="minorHAnsi"/>
                <w:color w:val="292425"/>
                <w:sz w:val="20"/>
                <w:szCs w:val="20"/>
              </w:rPr>
              <w:t>content;</w:t>
            </w:r>
            <w:proofErr w:type="gramEnd"/>
          </w:p>
          <w:p w14:paraId="11996EE8" w14:textId="77777777" w:rsidR="00416B1A" w:rsidRPr="00416B1A" w:rsidRDefault="00416B1A" w:rsidP="00416B1A">
            <w:pPr>
              <w:pStyle w:val="TableParagraph"/>
              <w:numPr>
                <w:ilvl w:val="0"/>
                <w:numId w:val="25"/>
              </w:numPr>
              <w:tabs>
                <w:tab w:val="left" w:pos="511"/>
              </w:tabs>
              <w:spacing w:before="57" w:line="266" w:lineRule="auto"/>
              <w:ind w:right="90"/>
              <w:jc w:val="both"/>
              <w:rPr>
                <w:rFonts w:asciiTheme="minorHAnsi" w:hAnsiTheme="minorHAnsi" w:cstheme="minorHAnsi"/>
                <w:color w:val="292425"/>
                <w:sz w:val="20"/>
                <w:szCs w:val="20"/>
              </w:rPr>
            </w:pPr>
            <w:r w:rsidRPr="00416B1A">
              <w:rPr>
                <w:rFonts w:asciiTheme="minorHAnsi" w:hAnsiTheme="minorHAnsi" w:cstheme="minorHAnsi"/>
                <w:color w:val="292425"/>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r>
              <w:rPr>
                <w:rFonts w:asciiTheme="minorHAnsi" w:hAnsiTheme="minorHAnsi" w:cstheme="minorHAnsi"/>
                <w:color w:val="292425"/>
                <w:sz w:val="20"/>
                <w:szCs w:val="20"/>
              </w:rPr>
              <w:t xml:space="preserve"> </w:t>
            </w:r>
            <w:r w:rsidRPr="00416B1A">
              <w:rPr>
                <w:rFonts w:cstheme="minorHAnsi"/>
                <w:color w:val="292425"/>
                <w:sz w:val="20"/>
                <w:szCs w:val="20"/>
              </w:rPr>
              <w:t>use technology safely, respectfully and responsibly; recognise acceptable/unacceptable behaviour; identify a range of ways to report concerns about content and contact.</w:t>
            </w:r>
          </w:p>
        </w:tc>
      </w:tr>
    </w:tbl>
    <w:p w14:paraId="31BC71C5" w14:textId="77777777" w:rsidR="00F12426" w:rsidRPr="00F12426" w:rsidRDefault="00F12426" w:rsidP="00F12426">
      <w:pPr>
        <w:shd w:val="clear" w:color="auto" w:fill="FFFFFF" w:themeFill="background1"/>
        <w:spacing w:after="0"/>
        <w:jc w:val="center"/>
        <w:rPr>
          <w:sz w:val="44"/>
        </w:rPr>
      </w:pPr>
      <w:r w:rsidRPr="00F12426">
        <w:rPr>
          <w:sz w:val="44"/>
        </w:rPr>
        <w:t>Progression Map</w:t>
      </w:r>
    </w:p>
    <w:tbl>
      <w:tblPr>
        <w:tblpPr w:leftFromText="180" w:rightFromText="180" w:vertAnchor="text" w:horzAnchor="margin" w:tblpXSpec="center" w:tblpY="114"/>
        <w:tblW w:w="15158" w:type="dxa"/>
        <w:tblBorders>
          <w:top w:val="single" w:sz="8" w:space="0" w:color="007740"/>
          <w:left w:val="single" w:sz="8" w:space="0" w:color="007740"/>
          <w:bottom w:val="single" w:sz="8" w:space="0" w:color="007740"/>
          <w:right w:val="single" w:sz="8" w:space="0" w:color="007740"/>
          <w:insideH w:val="single" w:sz="8" w:space="0" w:color="007740"/>
          <w:insideV w:val="single" w:sz="8" w:space="0" w:color="007740"/>
        </w:tblBorders>
        <w:tblLayout w:type="fixed"/>
        <w:tblCellMar>
          <w:left w:w="0" w:type="dxa"/>
          <w:right w:w="0" w:type="dxa"/>
        </w:tblCellMar>
        <w:tblLook w:val="01E0" w:firstRow="1" w:lastRow="1" w:firstColumn="1" w:lastColumn="1" w:noHBand="0" w:noVBand="0"/>
      </w:tblPr>
      <w:tblGrid>
        <w:gridCol w:w="15158"/>
      </w:tblGrid>
      <w:tr w:rsidR="00F12426" w14:paraId="3C50823C" w14:textId="77777777" w:rsidTr="00F12426">
        <w:trPr>
          <w:trHeight w:val="520"/>
        </w:trPr>
        <w:tc>
          <w:tcPr>
            <w:tcW w:w="15158" w:type="dxa"/>
            <w:tcBorders>
              <w:top w:val="single" w:sz="8" w:space="0" w:color="00743A"/>
              <w:left w:val="single" w:sz="8" w:space="0" w:color="00743A"/>
              <w:bottom w:val="single" w:sz="8" w:space="0" w:color="00743A"/>
              <w:right w:val="single" w:sz="8" w:space="0" w:color="00743A"/>
            </w:tcBorders>
            <w:shd w:val="clear" w:color="auto" w:fill="FF0000"/>
          </w:tcPr>
          <w:p w14:paraId="25655A93" w14:textId="77777777" w:rsidR="00F12426" w:rsidRPr="00F12426" w:rsidRDefault="00F12426" w:rsidP="00F12426">
            <w:pPr>
              <w:pStyle w:val="TableParagraph"/>
              <w:spacing w:before="134"/>
              <w:ind w:left="180"/>
              <w:jc w:val="center"/>
              <w:rPr>
                <w:rFonts w:asciiTheme="minorHAnsi" w:hAnsiTheme="minorHAnsi" w:cstheme="minorHAnsi"/>
                <w:b/>
              </w:rPr>
            </w:pPr>
            <w:r w:rsidRPr="00F12426">
              <w:rPr>
                <w:rFonts w:asciiTheme="minorHAnsi" w:hAnsiTheme="minorHAnsi" w:cstheme="minorHAnsi"/>
                <w:b/>
                <w:color w:val="FFFFFF"/>
                <w:sz w:val="32"/>
              </w:rPr>
              <w:t>End of EYFS</w:t>
            </w:r>
          </w:p>
        </w:tc>
      </w:tr>
      <w:tr w:rsidR="0052655B" w14:paraId="769F095F" w14:textId="77777777" w:rsidTr="0052655B">
        <w:trPr>
          <w:trHeight w:val="783"/>
        </w:trPr>
        <w:tc>
          <w:tcPr>
            <w:tcW w:w="15158" w:type="dxa"/>
            <w:tcBorders>
              <w:top w:val="single" w:sz="8" w:space="0" w:color="00743A"/>
            </w:tcBorders>
            <w:shd w:val="clear" w:color="auto" w:fill="auto"/>
          </w:tcPr>
          <w:p w14:paraId="77A1008D" w14:textId="77777777" w:rsidR="0052655B" w:rsidRPr="00416B1A" w:rsidRDefault="0052655B" w:rsidP="00416B1A">
            <w:pPr>
              <w:pStyle w:val="BodyText"/>
              <w:spacing w:before="17"/>
              <w:ind w:left="113"/>
              <w:rPr>
                <w:rFonts w:asciiTheme="minorHAnsi" w:hAnsiTheme="minorHAnsi" w:cstheme="minorHAnsi"/>
                <w:color w:val="292425"/>
                <w:lang w:val="en-GB" w:eastAsia="en-GB" w:bidi="en-GB"/>
              </w:rPr>
            </w:pPr>
            <w:r>
              <w:rPr>
                <w:rFonts w:ascii="Segoe UI" w:hAnsi="Segoe UI" w:cs="Segoe UI"/>
                <w:color w:val="201F1E"/>
                <w:sz w:val="22"/>
                <w:szCs w:val="22"/>
                <w:shd w:val="clear" w:color="auto" w:fill="FFFFFF"/>
              </w:rPr>
              <w:t>Know and talk about the different factors that support their overall health and wellbeing: - sensible amounts of ‘screen time’ (PSED) Develop their small motor skills so that they can use a range of tools competently, safely and confidently. (PD) Explore, use and refine a variety of artistic effects to express their ideas and feelings. (EAD) Children will use iPads, computers, bee bots, IWB.</w:t>
            </w:r>
          </w:p>
        </w:tc>
      </w:tr>
    </w:tbl>
    <w:p w14:paraId="4E376DEF" w14:textId="77777777" w:rsidR="00DB01C6" w:rsidRDefault="00DB01C6"/>
    <w:tbl>
      <w:tblPr>
        <w:tblStyle w:val="TableGrid"/>
        <w:tblW w:w="15168" w:type="dxa"/>
        <w:tblInd w:w="-572" w:type="dxa"/>
        <w:tblLook w:val="04A0" w:firstRow="1" w:lastRow="0" w:firstColumn="1" w:lastColumn="0" w:noHBand="0" w:noVBand="1"/>
      </w:tblPr>
      <w:tblGrid>
        <w:gridCol w:w="15168"/>
      </w:tblGrid>
      <w:tr w:rsidR="00F12426" w14:paraId="38A40CE4" w14:textId="77777777" w:rsidTr="00F12426">
        <w:tc>
          <w:tcPr>
            <w:tcW w:w="15168" w:type="dxa"/>
          </w:tcPr>
          <w:p w14:paraId="3F813D5F" w14:textId="77777777" w:rsidR="00F12426" w:rsidRPr="00F12426" w:rsidRDefault="00F12426">
            <w:pPr>
              <w:rPr>
                <w:color w:val="FF0000"/>
                <w:sz w:val="36"/>
                <w:szCs w:val="20"/>
              </w:rPr>
            </w:pPr>
            <w:r w:rsidRPr="00F12426">
              <w:rPr>
                <w:color w:val="FF0000"/>
                <w:sz w:val="36"/>
                <w:szCs w:val="20"/>
              </w:rPr>
              <w:lastRenderedPageBreak/>
              <w:t>Intent</w:t>
            </w:r>
          </w:p>
          <w:p w14:paraId="5C1C2D4B" w14:textId="77777777" w:rsidR="00F12426" w:rsidRPr="00416B1A" w:rsidRDefault="00416B1A" w:rsidP="00416B1A">
            <w:pPr>
              <w:autoSpaceDE w:val="0"/>
              <w:autoSpaceDN w:val="0"/>
              <w:adjustRightInd w:val="0"/>
              <w:rPr>
                <w:rFonts w:ascii="Calibri Light" w:hAnsi="Calibri Light" w:cs="Times New Roman"/>
                <w:sz w:val="24"/>
                <w:szCs w:val="24"/>
              </w:rPr>
            </w:pPr>
            <w:r>
              <w:rPr>
                <w:rFonts w:ascii="Calibri Light" w:hAnsi="Calibri Light" w:cs="Times New Roman"/>
                <w:sz w:val="24"/>
                <w:szCs w:val="24"/>
              </w:rPr>
              <w:t>The planning and teaching of c</w:t>
            </w:r>
            <w:r w:rsidRPr="00567665">
              <w:rPr>
                <w:rFonts w:ascii="Calibri Light" w:hAnsi="Calibri Light" w:cs="Times New Roman"/>
                <w:sz w:val="24"/>
                <w:szCs w:val="24"/>
              </w:rPr>
              <w:t xml:space="preserve">omputing at </w:t>
            </w:r>
            <w:r>
              <w:rPr>
                <w:rFonts w:ascii="Calibri Light" w:hAnsi="Calibri Light" w:cs="Times New Roman"/>
                <w:sz w:val="24"/>
                <w:szCs w:val="24"/>
              </w:rPr>
              <w:t>Cranberry Academy</w:t>
            </w:r>
            <w:r w:rsidRPr="00567665">
              <w:rPr>
                <w:rFonts w:ascii="Calibri Light" w:hAnsi="Calibri Light" w:cs="Times New Roman"/>
                <w:sz w:val="24"/>
                <w:szCs w:val="24"/>
              </w:rPr>
              <w:t xml:space="preserve"> is an essential part of the curriculum.</w:t>
            </w:r>
            <w:r>
              <w:rPr>
                <w:rFonts w:ascii="Calibri Light" w:hAnsi="Calibri Light" w:cs="Times New Roman"/>
                <w:sz w:val="24"/>
                <w:szCs w:val="24"/>
              </w:rPr>
              <w:t xml:space="preserve"> </w:t>
            </w:r>
            <w:r w:rsidRPr="00965DFA">
              <w:rPr>
                <w:rFonts w:ascii="Calibri Light" w:hAnsi="Calibri Light" w:cs="Times New Roman"/>
                <w:sz w:val="24"/>
                <w:szCs w:val="24"/>
              </w:rPr>
              <w:t>We want children to become autonomous, independent users of computing technologies, gaining confidence and enjoyment from their activities.</w:t>
            </w:r>
            <w:r w:rsidRPr="00567665">
              <w:rPr>
                <w:rFonts w:ascii="Calibri Light" w:hAnsi="Calibri Light" w:cs="Times New Roman"/>
                <w:sz w:val="24"/>
                <w:szCs w:val="24"/>
              </w:rPr>
              <w:t xml:space="preserve"> Computing should be used as a tool to develop skills and understanding across all areas of learning. </w:t>
            </w:r>
            <w:r>
              <w:rPr>
                <w:rFonts w:ascii="Calibri Light" w:hAnsi="Calibri Light" w:cs="Times New Roman"/>
                <w:sz w:val="24"/>
                <w:szCs w:val="24"/>
              </w:rPr>
              <w:t>We understand c</w:t>
            </w:r>
            <w:r w:rsidRPr="00567665">
              <w:rPr>
                <w:rFonts w:ascii="Calibri Light" w:hAnsi="Calibri Light" w:cs="Times New Roman"/>
                <w:sz w:val="24"/>
                <w:szCs w:val="24"/>
              </w:rPr>
              <w:t xml:space="preserve">omputing skills are essential for today’s society, our children must have access to a wealth of learning opportunities and transferrable skills that will develop their passion and ability to thrive in a society where computing is becoming increasingly more important. </w:t>
            </w:r>
          </w:p>
          <w:p w14:paraId="40027089" w14:textId="77777777" w:rsidR="00F12426" w:rsidRDefault="00F12426" w:rsidP="00416B1A"/>
        </w:tc>
      </w:tr>
    </w:tbl>
    <w:p w14:paraId="088F477F" w14:textId="77777777" w:rsidR="00DB01C6" w:rsidRDefault="007D6A62">
      <w:pPr>
        <w:rPr>
          <w:color w:val="FF0000"/>
          <w:sz w:val="36"/>
          <w:szCs w:val="20"/>
        </w:rPr>
      </w:pPr>
      <w:r>
        <w:rPr>
          <w:noProof/>
          <w:color w:val="FF0000"/>
          <w:sz w:val="36"/>
          <w:szCs w:val="20"/>
          <w:lang w:eastAsia="en-GB"/>
        </w:rPr>
        <mc:AlternateContent>
          <mc:Choice Requires="wps">
            <w:drawing>
              <wp:anchor distT="0" distB="0" distL="114300" distR="114300" simplePos="0" relativeHeight="251659264" behindDoc="0" locked="0" layoutInCell="1" allowOverlap="1" wp14:anchorId="3A45A067" wp14:editId="1C275B2C">
                <wp:simplePos x="0" y="0"/>
                <wp:positionH relativeFrom="column">
                  <wp:posOffset>3722914</wp:posOffset>
                </wp:positionH>
                <wp:positionV relativeFrom="paragraph">
                  <wp:posOffset>43180</wp:posOffset>
                </wp:positionV>
                <wp:extent cx="533400" cy="348343"/>
                <wp:effectExtent l="38100" t="0" r="0" b="33020"/>
                <wp:wrapNone/>
                <wp:docPr id="5" name="Down Arrow 5"/>
                <wp:cNvGraphicFramePr/>
                <a:graphic xmlns:a="http://schemas.openxmlformats.org/drawingml/2006/main">
                  <a:graphicData uri="http://schemas.microsoft.com/office/word/2010/wordprocessingShape">
                    <wps:wsp>
                      <wps:cNvSpPr/>
                      <wps:spPr>
                        <a:xfrm>
                          <a:off x="0" y="0"/>
                          <a:ext cx="533400" cy="348343"/>
                        </a:xfrm>
                        <a:prstGeom prst="downArrow">
                          <a:avLst/>
                        </a:prstGeom>
                        <a:solidFill>
                          <a:srgbClr val="FF505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E6442D0">
              <v:shapetype id="_x0000_t67" coordsize="21600,21600" o:spt="67" adj="16200,5400" path="m0@0l@1@0@1,0@2,0@2@0,21600@0,10800,21600xe" w14:anchorId="1CFC0EF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5" style="position:absolute;margin-left:293.15pt;margin-top:3.4pt;width:42pt;height:2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5050" strokecolor="red"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yonAIAALMFAAAOAAAAZHJzL2Uyb0RvYy54bWysVNtu2zAMfR+wfxD0vtq5eOuCOkXQIsOA&#10;oi3aDn1WZDk2IIsapcTJvn6UfGnWFRswLA+KaJKH5BHJi8tDo9leoavB5HxylnKmjISiNtucf3ta&#10;fzjnzHlhCqHBqJwfleOXy/fvLlq7UFOoQBcKGYEYt2htzivv7SJJnKxUI9wZWGVIWQI2wpOI26RA&#10;0RJ6o5Npmn5MWsDCIkjlHH297pR8GfHLUkl/V5ZOeaZzTrn5eGI8N+FMlhdisUVhq1r2aYh/yKIR&#10;taGgI9S18ILtsP4NqqklgoPSn0loEijLWqpYA1UzSV9V81gJq2ItRI6zI03u/8HK2/09srrIecaZ&#10;EQ090TW0hq0QoWVZ4Ke1bkFmj/Yee8nRNRR7KLEJ/1QGO0ROjyOn6uCZpI/ZbDZPiXlJqtn8fDaf&#10;Bczkxdmi818UNCxccl5Q9Bg80in2N8539oNdCOhA18W61joKuN1caWR7QW+8XmdpFp+VQvxips3f&#10;PFP69cmdeBJOcE0CDV3h8eaPWgVAbR5USQRSqdOYcmxdNSYkpFTGTzpVJQrV5ZmdBgvNHjwiLxEw&#10;IJdU34jdAwyWHciA3RHU2wdXFTt/dE7/lFjnPHrEyGD86NzUBvAtAE1V9ZE7+4GkjprA0gaKI7UX&#10;Qjd3zsp1Ta98I5y/F0iDRo1By8Pf0VFqaHMO/Y2zCvDHW9+DPfU/aTlraXBz7r7vBCrO9FdDk/F5&#10;Mp+HSY/CPPs0JQFPNZtTjdk1V0B9M6E1ZWW8Bnuvh2uJ0DzTjlmFqKQSRlLsnEuPg3Dlu4VCW0qq&#10;1Sqa0XRb4W/Mo5UBPLAaGvjp8CzQ9q3uaUZuYRhysXjV7J1t8DSw2nko6zgJL7z2fNNmiI3Tb7Gw&#10;ek7laPWya5c/AQAA//8DAFBLAwQUAAYACAAAACEAxUQ+Lt8AAAAIAQAADwAAAGRycy9kb3ducmV2&#10;LnhtbEyPT0vDQBDF74LfYRnBi9hNK6YhZlP8gyCFCqbtfZsdk2B2Nuxu09hP73jS2zze483vFavJ&#10;9mJEHzpHCuazBARS7UxHjYLd9vU2AxGiJqN7R6jgGwOsysuLQufGnegDxyo2gkso5FpBG+OQSxnq&#10;Fq0OMzcgsffpvNWRpW+k8frE5baXiyRJpdUd8YdWD/jcYv1VHa2C/bnJNt77vcuqt6dxcbM+v7yv&#10;lbq+mh4fQESc4l8YfvEZHUpmOrgjmSB6BfdZesdRBSkvYD9dJqwPfMyXIMtC/h9Q/gAAAP//AwBQ&#10;SwECLQAUAAYACAAAACEAtoM4kv4AAADhAQAAEwAAAAAAAAAAAAAAAAAAAAAAW0NvbnRlbnRfVHlw&#10;ZXNdLnhtbFBLAQItABQABgAIAAAAIQA4/SH/1gAAAJQBAAALAAAAAAAAAAAAAAAAAC8BAABfcmVs&#10;cy8ucmVsc1BLAQItABQABgAIAAAAIQBFBnyonAIAALMFAAAOAAAAAAAAAAAAAAAAAC4CAABkcnMv&#10;ZTJvRG9jLnhtbFBLAQItABQABgAIAAAAIQDFRD4u3wAAAAgBAAAPAAAAAAAAAAAAAAAAAPYEAABk&#10;cnMvZG93bnJldi54bWxQSwUGAAAAAAQABADzAAAAAgYAAAAA&#10;"/>
            </w:pict>
          </mc:Fallback>
        </mc:AlternateContent>
      </w:r>
    </w:p>
    <w:tbl>
      <w:tblPr>
        <w:tblStyle w:val="TableGrid"/>
        <w:tblW w:w="15168" w:type="dxa"/>
        <w:tblInd w:w="-572" w:type="dxa"/>
        <w:tblLook w:val="04A0" w:firstRow="1" w:lastRow="0" w:firstColumn="1" w:lastColumn="0" w:noHBand="0" w:noVBand="1"/>
      </w:tblPr>
      <w:tblGrid>
        <w:gridCol w:w="15168"/>
      </w:tblGrid>
      <w:tr w:rsidR="00F12426" w14:paraId="614772E2" w14:textId="77777777" w:rsidTr="00F12426">
        <w:tc>
          <w:tcPr>
            <w:tcW w:w="15168" w:type="dxa"/>
          </w:tcPr>
          <w:p w14:paraId="7BB67D3E" w14:textId="77777777" w:rsidR="00F12426" w:rsidRDefault="00F12426" w:rsidP="00416B1A">
            <w:pPr>
              <w:rPr>
                <w:rFonts w:ascii="Calibri Light" w:hAnsi="Calibri Light" w:cs="Times New Roman"/>
                <w:sz w:val="24"/>
                <w:szCs w:val="24"/>
              </w:rPr>
            </w:pPr>
            <w:r w:rsidRPr="00F12426">
              <w:rPr>
                <w:rFonts w:cstheme="minorHAnsi"/>
                <w:color w:val="FF0000"/>
                <w:sz w:val="36"/>
                <w:szCs w:val="20"/>
              </w:rPr>
              <w:t xml:space="preserve">Implementation </w:t>
            </w:r>
            <w:r w:rsidRPr="00F12426">
              <w:rPr>
                <w:rFonts w:cstheme="minorHAnsi"/>
                <w:color w:val="C00000"/>
                <w:sz w:val="20"/>
                <w:szCs w:val="20"/>
              </w:rPr>
              <w:br/>
            </w:r>
            <w:r w:rsidR="00416B1A" w:rsidRPr="00AB6984">
              <w:rPr>
                <w:rFonts w:ascii="Calibri Light" w:hAnsi="Calibri Light" w:cs="Times New Roman"/>
                <w:sz w:val="24"/>
                <w:szCs w:val="24"/>
              </w:rPr>
              <w:t xml:space="preserve">The children will learn a variety of skills through exciting half-termly units. They will focus on developing their computational thinking, creativity and skills in computer science, information technology and digital literacy. They will use technology safely, respectfully and responsibly and be able to recognise acceptable and unacceptable behaviour and identify a range of ways to report concerns about content and contact. </w:t>
            </w:r>
            <w:r w:rsidR="00416B1A" w:rsidRPr="00965DFA">
              <w:rPr>
                <w:rFonts w:ascii="Calibri Light" w:hAnsi="Calibri Light" w:cs="Times New Roman"/>
                <w:sz w:val="24"/>
                <w:szCs w:val="24"/>
              </w:rPr>
              <w:t xml:space="preserve">Where appropriate, meaningful links will be made between the computing curriculum at the wider curriculum. In computing </w:t>
            </w:r>
            <w:proofErr w:type="gramStart"/>
            <w:r w:rsidR="00416B1A" w:rsidRPr="00965DFA">
              <w:rPr>
                <w:rFonts w:ascii="Calibri Light" w:hAnsi="Calibri Light" w:cs="Times New Roman"/>
                <w:sz w:val="24"/>
                <w:szCs w:val="24"/>
              </w:rPr>
              <w:t>lessons</w:t>
            </w:r>
            <w:proofErr w:type="gramEnd"/>
            <w:r w:rsidR="00416B1A" w:rsidRPr="00965DFA">
              <w:rPr>
                <w:rFonts w:ascii="Calibri Light" w:hAnsi="Calibri Light" w:cs="Times New Roman"/>
                <w:sz w:val="24"/>
                <w:szCs w:val="24"/>
              </w:rPr>
              <w:t xml:space="preserve"> the children will use either the IPads</w:t>
            </w:r>
            <w:r w:rsidR="00416B1A">
              <w:rPr>
                <w:rFonts w:ascii="Calibri Light" w:hAnsi="Calibri Light" w:cs="Times New Roman"/>
                <w:sz w:val="24"/>
                <w:szCs w:val="24"/>
              </w:rPr>
              <w:t>, laptops</w:t>
            </w:r>
            <w:r w:rsidR="00416B1A" w:rsidRPr="00965DFA">
              <w:rPr>
                <w:rFonts w:ascii="Calibri Light" w:hAnsi="Calibri Light" w:cs="Times New Roman"/>
                <w:sz w:val="24"/>
                <w:szCs w:val="24"/>
              </w:rPr>
              <w:t xml:space="preserve"> or the computer suite in order to access a range of apps and software</w:t>
            </w:r>
            <w:r w:rsidR="00416B1A">
              <w:rPr>
                <w:rFonts w:ascii="Calibri Light" w:hAnsi="Calibri Light" w:cs="Times New Roman"/>
                <w:sz w:val="24"/>
                <w:szCs w:val="24"/>
              </w:rPr>
              <w:t xml:space="preserve"> such as Purple Mash</w:t>
            </w:r>
            <w:r w:rsidR="00416B1A" w:rsidRPr="00965DFA">
              <w:rPr>
                <w:rFonts w:ascii="Calibri Light" w:hAnsi="Calibri Light" w:cs="Times New Roman"/>
                <w:sz w:val="24"/>
                <w:szCs w:val="24"/>
              </w:rPr>
              <w:t>.</w:t>
            </w:r>
          </w:p>
          <w:p w14:paraId="22EFB6E0" w14:textId="77777777" w:rsidR="00416B1A" w:rsidRPr="00416B1A" w:rsidRDefault="00416B1A" w:rsidP="00416B1A">
            <w:pPr>
              <w:rPr>
                <w:rFonts w:ascii="Calibri Light" w:hAnsi="Calibri Light" w:cs="Times New Roman"/>
                <w:sz w:val="24"/>
                <w:szCs w:val="24"/>
              </w:rPr>
            </w:pPr>
          </w:p>
        </w:tc>
      </w:tr>
    </w:tbl>
    <w:p w14:paraId="0D0F3B32" w14:textId="77777777" w:rsidR="00F12426" w:rsidRPr="00F12426" w:rsidRDefault="007D6A62">
      <w:pPr>
        <w:rPr>
          <w:rFonts w:cstheme="minorHAnsi"/>
          <w:sz w:val="20"/>
          <w:szCs w:val="20"/>
        </w:rPr>
      </w:pPr>
      <w:r>
        <w:rPr>
          <w:noProof/>
          <w:color w:val="FF0000"/>
          <w:sz w:val="36"/>
          <w:szCs w:val="20"/>
          <w:lang w:eastAsia="en-GB"/>
        </w:rPr>
        <mc:AlternateContent>
          <mc:Choice Requires="wps">
            <w:drawing>
              <wp:anchor distT="0" distB="0" distL="114300" distR="114300" simplePos="0" relativeHeight="251661312" behindDoc="1" locked="0" layoutInCell="1" allowOverlap="1" wp14:anchorId="2CE172F7" wp14:editId="6004283F">
                <wp:simplePos x="0" y="0"/>
                <wp:positionH relativeFrom="column">
                  <wp:posOffset>3799023</wp:posOffset>
                </wp:positionH>
                <wp:positionV relativeFrom="paragraph">
                  <wp:posOffset>136344</wp:posOffset>
                </wp:positionV>
                <wp:extent cx="533400" cy="446314"/>
                <wp:effectExtent l="19050" t="0" r="19050" b="30480"/>
                <wp:wrapNone/>
                <wp:docPr id="6" name="Down Arrow 6"/>
                <wp:cNvGraphicFramePr/>
                <a:graphic xmlns:a="http://schemas.openxmlformats.org/drawingml/2006/main">
                  <a:graphicData uri="http://schemas.microsoft.com/office/word/2010/wordprocessingShape">
                    <wps:wsp>
                      <wps:cNvSpPr/>
                      <wps:spPr>
                        <a:xfrm>
                          <a:off x="0" y="0"/>
                          <a:ext cx="533400" cy="446314"/>
                        </a:xfrm>
                        <a:prstGeom prst="downArrow">
                          <a:avLst/>
                        </a:prstGeom>
                        <a:solidFill>
                          <a:srgbClr val="FF505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5817E5FC">
              <v:shape id="Down Arrow 6" style="position:absolute;margin-left:299.15pt;margin-top:10.75pt;width:42pt;height:35.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ff5050" strokecolor="red"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68scQIAAPYEAAAOAAAAZHJzL2Uyb0RvYy54bWysVN9P2zAQfp+0/8Hy+0ha0sIiUlRRdZqE&#10;AAkmnl3HbizZPs92m7K/fmcnBcr2NK0P7p3v9+fvcnV9MJrshQ8KbEMnZyUlwnJold029MfT+ssl&#10;JSEy2zINVjT0RQR6vfj86ap3tZhCB7oVnmASG+reNbSL0dVFEXgnDAtn4IRFowRvWETVb4vWsx6z&#10;G11My3Je9OBb54GLEPB2NRjpIueXUvB4L2UQkeiGYm8xnz6fm3QWiytWbz1zneJjG+wfujBMWSz6&#10;mmrFIiM7r/5IZRT3EEDGMw6mACkVF3kGnGZSfpjmsWNO5FkQnOBeYQr/Ly2/2z94otqGzimxzOAT&#10;raC3ZOk99GSe8OldqNHt0T34UQsopmEP0pv0j2OQQ8b05RVTcYiE4+Xs/LwqEXmOpqqan0+qlLN4&#10;C3Y+xG8CDElCQ1usnotnONn+NsTB/+iXCgbQql0rrbPit5sb7cme4Ruv17Nylp8VS5y4aUt6ZOj0&#10;InfDkGtSs4iNGYfTB7ulhOktkphHn2ufRIfTIiX+xjlO3FKTKxa6oZlsSm6sNioiz7UyDb1Mwcdo&#10;bZNVZKaOoya8B4STtIH2BV/Iw0Dd4PhaYZFbFuID88hVxBb3L97jITXgiDBKlHTgf/3tPvkjhdBK&#10;SY/cx/F/7pgXlOjvFsn1dVJVaVmyUs0upqj495bNe4vdmRtA6Ce46Y5nMflHfRSlB/OMa7pMVdHE&#10;LMfaA9CjchOHncRF52K5zG64II7FW/voeEqecErwPh2emXcjWyLS7A6Oe8LqD3wZfFOkheUuglSZ&#10;TG+4IhOTgsuVOTl+CNL2vtez19vnavEbAAD//wMAUEsDBBQABgAIAAAAIQDWNj9I4AAAAAkBAAAP&#10;AAAAZHJzL2Rvd25yZXYueG1sTI9NS8NAEIbvgv9hGcGL2E0iLduYSfEDQQoKRnvfJmsSzM6G3W0a&#10;++sdT3qcmYd3nrfYzHYQk/Ghd4SQLhIQhmrX9NQifLw/XSsQIWpq9ODIIHybAJvy/KzQeeOO9Gam&#10;KraCQyjkGqGLccylDHVnrA4LNxri26fzVkcefSsbr48cbgeZJclKWt0Tf+j0aB46U39VB4uwO7Xq&#10;xXu/c6p6vp+yq+3p8XWLeHkx392CiGaOfzD86rM6lOy0dwdqghgQlmt1wyhCli5BMLBSGS/2COtU&#10;gSwL+b9B+QMAAP//AwBQSwECLQAUAAYACAAAACEAtoM4kv4AAADhAQAAEwAAAAAAAAAAAAAAAAAA&#10;AAAAW0NvbnRlbnRfVHlwZXNdLnhtbFBLAQItABQABgAIAAAAIQA4/SH/1gAAAJQBAAALAAAAAAAA&#10;AAAAAAAAAC8BAABfcmVscy8ucmVsc1BLAQItABQABgAIAAAAIQD7W68scQIAAPYEAAAOAAAAAAAA&#10;AAAAAAAAAC4CAABkcnMvZTJvRG9jLnhtbFBLAQItABQABgAIAAAAIQDWNj9I4AAAAAkBAAAPAAAA&#10;AAAAAAAAAAAAAMsEAABkcnMvZG93bnJldi54bWxQSwUGAAAAAAQABADzAAAA2AUAAAAA&#10;" w14:anchorId="4FDB44A9"/>
            </w:pict>
          </mc:Fallback>
        </mc:AlternateContent>
      </w:r>
    </w:p>
    <w:p w14:paraId="1C5EA0A4" w14:textId="77777777" w:rsidR="00DB01C6" w:rsidRDefault="00DB01C6" w:rsidP="00DB01C6"/>
    <w:p w14:paraId="7545853F" w14:textId="77777777" w:rsidR="00DB01C6" w:rsidRDefault="00DB01C6" w:rsidP="00DB01C6"/>
    <w:tbl>
      <w:tblPr>
        <w:tblStyle w:val="TableGrid"/>
        <w:tblW w:w="15168" w:type="dxa"/>
        <w:tblInd w:w="-572" w:type="dxa"/>
        <w:tblLook w:val="04A0" w:firstRow="1" w:lastRow="0" w:firstColumn="1" w:lastColumn="0" w:noHBand="0" w:noVBand="1"/>
      </w:tblPr>
      <w:tblGrid>
        <w:gridCol w:w="15168"/>
      </w:tblGrid>
      <w:tr w:rsidR="00F12426" w:rsidRPr="00F12426" w14:paraId="60AD86B9" w14:textId="77777777" w:rsidTr="000377FC">
        <w:tc>
          <w:tcPr>
            <w:tcW w:w="15168" w:type="dxa"/>
          </w:tcPr>
          <w:p w14:paraId="0715C1A5" w14:textId="77777777" w:rsidR="00F12426" w:rsidRPr="00F12426" w:rsidRDefault="00F12426" w:rsidP="000377FC">
            <w:pPr>
              <w:rPr>
                <w:rFonts w:cstheme="minorHAnsi"/>
                <w:color w:val="FF0000"/>
                <w:sz w:val="36"/>
                <w:szCs w:val="20"/>
              </w:rPr>
            </w:pPr>
            <w:r w:rsidRPr="00F12426">
              <w:rPr>
                <w:rFonts w:cstheme="minorHAnsi"/>
                <w:color w:val="FF0000"/>
                <w:sz w:val="36"/>
                <w:szCs w:val="20"/>
              </w:rPr>
              <w:t xml:space="preserve">Impact </w:t>
            </w:r>
          </w:p>
          <w:p w14:paraId="68B27EE0" w14:textId="77777777" w:rsidR="00F12426" w:rsidRPr="00F12426" w:rsidRDefault="00416B1A" w:rsidP="000377FC">
            <w:pPr>
              <w:rPr>
                <w:rFonts w:cstheme="minorHAnsi"/>
                <w:sz w:val="20"/>
                <w:szCs w:val="20"/>
              </w:rPr>
            </w:pPr>
            <w:r w:rsidRPr="00567665">
              <w:rPr>
                <w:rFonts w:ascii="Calibri Light" w:hAnsi="Calibri Light" w:cs="Times New Roman"/>
                <w:sz w:val="24"/>
                <w:szCs w:val="24"/>
              </w:rPr>
              <w:t xml:space="preserve">After the implementation of this robust computing curriculum, children at </w:t>
            </w:r>
            <w:r>
              <w:rPr>
                <w:rFonts w:ascii="Calibri Light" w:hAnsi="Calibri Light" w:cs="Times New Roman"/>
                <w:sz w:val="24"/>
                <w:szCs w:val="24"/>
              </w:rPr>
              <w:t>Cranberry Academy</w:t>
            </w:r>
            <w:r w:rsidRPr="00567665">
              <w:rPr>
                <w:rFonts w:ascii="Calibri Light" w:hAnsi="Calibri Light" w:cs="Times New Roman"/>
                <w:sz w:val="24"/>
                <w:szCs w:val="24"/>
              </w:rPr>
              <w:t xml:space="preserve"> will be digitally literate and equipped to use the skills they have developed to take an active role in today’s digital society. They will have a secure knowledge of how to use a range of technology effectively and safely</w:t>
            </w:r>
            <w:r>
              <w:rPr>
                <w:rFonts w:ascii="Calibri Light" w:hAnsi="Calibri Light" w:cs="Times New Roman"/>
                <w:sz w:val="24"/>
                <w:szCs w:val="24"/>
              </w:rPr>
              <w:t>, preparing them for further challenges that await them</w:t>
            </w:r>
            <w:r w:rsidRPr="00567665">
              <w:rPr>
                <w:rFonts w:ascii="Calibri Light" w:hAnsi="Calibri Light" w:cs="Times New Roman"/>
                <w:sz w:val="24"/>
                <w:szCs w:val="24"/>
              </w:rPr>
              <w:t>. We want all children to understand the consequences of using the internet and have a range of strategies to keep themselves</w:t>
            </w:r>
            <w:r>
              <w:rPr>
                <w:rFonts w:ascii="Calibri Light" w:hAnsi="Calibri Light" w:cs="Times New Roman"/>
                <w:sz w:val="24"/>
                <w:szCs w:val="24"/>
              </w:rPr>
              <w:t xml:space="preserve"> safe online.</w:t>
            </w:r>
          </w:p>
          <w:p w14:paraId="22BA5076" w14:textId="77777777" w:rsidR="00F12426" w:rsidRPr="00F12426" w:rsidRDefault="00F12426" w:rsidP="00416B1A">
            <w:pPr>
              <w:rPr>
                <w:rFonts w:cstheme="minorHAnsi"/>
                <w:sz w:val="20"/>
                <w:szCs w:val="20"/>
              </w:rPr>
            </w:pPr>
          </w:p>
        </w:tc>
      </w:tr>
    </w:tbl>
    <w:p w14:paraId="7C164876" w14:textId="77777777" w:rsidR="00DA01C3" w:rsidRDefault="00DA01C3" w:rsidP="00DB01C6"/>
    <w:p w14:paraId="7DE6CE39" w14:textId="77777777" w:rsidR="00FC3F2A" w:rsidRPr="00804370" w:rsidRDefault="00B61054" w:rsidP="00B61054">
      <w:pPr>
        <w:ind w:left="5760"/>
        <w:rPr>
          <w:b/>
          <w:bCs/>
          <w:sz w:val="36"/>
          <w:szCs w:val="36"/>
          <w:u w:val="single"/>
        </w:rPr>
      </w:pPr>
      <w:r w:rsidRPr="00804370">
        <w:rPr>
          <w:b/>
          <w:bCs/>
          <w:sz w:val="36"/>
          <w:szCs w:val="36"/>
          <w:u w:val="single"/>
        </w:rPr>
        <w:lastRenderedPageBreak/>
        <w:t>Progression Map</w:t>
      </w:r>
    </w:p>
    <w:tbl>
      <w:tblPr>
        <w:tblStyle w:val="TableGrid"/>
        <w:tblpPr w:leftFromText="180" w:rightFromText="180" w:vertAnchor="text" w:horzAnchor="margin" w:tblpY="38"/>
        <w:tblW w:w="15021" w:type="dxa"/>
        <w:tblLook w:val="04A0" w:firstRow="1" w:lastRow="0" w:firstColumn="1" w:lastColumn="0" w:noHBand="0" w:noVBand="1"/>
      </w:tblPr>
      <w:tblGrid>
        <w:gridCol w:w="3702"/>
        <w:gridCol w:w="3409"/>
        <w:gridCol w:w="3438"/>
        <w:gridCol w:w="4472"/>
      </w:tblGrid>
      <w:tr w:rsidR="00EE3477" w14:paraId="5D089947" w14:textId="77777777" w:rsidTr="000C5855">
        <w:tc>
          <w:tcPr>
            <w:tcW w:w="3702" w:type="dxa"/>
          </w:tcPr>
          <w:p w14:paraId="1A826E8D" w14:textId="77777777" w:rsidR="00EE3477" w:rsidRPr="00487253" w:rsidRDefault="00EE3477" w:rsidP="00EE3477">
            <w:pPr>
              <w:rPr>
                <w:sz w:val="20"/>
                <w:szCs w:val="20"/>
              </w:rPr>
            </w:pPr>
          </w:p>
        </w:tc>
        <w:tc>
          <w:tcPr>
            <w:tcW w:w="3409" w:type="dxa"/>
            <w:shd w:val="clear" w:color="auto" w:fill="FF0000"/>
          </w:tcPr>
          <w:p w14:paraId="18D7C4DB" w14:textId="77777777" w:rsidR="00EE3477" w:rsidRPr="00487253" w:rsidRDefault="00EE3477" w:rsidP="00EE3477">
            <w:pPr>
              <w:rPr>
                <w:b/>
                <w:color w:val="FFFFFF" w:themeColor="background1"/>
                <w:sz w:val="36"/>
                <w:szCs w:val="20"/>
              </w:rPr>
            </w:pPr>
            <w:r w:rsidRPr="00487253">
              <w:rPr>
                <w:b/>
                <w:color w:val="FFFFFF" w:themeColor="background1"/>
                <w:sz w:val="36"/>
                <w:szCs w:val="20"/>
              </w:rPr>
              <w:t>KS1</w:t>
            </w:r>
          </w:p>
        </w:tc>
        <w:tc>
          <w:tcPr>
            <w:tcW w:w="3438" w:type="dxa"/>
            <w:shd w:val="clear" w:color="auto" w:fill="FF0000"/>
          </w:tcPr>
          <w:p w14:paraId="28A7D0CA" w14:textId="77777777" w:rsidR="00EE3477" w:rsidRPr="00487253" w:rsidRDefault="00EE3477" w:rsidP="00EE3477">
            <w:pPr>
              <w:rPr>
                <w:b/>
                <w:color w:val="FFFFFF" w:themeColor="background1"/>
                <w:sz w:val="36"/>
                <w:szCs w:val="20"/>
              </w:rPr>
            </w:pPr>
            <w:r w:rsidRPr="00487253">
              <w:rPr>
                <w:b/>
                <w:color w:val="FFFFFF" w:themeColor="background1"/>
                <w:sz w:val="36"/>
                <w:szCs w:val="20"/>
              </w:rPr>
              <w:t>LKS2</w:t>
            </w:r>
          </w:p>
        </w:tc>
        <w:tc>
          <w:tcPr>
            <w:tcW w:w="4472" w:type="dxa"/>
            <w:shd w:val="clear" w:color="auto" w:fill="FF0000"/>
          </w:tcPr>
          <w:p w14:paraId="490196F2" w14:textId="77777777" w:rsidR="00EE3477" w:rsidRPr="00487253" w:rsidRDefault="00EE3477" w:rsidP="00EE3477">
            <w:pPr>
              <w:rPr>
                <w:b/>
                <w:color w:val="FFFFFF" w:themeColor="background1"/>
                <w:sz w:val="36"/>
                <w:szCs w:val="20"/>
              </w:rPr>
            </w:pPr>
            <w:r w:rsidRPr="00487253">
              <w:rPr>
                <w:b/>
                <w:color w:val="FFFFFF" w:themeColor="background1"/>
                <w:sz w:val="36"/>
                <w:szCs w:val="20"/>
              </w:rPr>
              <w:t>UPKS2</w:t>
            </w:r>
          </w:p>
        </w:tc>
      </w:tr>
      <w:tr w:rsidR="00EE3477" w14:paraId="02B193A5" w14:textId="77777777" w:rsidTr="000C5855">
        <w:tc>
          <w:tcPr>
            <w:tcW w:w="3702" w:type="dxa"/>
            <w:shd w:val="clear" w:color="auto" w:fill="FF9999"/>
          </w:tcPr>
          <w:p w14:paraId="2DED310E" w14:textId="77777777" w:rsidR="000C5855" w:rsidRDefault="000C5855" w:rsidP="000C5855">
            <w:pPr>
              <w:jc w:val="center"/>
              <w:rPr>
                <w:b/>
                <w:color w:val="FFFFFF"/>
                <w:sz w:val="56"/>
              </w:rPr>
            </w:pPr>
          </w:p>
          <w:p w14:paraId="7F7FAE03" w14:textId="77777777" w:rsidR="000C5855" w:rsidRDefault="000C5855" w:rsidP="000C5855">
            <w:pPr>
              <w:jc w:val="center"/>
              <w:rPr>
                <w:b/>
                <w:color w:val="FFFFFF"/>
                <w:sz w:val="56"/>
              </w:rPr>
            </w:pPr>
          </w:p>
          <w:p w14:paraId="6043B7AD" w14:textId="77777777" w:rsidR="000C5855" w:rsidRDefault="000C5855" w:rsidP="000C5855">
            <w:pPr>
              <w:jc w:val="center"/>
              <w:rPr>
                <w:b/>
                <w:color w:val="FFFFFF"/>
                <w:sz w:val="56"/>
              </w:rPr>
            </w:pPr>
          </w:p>
          <w:p w14:paraId="20EA5B2A" w14:textId="77777777" w:rsidR="000C5855" w:rsidRDefault="000C5855" w:rsidP="000C5855">
            <w:pPr>
              <w:jc w:val="center"/>
              <w:rPr>
                <w:b/>
                <w:color w:val="FFFFFF"/>
                <w:sz w:val="56"/>
              </w:rPr>
            </w:pPr>
          </w:p>
          <w:p w14:paraId="59B822A3" w14:textId="77777777" w:rsidR="00EE3477" w:rsidRPr="007D6A62" w:rsidRDefault="000C5855" w:rsidP="000C5855">
            <w:pPr>
              <w:jc w:val="center"/>
              <w:rPr>
                <w:b/>
                <w:sz w:val="32"/>
                <w:szCs w:val="20"/>
              </w:rPr>
            </w:pPr>
            <w:r w:rsidRPr="000C5855">
              <w:rPr>
                <w:b/>
                <w:color w:val="FFFFFF"/>
                <w:sz w:val="40"/>
              </w:rPr>
              <w:t>Multimedia Text and Images</w:t>
            </w:r>
          </w:p>
        </w:tc>
        <w:tc>
          <w:tcPr>
            <w:tcW w:w="3409" w:type="dxa"/>
          </w:tcPr>
          <w:p w14:paraId="0815B2E4" w14:textId="77777777" w:rsidR="000C5855" w:rsidRDefault="000C5855" w:rsidP="000C5855">
            <w:pPr>
              <w:pStyle w:val="TableParagraph"/>
              <w:spacing w:before="23"/>
              <w:ind w:left="83" w:right="105"/>
              <w:rPr>
                <w:sz w:val="17"/>
              </w:rPr>
            </w:pPr>
            <w:r>
              <w:rPr>
                <w:color w:val="1C1C1C"/>
                <w:sz w:val="17"/>
              </w:rPr>
              <w:t xml:space="preserve">Children begin to understand the </w:t>
            </w:r>
            <w:proofErr w:type="gramStart"/>
            <w:r>
              <w:rPr>
                <w:color w:val="1C1C1C"/>
                <w:sz w:val="17"/>
              </w:rPr>
              <w:t>particular purposes</w:t>
            </w:r>
            <w:proofErr w:type="gramEnd"/>
            <w:r>
              <w:rPr>
                <w:color w:val="1C1C1C"/>
                <w:sz w:val="17"/>
              </w:rPr>
              <w:t xml:space="preserve"> technology can be used for and that by adding text and images you can communicate with technology. Children develop their skills in typing, selecting tools and organising information.</w:t>
            </w:r>
          </w:p>
          <w:p w14:paraId="437C88FA" w14:textId="77777777" w:rsidR="000C5855" w:rsidRDefault="000C5855" w:rsidP="000C5855">
            <w:pPr>
              <w:pStyle w:val="TableParagraph"/>
              <w:ind w:left="84"/>
              <w:rPr>
                <w:b/>
                <w:sz w:val="17"/>
              </w:rPr>
            </w:pPr>
            <w:r>
              <w:rPr>
                <w:b/>
                <w:color w:val="1C1C1C"/>
                <w:sz w:val="17"/>
              </w:rPr>
              <w:t>KS1 Computing National Curriculum</w:t>
            </w:r>
          </w:p>
          <w:p w14:paraId="1B9FC8D9" w14:textId="77777777" w:rsidR="000C5855" w:rsidRDefault="000C5855" w:rsidP="000C5855">
            <w:pPr>
              <w:pStyle w:val="TableParagraph"/>
              <w:ind w:left="84" w:right="109"/>
              <w:rPr>
                <w:sz w:val="17"/>
              </w:rPr>
            </w:pPr>
            <w:r>
              <w:rPr>
                <w:color w:val="1C1C1C"/>
                <w:sz w:val="17"/>
              </w:rPr>
              <w:t>Children use technology purposefully to create, organise, store, manipulate and retrieve digital content.</w:t>
            </w:r>
          </w:p>
          <w:p w14:paraId="5BE8E121" w14:textId="77777777" w:rsidR="000C5855" w:rsidRDefault="000C5855" w:rsidP="000C5855">
            <w:pPr>
              <w:pStyle w:val="TableParagraph"/>
              <w:spacing w:before="119"/>
              <w:ind w:left="84"/>
              <w:rPr>
                <w:sz w:val="17"/>
              </w:rPr>
            </w:pPr>
            <w:r>
              <w:rPr>
                <w:color w:val="1C1C1C"/>
                <w:sz w:val="17"/>
              </w:rPr>
              <w:t>Children can:</w:t>
            </w:r>
          </w:p>
          <w:p w14:paraId="1011A6F4" w14:textId="77777777" w:rsidR="000C5855" w:rsidRDefault="000C5855" w:rsidP="000C5855">
            <w:pPr>
              <w:pStyle w:val="TableParagraph"/>
              <w:numPr>
                <w:ilvl w:val="0"/>
                <w:numId w:val="26"/>
              </w:numPr>
              <w:tabs>
                <w:tab w:val="left" w:pos="443"/>
                <w:tab w:val="left" w:pos="444"/>
              </w:tabs>
              <w:spacing w:before="58" w:line="237" w:lineRule="auto"/>
              <w:ind w:right="81"/>
              <w:rPr>
                <w:sz w:val="17"/>
              </w:rPr>
            </w:pPr>
            <w:bookmarkStart w:id="0" w:name="a_add_text_strings,_text_boxes_and_show_"/>
            <w:bookmarkEnd w:id="0"/>
            <w:r>
              <w:rPr>
                <w:color w:val="1C1C1C"/>
                <w:sz w:val="17"/>
              </w:rPr>
              <w:t>add text strings, text boxes and show and hide objects and images, manipulating the</w:t>
            </w:r>
            <w:r>
              <w:rPr>
                <w:color w:val="1C1C1C"/>
                <w:spacing w:val="-3"/>
                <w:sz w:val="17"/>
              </w:rPr>
              <w:t xml:space="preserve"> </w:t>
            </w:r>
            <w:proofErr w:type="gramStart"/>
            <w:r>
              <w:rPr>
                <w:color w:val="1C1C1C"/>
                <w:sz w:val="17"/>
              </w:rPr>
              <w:t>features;</w:t>
            </w:r>
            <w:proofErr w:type="gramEnd"/>
          </w:p>
          <w:p w14:paraId="103E8AB4" w14:textId="77777777" w:rsidR="000C5855" w:rsidRDefault="000C5855" w:rsidP="000C5855">
            <w:pPr>
              <w:pStyle w:val="TableParagraph"/>
              <w:numPr>
                <w:ilvl w:val="0"/>
                <w:numId w:val="26"/>
              </w:numPr>
              <w:tabs>
                <w:tab w:val="left" w:pos="443"/>
                <w:tab w:val="left" w:pos="444"/>
              </w:tabs>
              <w:spacing w:before="58" w:line="235" w:lineRule="auto"/>
              <w:ind w:right="259"/>
              <w:rPr>
                <w:sz w:val="17"/>
              </w:rPr>
            </w:pPr>
            <w:bookmarkStart w:id="1" w:name="b_use_various_tools,_such_as_brushes,_pe"/>
            <w:bookmarkEnd w:id="1"/>
            <w:r>
              <w:rPr>
                <w:color w:val="1C1C1C"/>
                <w:sz w:val="17"/>
              </w:rPr>
              <w:t>use various tools, such as brushes, pens, eraser, stamps and shapes, and set the size, colour and</w:t>
            </w:r>
            <w:r>
              <w:rPr>
                <w:color w:val="1C1C1C"/>
                <w:spacing w:val="-12"/>
                <w:sz w:val="17"/>
              </w:rPr>
              <w:t xml:space="preserve"> </w:t>
            </w:r>
            <w:proofErr w:type="gramStart"/>
            <w:r>
              <w:rPr>
                <w:color w:val="1C1C1C"/>
                <w:sz w:val="17"/>
              </w:rPr>
              <w:t>shape;</w:t>
            </w:r>
            <w:proofErr w:type="gramEnd"/>
          </w:p>
          <w:p w14:paraId="4A5BC760" w14:textId="77777777" w:rsidR="000C5855" w:rsidRDefault="000C5855" w:rsidP="000C5855">
            <w:pPr>
              <w:pStyle w:val="TableParagraph"/>
              <w:numPr>
                <w:ilvl w:val="0"/>
                <w:numId w:val="26"/>
              </w:numPr>
              <w:tabs>
                <w:tab w:val="left" w:pos="443"/>
                <w:tab w:val="left" w:pos="444"/>
              </w:tabs>
              <w:spacing w:before="59" w:line="235" w:lineRule="auto"/>
              <w:ind w:right="419"/>
              <w:rPr>
                <w:sz w:val="17"/>
              </w:rPr>
            </w:pPr>
            <w:r>
              <w:rPr>
                <w:color w:val="1C1C1C"/>
                <w:sz w:val="17"/>
              </w:rPr>
              <w:t>use applications and devices in order to communicate ideas, work, messages and demonstrate</w:t>
            </w:r>
            <w:r>
              <w:rPr>
                <w:color w:val="1C1C1C"/>
                <w:spacing w:val="-8"/>
                <w:sz w:val="17"/>
              </w:rPr>
              <w:t xml:space="preserve"> </w:t>
            </w:r>
            <w:proofErr w:type="gramStart"/>
            <w:r>
              <w:rPr>
                <w:color w:val="1C1C1C"/>
                <w:sz w:val="17"/>
              </w:rPr>
              <w:t>control;</w:t>
            </w:r>
            <w:proofErr w:type="gramEnd"/>
          </w:p>
          <w:p w14:paraId="3DFC7941" w14:textId="77777777" w:rsidR="000C5855" w:rsidRDefault="000C5855" w:rsidP="000C5855">
            <w:pPr>
              <w:pStyle w:val="TableParagraph"/>
              <w:numPr>
                <w:ilvl w:val="0"/>
                <w:numId w:val="26"/>
              </w:numPr>
              <w:tabs>
                <w:tab w:val="left" w:pos="443"/>
                <w:tab w:val="left" w:pos="444"/>
              </w:tabs>
              <w:spacing w:before="55"/>
              <w:rPr>
                <w:sz w:val="17"/>
              </w:rPr>
            </w:pPr>
            <w:bookmarkStart w:id="2" w:name="d_save,_retrieve_and_organise_work;"/>
            <w:bookmarkEnd w:id="2"/>
            <w:r>
              <w:rPr>
                <w:color w:val="1C1C1C"/>
                <w:sz w:val="17"/>
              </w:rPr>
              <w:t>save, retrieve and organise</w:t>
            </w:r>
            <w:r>
              <w:rPr>
                <w:color w:val="1C1C1C"/>
                <w:spacing w:val="-5"/>
                <w:sz w:val="17"/>
              </w:rPr>
              <w:t xml:space="preserve"> </w:t>
            </w:r>
            <w:proofErr w:type="gramStart"/>
            <w:r>
              <w:rPr>
                <w:color w:val="1C1C1C"/>
                <w:sz w:val="17"/>
              </w:rPr>
              <w:t>work;</w:t>
            </w:r>
            <w:proofErr w:type="gramEnd"/>
          </w:p>
          <w:p w14:paraId="19C4821D" w14:textId="77777777" w:rsidR="00EE3477" w:rsidRPr="00487253" w:rsidRDefault="000C5855" w:rsidP="000C5855">
            <w:pPr>
              <w:pStyle w:val="TableParagraph"/>
              <w:numPr>
                <w:ilvl w:val="0"/>
                <w:numId w:val="26"/>
              </w:numPr>
              <w:tabs>
                <w:tab w:val="left" w:pos="443"/>
                <w:tab w:val="left" w:pos="444"/>
              </w:tabs>
              <w:spacing w:before="55"/>
              <w:rPr>
                <w:sz w:val="20"/>
                <w:szCs w:val="20"/>
              </w:rPr>
            </w:pPr>
            <w:r>
              <w:rPr>
                <w:color w:val="1C1C1C"/>
                <w:sz w:val="17"/>
              </w:rPr>
              <w:t>use key vocabulary to demonstrate knowledge and understanding in this strand: paint, colour, brush, tools, settings, undo, redo, text, image, size, poster, launch, application, software, window, minimise, restore, size, move, screen, close, click, drag, log on, log off, keyboards, keys, mouse, click, button, double click, drag,</w:t>
            </w:r>
            <w:r>
              <w:rPr>
                <w:color w:val="1C1C1C"/>
                <w:spacing w:val="-9"/>
                <w:sz w:val="17"/>
              </w:rPr>
              <w:t xml:space="preserve"> </w:t>
            </w:r>
            <w:r>
              <w:rPr>
                <w:color w:val="1C1C1C"/>
                <w:sz w:val="17"/>
              </w:rPr>
              <w:t>present.</w:t>
            </w:r>
          </w:p>
        </w:tc>
        <w:tc>
          <w:tcPr>
            <w:tcW w:w="3438" w:type="dxa"/>
          </w:tcPr>
          <w:p w14:paraId="22C061A9" w14:textId="77777777" w:rsidR="000C5855" w:rsidRDefault="000C5855" w:rsidP="000C5855">
            <w:pPr>
              <w:pStyle w:val="TableParagraph"/>
              <w:spacing w:before="23"/>
              <w:ind w:left="83" w:right="221"/>
              <w:rPr>
                <w:sz w:val="17"/>
              </w:rPr>
            </w:pPr>
            <w:r>
              <w:rPr>
                <w:color w:val="1C1C1C"/>
                <w:sz w:val="17"/>
              </w:rPr>
              <w:t>Children develop their skills of formatting using keyboard commands, organising their work to demonstrate effect. In LKS2, they will have the opportunity to express themselves more through digital technology, art, PowerPoint and posters. Children should continue to demonstrate control when operating tools as in KS1.</w:t>
            </w:r>
          </w:p>
          <w:p w14:paraId="496F630A" w14:textId="77777777" w:rsidR="000C5855" w:rsidRDefault="000C5855" w:rsidP="000C5855">
            <w:pPr>
              <w:pStyle w:val="TableParagraph"/>
              <w:ind w:left="83"/>
              <w:rPr>
                <w:b/>
                <w:sz w:val="17"/>
              </w:rPr>
            </w:pPr>
            <w:r>
              <w:rPr>
                <w:b/>
                <w:color w:val="1C1C1C"/>
                <w:sz w:val="17"/>
              </w:rPr>
              <w:t>KS2 Computing National Curriculum</w:t>
            </w:r>
          </w:p>
          <w:p w14:paraId="51375DE2" w14:textId="77777777" w:rsidR="000C5855" w:rsidRDefault="000C5855" w:rsidP="000C5855">
            <w:pPr>
              <w:pStyle w:val="TableParagraph"/>
              <w:ind w:left="83" w:right="62"/>
              <w:rPr>
                <w:sz w:val="17"/>
              </w:rPr>
            </w:pPr>
            <w:r>
              <w:rPr>
                <w:color w:val="1C1C1C"/>
                <w:sz w:val="17"/>
              </w:rPr>
              <w:t>Children understand computer networks, including the internet; how they can provide multiple services, such as the world wide web, and the opportunities they offer for communication and collaboration. They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4198C7B" w14:textId="77777777" w:rsidR="000C5855" w:rsidRDefault="000C5855" w:rsidP="000C5855">
            <w:pPr>
              <w:pStyle w:val="TableParagraph"/>
              <w:spacing w:before="119"/>
              <w:ind w:left="83"/>
              <w:rPr>
                <w:sz w:val="17"/>
              </w:rPr>
            </w:pPr>
            <w:r>
              <w:rPr>
                <w:color w:val="1C1C1C"/>
                <w:sz w:val="17"/>
              </w:rPr>
              <w:t>Children can:</w:t>
            </w:r>
          </w:p>
          <w:p w14:paraId="732F1B4E" w14:textId="77777777" w:rsidR="000C5855" w:rsidRDefault="000C5855" w:rsidP="000C5855">
            <w:pPr>
              <w:pStyle w:val="TableParagraph"/>
              <w:numPr>
                <w:ilvl w:val="0"/>
                <w:numId w:val="27"/>
              </w:numPr>
              <w:tabs>
                <w:tab w:val="left" w:pos="443"/>
                <w:tab w:val="left" w:pos="444"/>
              </w:tabs>
              <w:spacing w:before="57" w:line="237" w:lineRule="auto"/>
              <w:ind w:right="204"/>
              <w:rPr>
                <w:sz w:val="17"/>
              </w:rPr>
            </w:pPr>
            <w:bookmarkStart w:id="3" w:name="a_create_different_effects_with_differen"/>
            <w:bookmarkEnd w:id="3"/>
            <w:r>
              <w:rPr>
                <w:color w:val="1C1C1C"/>
                <w:sz w:val="17"/>
              </w:rPr>
              <w:t xml:space="preserve">create different effects with different technological tools, demonstrating </w:t>
            </w:r>
            <w:proofErr w:type="gramStart"/>
            <w:r>
              <w:rPr>
                <w:color w:val="1C1C1C"/>
                <w:sz w:val="17"/>
              </w:rPr>
              <w:t>control;</w:t>
            </w:r>
            <w:proofErr w:type="gramEnd"/>
          </w:p>
          <w:p w14:paraId="71376A42" w14:textId="77777777" w:rsidR="000C5855" w:rsidRDefault="000C5855" w:rsidP="000C5855">
            <w:pPr>
              <w:pStyle w:val="TableParagraph"/>
              <w:numPr>
                <w:ilvl w:val="0"/>
                <w:numId w:val="27"/>
              </w:numPr>
              <w:tabs>
                <w:tab w:val="left" w:pos="443"/>
                <w:tab w:val="left" w:pos="444"/>
              </w:tabs>
              <w:spacing w:before="59" w:line="235" w:lineRule="auto"/>
              <w:ind w:right="224"/>
              <w:rPr>
                <w:sz w:val="17"/>
              </w:rPr>
            </w:pPr>
            <w:bookmarkStart w:id="4" w:name="b_use_appropriate_keyboard_commands_to_a"/>
            <w:bookmarkEnd w:id="4"/>
            <w:r>
              <w:rPr>
                <w:color w:val="1C1C1C"/>
                <w:sz w:val="17"/>
              </w:rPr>
              <w:t xml:space="preserve">use appropriate keyboard commands to amend text on </w:t>
            </w:r>
            <w:r>
              <w:rPr>
                <w:color w:val="1C1C1C"/>
                <w:sz w:val="17"/>
              </w:rPr>
              <w:br/>
              <w:t xml:space="preserve">a </w:t>
            </w:r>
            <w:proofErr w:type="gramStart"/>
            <w:r>
              <w:rPr>
                <w:color w:val="1C1C1C"/>
                <w:sz w:val="17"/>
              </w:rPr>
              <w:t>device;</w:t>
            </w:r>
            <w:proofErr w:type="gramEnd"/>
          </w:p>
          <w:p w14:paraId="75F4479B" w14:textId="77777777" w:rsidR="000C5855" w:rsidRDefault="000C5855" w:rsidP="000C5855">
            <w:pPr>
              <w:pStyle w:val="TableParagraph"/>
              <w:numPr>
                <w:ilvl w:val="0"/>
                <w:numId w:val="27"/>
              </w:numPr>
              <w:tabs>
                <w:tab w:val="left" w:pos="443"/>
                <w:tab w:val="left" w:pos="444"/>
              </w:tabs>
              <w:spacing w:before="59" w:line="235" w:lineRule="auto"/>
              <w:ind w:right="419"/>
              <w:rPr>
                <w:sz w:val="17"/>
              </w:rPr>
            </w:pPr>
            <w:bookmarkStart w:id="5" w:name="c_use_applications_and_devices_in_order_"/>
            <w:bookmarkEnd w:id="5"/>
            <w:r>
              <w:rPr>
                <w:color w:val="1C1C1C"/>
                <w:sz w:val="17"/>
              </w:rPr>
              <w:t>use applications and devices in order to communicate ideas, work, and</w:t>
            </w:r>
            <w:r>
              <w:rPr>
                <w:color w:val="1C1C1C"/>
                <w:spacing w:val="-7"/>
                <w:sz w:val="17"/>
              </w:rPr>
              <w:t xml:space="preserve"> </w:t>
            </w:r>
            <w:proofErr w:type="gramStart"/>
            <w:r>
              <w:rPr>
                <w:color w:val="1C1C1C"/>
                <w:sz w:val="17"/>
              </w:rPr>
              <w:t>messages;</w:t>
            </w:r>
            <w:proofErr w:type="gramEnd"/>
          </w:p>
          <w:p w14:paraId="376BF939" w14:textId="77777777" w:rsidR="000C5855" w:rsidRDefault="000C5855" w:rsidP="000C5855">
            <w:pPr>
              <w:pStyle w:val="TableParagraph"/>
              <w:numPr>
                <w:ilvl w:val="0"/>
                <w:numId w:val="27"/>
              </w:numPr>
              <w:tabs>
                <w:tab w:val="left" w:pos="443"/>
                <w:tab w:val="left" w:pos="444"/>
              </w:tabs>
              <w:spacing w:before="55"/>
              <w:rPr>
                <w:sz w:val="17"/>
              </w:rPr>
            </w:pPr>
            <w:bookmarkStart w:id="6" w:name="d_save,_retrieve_and_evaluate_work,_maki"/>
            <w:bookmarkEnd w:id="6"/>
            <w:r>
              <w:rPr>
                <w:color w:val="1C1C1C"/>
                <w:sz w:val="17"/>
              </w:rPr>
              <w:t>save, retrieve and evaluate work, making</w:t>
            </w:r>
            <w:r>
              <w:rPr>
                <w:color w:val="1C1C1C"/>
                <w:spacing w:val="-13"/>
                <w:sz w:val="17"/>
              </w:rPr>
              <w:t xml:space="preserve"> </w:t>
            </w:r>
            <w:proofErr w:type="gramStart"/>
            <w:r>
              <w:rPr>
                <w:color w:val="1C1C1C"/>
                <w:sz w:val="17"/>
              </w:rPr>
              <w:t>amendments;</w:t>
            </w:r>
            <w:proofErr w:type="gramEnd"/>
          </w:p>
          <w:p w14:paraId="4444D98C" w14:textId="77777777" w:rsidR="000C5855" w:rsidRDefault="000C5855" w:rsidP="000C5855">
            <w:pPr>
              <w:pStyle w:val="TableParagraph"/>
              <w:numPr>
                <w:ilvl w:val="0"/>
                <w:numId w:val="27"/>
              </w:numPr>
              <w:tabs>
                <w:tab w:val="left" w:pos="443"/>
                <w:tab w:val="left" w:pos="444"/>
              </w:tabs>
              <w:spacing w:before="56" w:line="235" w:lineRule="auto"/>
              <w:ind w:right="121"/>
              <w:rPr>
                <w:sz w:val="17"/>
              </w:rPr>
            </w:pPr>
            <w:r>
              <w:rPr>
                <w:color w:val="1C1C1C"/>
                <w:sz w:val="17"/>
              </w:rPr>
              <w:lastRenderedPageBreak/>
              <w:t>insert a picture/text/graph/hyperlink from the internet or a personal</w:t>
            </w:r>
            <w:r>
              <w:rPr>
                <w:color w:val="1C1C1C"/>
                <w:spacing w:val="-3"/>
                <w:sz w:val="17"/>
              </w:rPr>
              <w:t xml:space="preserve"> </w:t>
            </w:r>
            <w:proofErr w:type="gramStart"/>
            <w:r>
              <w:rPr>
                <w:color w:val="1C1C1C"/>
                <w:sz w:val="17"/>
              </w:rPr>
              <w:t>file;</w:t>
            </w:r>
            <w:proofErr w:type="gramEnd"/>
          </w:p>
          <w:p w14:paraId="205AA189" w14:textId="77777777" w:rsidR="00EE3477" w:rsidRPr="00487253" w:rsidRDefault="000C5855" w:rsidP="000C5855">
            <w:pPr>
              <w:pStyle w:val="TableParagraph"/>
              <w:numPr>
                <w:ilvl w:val="0"/>
                <w:numId w:val="27"/>
              </w:numPr>
              <w:tabs>
                <w:tab w:val="left" w:pos="443"/>
                <w:tab w:val="left" w:pos="444"/>
              </w:tabs>
              <w:spacing w:before="56" w:line="235" w:lineRule="auto"/>
              <w:ind w:right="121"/>
              <w:rPr>
                <w:sz w:val="20"/>
                <w:szCs w:val="20"/>
              </w:rPr>
            </w:pPr>
            <w:r>
              <w:rPr>
                <w:color w:val="1C1C1C"/>
                <w:sz w:val="17"/>
              </w:rPr>
              <w:t>use key vocabulary to demonstrate knowledge and understanding in this strand: draw, object, shape, line, line colour, fill colour, group, ungroup, font, size, text box, format, image, wrap text, plan, link, image, object, link, hyperlink, minimise, restore, size, move, screen, split, create, organise, file, folder, close, exit, search, print, password, screenshot, snipping tool, shift, undo, redo, menu, dictionary, highlight, cursor, toolbar,</w:t>
            </w:r>
            <w:r>
              <w:rPr>
                <w:color w:val="1C1C1C"/>
                <w:spacing w:val="-11"/>
                <w:sz w:val="17"/>
              </w:rPr>
              <w:t xml:space="preserve"> </w:t>
            </w:r>
            <w:r>
              <w:rPr>
                <w:color w:val="1C1C1C"/>
                <w:sz w:val="17"/>
              </w:rPr>
              <w:t>spellcheck.</w:t>
            </w:r>
          </w:p>
        </w:tc>
        <w:tc>
          <w:tcPr>
            <w:tcW w:w="4472" w:type="dxa"/>
          </w:tcPr>
          <w:p w14:paraId="4FF3B7CC" w14:textId="77777777" w:rsidR="000C5855" w:rsidRDefault="000C5855" w:rsidP="000C5855">
            <w:pPr>
              <w:pStyle w:val="TableParagraph"/>
              <w:spacing w:before="23"/>
              <w:ind w:left="83" w:right="76"/>
              <w:rPr>
                <w:sz w:val="17"/>
              </w:rPr>
            </w:pPr>
            <w:r>
              <w:rPr>
                <w:color w:val="1C1C1C"/>
                <w:sz w:val="17"/>
              </w:rPr>
              <w:lastRenderedPageBreak/>
              <w:t>Children begin to look at new software, creating 3D models and learning how to orbit, zoom and develop their editing skills further. They become more confident in inserting links, images and formatting text to create effect.</w:t>
            </w:r>
          </w:p>
          <w:p w14:paraId="53DEDB55" w14:textId="77777777" w:rsidR="000C5855" w:rsidRDefault="000C5855" w:rsidP="000C5855">
            <w:pPr>
              <w:pStyle w:val="TableParagraph"/>
              <w:ind w:left="83"/>
              <w:rPr>
                <w:b/>
                <w:sz w:val="17"/>
              </w:rPr>
            </w:pPr>
            <w:r>
              <w:rPr>
                <w:b/>
                <w:color w:val="1C1C1C"/>
                <w:sz w:val="17"/>
              </w:rPr>
              <w:t>KS2 Computing National Curriculum</w:t>
            </w:r>
          </w:p>
          <w:p w14:paraId="27913DFF" w14:textId="77777777" w:rsidR="000C5855" w:rsidRDefault="000C5855" w:rsidP="000C5855">
            <w:pPr>
              <w:pStyle w:val="TableParagraph"/>
              <w:ind w:left="83" w:right="258"/>
              <w:rPr>
                <w:sz w:val="17"/>
              </w:rPr>
            </w:pPr>
            <w:r>
              <w:rPr>
                <w:color w:val="1C1C1C"/>
                <w:sz w:val="17"/>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0A042B9E" w14:textId="77777777" w:rsidR="000C5855" w:rsidRDefault="000C5855" w:rsidP="000C5855">
            <w:pPr>
              <w:pStyle w:val="TableParagraph"/>
              <w:spacing w:before="119"/>
              <w:ind w:left="83"/>
              <w:rPr>
                <w:sz w:val="17"/>
              </w:rPr>
            </w:pPr>
            <w:r>
              <w:rPr>
                <w:color w:val="1C1C1C"/>
                <w:sz w:val="17"/>
              </w:rPr>
              <w:t>Children can:</w:t>
            </w:r>
          </w:p>
          <w:p w14:paraId="5D0A06EA" w14:textId="77777777" w:rsidR="000C5855" w:rsidRDefault="000C5855" w:rsidP="000C5855">
            <w:pPr>
              <w:pStyle w:val="TableParagraph"/>
              <w:numPr>
                <w:ilvl w:val="0"/>
                <w:numId w:val="28"/>
              </w:numPr>
              <w:tabs>
                <w:tab w:val="left" w:pos="443"/>
                <w:tab w:val="left" w:pos="444"/>
              </w:tabs>
              <w:spacing w:before="57" w:line="237" w:lineRule="auto"/>
              <w:ind w:right="318"/>
              <w:rPr>
                <w:sz w:val="17"/>
              </w:rPr>
            </w:pPr>
            <w:bookmarkStart w:id="7" w:name="a_use_the_skills_already_developed_to_cr"/>
            <w:bookmarkEnd w:id="7"/>
            <w:r>
              <w:rPr>
                <w:color w:val="1C1C1C"/>
                <w:sz w:val="17"/>
              </w:rPr>
              <w:t xml:space="preserve">use the skills already developed to create content using unfamiliar </w:t>
            </w:r>
            <w:proofErr w:type="gramStart"/>
            <w:r>
              <w:rPr>
                <w:color w:val="1C1C1C"/>
                <w:sz w:val="17"/>
              </w:rPr>
              <w:t>technology;</w:t>
            </w:r>
            <w:proofErr w:type="gramEnd"/>
          </w:p>
          <w:p w14:paraId="64B839E3" w14:textId="77777777" w:rsidR="000C5855" w:rsidRDefault="000C5855" w:rsidP="000C5855">
            <w:pPr>
              <w:pStyle w:val="TableParagraph"/>
              <w:numPr>
                <w:ilvl w:val="0"/>
                <w:numId w:val="28"/>
              </w:numPr>
              <w:tabs>
                <w:tab w:val="left" w:pos="443"/>
                <w:tab w:val="left" w:pos="444"/>
              </w:tabs>
              <w:spacing w:before="59" w:line="235" w:lineRule="auto"/>
              <w:ind w:right="181"/>
              <w:rPr>
                <w:sz w:val="17"/>
              </w:rPr>
            </w:pPr>
            <w:bookmarkStart w:id="8" w:name="b_select,_use_and_combine_the_appropriat"/>
            <w:bookmarkEnd w:id="8"/>
            <w:r>
              <w:rPr>
                <w:color w:val="1C1C1C"/>
                <w:sz w:val="17"/>
              </w:rPr>
              <w:t xml:space="preserve">select, use and combine the appropriate technology tools to create </w:t>
            </w:r>
            <w:proofErr w:type="gramStart"/>
            <w:r>
              <w:rPr>
                <w:color w:val="1C1C1C"/>
                <w:sz w:val="17"/>
              </w:rPr>
              <w:t>effect;</w:t>
            </w:r>
            <w:proofErr w:type="gramEnd"/>
          </w:p>
          <w:p w14:paraId="0A91B57A" w14:textId="77777777" w:rsidR="000C5855" w:rsidRDefault="000C5855" w:rsidP="000C5855">
            <w:pPr>
              <w:pStyle w:val="TableParagraph"/>
              <w:numPr>
                <w:ilvl w:val="0"/>
                <w:numId w:val="28"/>
              </w:numPr>
              <w:tabs>
                <w:tab w:val="left" w:pos="443"/>
                <w:tab w:val="left" w:pos="444"/>
              </w:tabs>
              <w:spacing w:before="59" w:line="235" w:lineRule="auto"/>
              <w:ind w:right="206"/>
              <w:rPr>
                <w:sz w:val="17"/>
              </w:rPr>
            </w:pPr>
            <w:bookmarkStart w:id="9" w:name="c_review_and_improve_their_own_work_and_"/>
            <w:bookmarkEnd w:id="9"/>
            <w:r>
              <w:rPr>
                <w:color w:val="1C1C1C"/>
                <w:sz w:val="17"/>
              </w:rPr>
              <w:t>review and improve their own work and support others to improve their</w:t>
            </w:r>
            <w:r>
              <w:rPr>
                <w:color w:val="1C1C1C"/>
                <w:spacing w:val="2"/>
                <w:sz w:val="17"/>
              </w:rPr>
              <w:t xml:space="preserve"> </w:t>
            </w:r>
            <w:proofErr w:type="gramStart"/>
            <w:r>
              <w:rPr>
                <w:color w:val="1C1C1C"/>
                <w:sz w:val="17"/>
              </w:rPr>
              <w:t>work;</w:t>
            </w:r>
            <w:proofErr w:type="gramEnd"/>
          </w:p>
          <w:p w14:paraId="12EBAE0A" w14:textId="77777777" w:rsidR="000C5855" w:rsidRDefault="000C5855" w:rsidP="000C5855">
            <w:pPr>
              <w:pStyle w:val="TableParagraph"/>
              <w:numPr>
                <w:ilvl w:val="0"/>
                <w:numId w:val="28"/>
              </w:numPr>
              <w:tabs>
                <w:tab w:val="left" w:pos="443"/>
                <w:tab w:val="left" w:pos="444"/>
              </w:tabs>
              <w:spacing w:before="59" w:line="235" w:lineRule="auto"/>
              <w:ind w:right="1071"/>
              <w:rPr>
                <w:sz w:val="17"/>
              </w:rPr>
            </w:pPr>
            <w:bookmarkStart w:id="10" w:name="d_save,_retrieve_and_evaluate_their_work"/>
            <w:bookmarkEnd w:id="10"/>
            <w:r>
              <w:rPr>
                <w:color w:val="1C1C1C"/>
                <w:sz w:val="17"/>
              </w:rPr>
              <w:t xml:space="preserve">save, retrieve and evaluate their work, </w:t>
            </w:r>
            <w:r>
              <w:rPr>
                <w:color w:val="1C1C1C"/>
                <w:sz w:val="17"/>
              </w:rPr>
              <w:br/>
              <w:t xml:space="preserve">making </w:t>
            </w:r>
            <w:proofErr w:type="gramStart"/>
            <w:r>
              <w:rPr>
                <w:color w:val="1C1C1C"/>
                <w:sz w:val="17"/>
              </w:rPr>
              <w:t>amendments;</w:t>
            </w:r>
            <w:proofErr w:type="gramEnd"/>
          </w:p>
          <w:p w14:paraId="76806941" w14:textId="77777777" w:rsidR="000C5855" w:rsidRDefault="000C5855" w:rsidP="000C5855">
            <w:pPr>
              <w:pStyle w:val="TableParagraph"/>
              <w:numPr>
                <w:ilvl w:val="0"/>
                <w:numId w:val="28"/>
              </w:numPr>
              <w:tabs>
                <w:tab w:val="left" w:pos="443"/>
                <w:tab w:val="left" w:pos="444"/>
              </w:tabs>
              <w:spacing w:before="57" w:line="237" w:lineRule="auto"/>
              <w:ind w:right="254"/>
              <w:rPr>
                <w:sz w:val="17"/>
              </w:rPr>
            </w:pPr>
            <w:bookmarkStart w:id="11" w:name="e_insert_a_picture/text/graph/hyperlink_"/>
            <w:bookmarkEnd w:id="11"/>
            <w:r>
              <w:rPr>
                <w:color w:val="1C1C1C"/>
                <w:sz w:val="17"/>
              </w:rPr>
              <w:t>insert a picture/text/graph/hyperlink from the internet or personal</w:t>
            </w:r>
            <w:r>
              <w:rPr>
                <w:color w:val="1C1C1C"/>
                <w:spacing w:val="-3"/>
                <w:sz w:val="17"/>
              </w:rPr>
              <w:t xml:space="preserve"> </w:t>
            </w:r>
            <w:proofErr w:type="gramStart"/>
            <w:r>
              <w:rPr>
                <w:color w:val="1C1C1C"/>
                <w:sz w:val="17"/>
              </w:rPr>
              <w:t>file;</w:t>
            </w:r>
            <w:proofErr w:type="gramEnd"/>
          </w:p>
          <w:p w14:paraId="3752E896" w14:textId="77777777" w:rsidR="00EE3477" w:rsidRPr="00487253" w:rsidRDefault="000C5855" w:rsidP="000C5855">
            <w:pPr>
              <w:rPr>
                <w:sz w:val="20"/>
                <w:szCs w:val="20"/>
              </w:rPr>
            </w:pPr>
            <w:r>
              <w:rPr>
                <w:color w:val="1C1C1C"/>
                <w:sz w:val="17"/>
              </w:rPr>
              <w:t xml:space="preserve">use key vocabulary to demonstrate knowledge and understanding in this strand: window, layout, text, font, colour, format, heading, hyperlink, 2D shape, 3D </w:t>
            </w:r>
            <w:proofErr w:type="gramStart"/>
            <w:r>
              <w:rPr>
                <w:color w:val="1C1C1C"/>
                <w:sz w:val="17"/>
              </w:rPr>
              <w:t>shape</w:t>
            </w:r>
            <w:proofErr w:type="gramEnd"/>
            <w:r>
              <w:rPr>
                <w:color w:val="1C1C1C"/>
                <w:sz w:val="17"/>
              </w:rPr>
              <w:t>, orbit, pan, zoom, eraser, dimension, measurement,</w:t>
            </w:r>
            <w:r>
              <w:rPr>
                <w:color w:val="1C1C1C"/>
                <w:spacing w:val="-15"/>
                <w:sz w:val="17"/>
              </w:rPr>
              <w:t xml:space="preserve"> </w:t>
            </w:r>
            <w:r>
              <w:rPr>
                <w:color w:val="1C1C1C"/>
                <w:sz w:val="17"/>
              </w:rPr>
              <w:t>guide.</w:t>
            </w:r>
          </w:p>
        </w:tc>
      </w:tr>
      <w:tr w:rsidR="00EE3477" w14:paraId="700620CF" w14:textId="77777777" w:rsidTr="000C5855">
        <w:tc>
          <w:tcPr>
            <w:tcW w:w="3702" w:type="dxa"/>
            <w:shd w:val="clear" w:color="auto" w:fill="FF9999"/>
          </w:tcPr>
          <w:p w14:paraId="7179C98D" w14:textId="77777777" w:rsidR="00EE3477" w:rsidRPr="007D6A62" w:rsidRDefault="000C5855" w:rsidP="000C5855">
            <w:pPr>
              <w:jc w:val="center"/>
              <w:rPr>
                <w:b/>
                <w:sz w:val="32"/>
                <w:szCs w:val="20"/>
              </w:rPr>
            </w:pPr>
            <w:r w:rsidRPr="000C5855">
              <w:rPr>
                <w:b/>
                <w:color w:val="FFFFFF"/>
                <w:sz w:val="40"/>
              </w:rPr>
              <w:t>Multimedia Sound and Motion</w:t>
            </w:r>
          </w:p>
        </w:tc>
        <w:tc>
          <w:tcPr>
            <w:tcW w:w="3409" w:type="dxa"/>
          </w:tcPr>
          <w:p w14:paraId="6836114C" w14:textId="77777777" w:rsidR="000C5855" w:rsidRDefault="000C5855" w:rsidP="000C5855">
            <w:pPr>
              <w:pStyle w:val="TableParagraph"/>
              <w:spacing w:before="23"/>
              <w:ind w:left="84" w:right="327"/>
              <w:rPr>
                <w:sz w:val="17"/>
              </w:rPr>
            </w:pPr>
            <w:r>
              <w:rPr>
                <w:color w:val="1C1C1C"/>
                <w:sz w:val="17"/>
              </w:rPr>
              <w:t>Children begin to develop their creativity using technology through recording sound. Children will also begin to develop their editing skills and control of the tools.</w:t>
            </w:r>
          </w:p>
          <w:p w14:paraId="7D4270BD" w14:textId="77777777" w:rsidR="000C5855" w:rsidRDefault="000C5855" w:rsidP="000C5855">
            <w:pPr>
              <w:pStyle w:val="TableParagraph"/>
              <w:ind w:left="84"/>
              <w:rPr>
                <w:b/>
                <w:sz w:val="17"/>
              </w:rPr>
            </w:pPr>
            <w:bookmarkStart w:id="12" w:name="Children_use_technology_purposefully_to_"/>
            <w:bookmarkEnd w:id="12"/>
            <w:r>
              <w:rPr>
                <w:b/>
                <w:color w:val="1C1C1C"/>
                <w:sz w:val="17"/>
              </w:rPr>
              <w:t>KS1 Computing National Curriculum</w:t>
            </w:r>
          </w:p>
          <w:p w14:paraId="78EC0495" w14:textId="77777777" w:rsidR="000C5855" w:rsidRDefault="000C5855" w:rsidP="000C5855">
            <w:pPr>
              <w:pStyle w:val="TableParagraph"/>
              <w:ind w:left="84" w:right="109"/>
              <w:rPr>
                <w:sz w:val="17"/>
              </w:rPr>
            </w:pPr>
            <w:r>
              <w:rPr>
                <w:color w:val="1C1C1C"/>
                <w:sz w:val="17"/>
              </w:rPr>
              <w:t>Children use technology purposefully to create, organise, store, manipulate and retrieve digital content.</w:t>
            </w:r>
          </w:p>
          <w:p w14:paraId="1178C723" w14:textId="77777777" w:rsidR="000C5855" w:rsidRDefault="000C5855" w:rsidP="000C5855">
            <w:pPr>
              <w:pStyle w:val="TableParagraph"/>
              <w:spacing w:before="119"/>
              <w:ind w:left="84"/>
              <w:rPr>
                <w:sz w:val="17"/>
              </w:rPr>
            </w:pPr>
            <w:r>
              <w:rPr>
                <w:color w:val="1C1C1C"/>
                <w:sz w:val="17"/>
              </w:rPr>
              <w:t>Children can:</w:t>
            </w:r>
          </w:p>
          <w:p w14:paraId="617C38B1" w14:textId="77777777" w:rsidR="000C5855" w:rsidRDefault="000C5855" w:rsidP="000C5855">
            <w:pPr>
              <w:pStyle w:val="TableParagraph"/>
              <w:numPr>
                <w:ilvl w:val="0"/>
                <w:numId w:val="8"/>
              </w:numPr>
              <w:tabs>
                <w:tab w:val="left" w:pos="443"/>
                <w:tab w:val="left" w:pos="444"/>
              </w:tabs>
              <w:spacing w:before="56"/>
              <w:rPr>
                <w:sz w:val="17"/>
              </w:rPr>
            </w:pPr>
            <w:bookmarkStart w:id="13" w:name="a_use_software_to_record_sounds;"/>
            <w:bookmarkEnd w:id="13"/>
            <w:r>
              <w:rPr>
                <w:color w:val="1C1C1C"/>
                <w:sz w:val="17"/>
              </w:rPr>
              <w:t>use software to record</w:t>
            </w:r>
            <w:r>
              <w:rPr>
                <w:color w:val="1C1C1C"/>
                <w:spacing w:val="-6"/>
                <w:sz w:val="17"/>
              </w:rPr>
              <w:t xml:space="preserve"> </w:t>
            </w:r>
            <w:proofErr w:type="gramStart"/>
            <w:r>
              <w:rPr>
                <w:color w:val="1C1C1C"/>
                <w:sz w:val="17"/>
              </w:rPr>
              <w:t>sounds;</w:t>
            </w:r>
            <w:proofErr w:type="gramEnd"/>
          </w:p>
          <w:p w14:paraId="7597DA3B" w14:textId="77777777" w:rsidR="000C5855" w:rsidRDefault="000C5855" w:rsidP="000C5855">
            <w:pPr>
              <w:pStyle w:val="TableParagraph"/>
              <w:numPr>
                <w:ilvl w:val="0"/>
                <w:numId w:val="8"/>
              </w:numPr>
              <w:tabs>
                <w:tab w:val="left" w:pos="443"/>
                <w:tab w:val="left" w:pos="444"/>
              </w:tabs>
              <w:spacing w:before="50"/>
              <w:rPr>
                <w:sz w:val="17"/>
              </w:rPr>
            </w:pPr>
            <w:bookmarkStart w:id="14" w:name="b_change_sounds_recorded;"/>
            <w:bookmarkEnd w:id="14"/>
            <w:r>
              <w:rPr>
                <w:color w:val="1C1C1C"/>
                <w:sz w:val="17"/>
              </w:rPr>
              <w:t xml:space="preserve">change sounds </w:t>
            </w:r>
            <w:proofErr w:type="gramStart"/>
            <w:r>
              <w:rPr>
                <w:color w:val="1C1C1C"/>
                <w:sz w:val="17"/>
              </w:rPr>
              <w:t>recorded;</w:t>
            </w:r>
            <w:proofErr w:type="gramEnd"/>
          </w:p>
          <w:p w14:paraId="5D9BF3E8" w14:textId="77777777" w:rsidR="000C5855" w:rsidRDefault="000C5855" w:rsidP="000C5855">
            <w:pPr>
              <w:pStyle w:val="TableParagraph"/>
              <w:numPr>
                <w:ilvl w:val="0"/>
                <w:numId w:val="8"/>
              </w:numPr>
              <w:tabs>
                <w:tab w:val="left" w:pos="443"/>
                <w:tab w:val="left" w:pos="444"/>
              </w:tabs>
              <w:spacing w:before="53"/>
              <w:rPr>
                <w:sz w:val="17"/>
              </w:rPr>
            </w:pPr>
            <w:bookmarkStart w:id="15" w:name="c_save,_retrieve_and_organise_work;"/>
            <w:bookmarkEnd w:id="15"/>
            <w:r>
              <w:rPr>
                <w:color w:val="1C1C1C"/>
                <w:sz w:val="17"/>
              </w:rPr>
              <w:t>save, retrieve and organise</w:t>
            </w:r>
            <w:r>
              <w:rPr>
                <w:color w:val="1C1C1C"/>
                <w:spacing w:val="-5"/>
                <w:sz w:val="17"/>
              </w:rPr>
              <w:t xml:space="preserve"> </w:t>
            </w:r>
            <w:proofErr w:type="gramStart"/>
            <w:r>
              <w:rPr>
                <w:color w:val="1C1C1C"/>
                <w:sz w:val="17"/>
              </w:rPr>
              <w:t>work;</w:t>
            </w:r>
            <w:proofErr w:type="gramEnd"/>
          </w:p>
          <w:p w14:paraId="42E8E977" w14:textId="77777777" w:rsidR="00EE3477" w:rsidRPr="007D6A62" w:rsidRDefault="000C5855" w:rsidP="000C5855">
            <w:pPr>
              <w:pStyle w:val="TableParagraph"/>
              <w:numPr>
                <w:ilvl w:val="0"/>
                <w:numId w:val="8"/>
              </w:numPr>
              <w:tabs>
                <w:tab w:val="left" w:pos="443"/>
                <w:tab w:val="left" w:pos="444"/>
              </w:tabs>
              <w:spacing w:before="57" w:line="237" w:lineRule="auto"/>
              <w:ind w:right="73"/>
              <w:rPr>
                <w:rFonts w:asciiTheme="minorHAnsi" w:hAnsiTheme="minorHAnsi" w:cstheme="minorHAnsi"/>
                <w:sz w:val="20"/>
                <w:szCs w:val="20"/>
              </w:rPr>
            </w:pPr>
            <w:r>
              <w:rPr>
                <w:color w:val="1C1C1C"/>
                <w:sz w:val="17"/>
              </w:rPr>
              <w:t>use key vocabulary to demonstrate knowledge and understanding in this strand: commands, add</w:t>
            </w:r>
            <w:r>
              <w:rPr>
                <w:color w:val="1C1C1C"/>
                <w:spacing w:val="-14"/>
                <w:sz w:val="17"/>
              </w:rPr>
              <w:t xml:space="preserve"> </w:t>
            </w:r>
            <w:r>
              <w:rPr>
                <w:color w:val="1C1C1C"/>
                <w:sz w:val="17"/>
              </w:rPr>
              <w:t>sound.</w:t>
            </w:r>
          </w:p>
        </w:tc>
        <w:tc>
          <w:tcPr>
            <w:tcW w:w="3438" w:type="dxa"/>
          </w:tcPr>
          <w:p w14:paraId="7C51606E" w14:textId="77777777" w:rsidR="000C5855" w:rsidRDefault="000C5855" w:rsidP="000C5855">
            <w:pPr>
              <w:pStyle w:val="TableParagraph"/>
              <w:spacing w:before="23"/>
              <w:ind w:left="83" w:right="61"/>
              <w:rPr>
                <w:sz w:val="17"/>
              </w:rPr>
            </w:pPr>
            <w:r>
              <w:rPr>
                <w:color w:val="1C1C1C"/>
                <w:sz w:val="17"/>
              </w:rPr>
              <w:t xml:space="preserve">Children develop their editing skills further by cropping, organising and arranging film clips. They </w:t>
            </w:r>
            <w:proofErr w:type="gramStart"/>
            <w:r>
              <w:rPr>
                <w:color w:val="1C1C1C"/>
                <w:sz w:val="17"/>
              </w:rPr>
              <w:t>are able to</w:t>
            </w:r>
            <w:proofErr w:type="gramEnd"/>
            <w:r>
              <w:rPr>
                <w:color w:val="1C1C1C"/>
                <w:sz w:val="17"/>
              </w:rPr>
              <w:t xml:space="preserve"> share work and offer feedback and ideas for improvement with animation and film, giving their opinion on which software to use. In LKS2, children also look at the history of animation and reflect upon the changes over time.</w:t>
            </w:r>
          </w:p>
          <w:p w14:paraId="58ED52DF" w14:textId="77777777" w:rsidR="000C5855" w:rsidRDefault="000C5855" w:rsidP="000C5855">
            <w:pPr>
              <w:pStyle w:val="TableParagraph"/>
              <w:ind w:left="83"/>
              <w:rPr>
                <w:b/>
                <w:sz w:val="17"/>
              </w:rPr>
            </w:pPr>
            <w:r>
              <w:rPr>
                <w:b/>
                <w:color w:val="1C1C1C"/>
                <w:sz w:val="17"/>
              </w:rPr>
              <w:t>KS2 Computing National Curriculum</w:t>
            </w:r>
          </w:p>
          <w:p w14:paraId="2391190B" w14:textId="77777777" w:rsidR="000C5855" w:rsidRDefault="000C5855" w:rsidP="000C5855">
            <w:pPr>
              <w:pStyle w:val="TableParagraph"/>
              <w:ind w:left="83" w:right="258"/>
              <w:rPr>
                <w:sz w:val="17"/>
              </w:rPr>
            </w:pPr>
            <w:r>
              <w:rPr>
                <w:color w:val="1C1C1C"/>
                <w:sz w:val="17"/>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07A8148" w14:textId="77777777" w:rsidR="000C5855" w:rsidRDefault="000C5855" w:rsidP="000C5855">
            <w:pPr>
              <w:pStyle w:val="TableParagraph"/>
              <w:spacing w:before="119"/>
              <w:ind w:left="83"/>
              <w:rPr>
                <w:sz w:val="17"/>
              </w:rPr>
            </w:pPr>
            <w:r>
              <w:rPr>
                <w:color w:val="1C1C1C"/>
                <w:sz w:val="17"/>
              </w:rPr>
              <w:t>Children can:</w:t>
            </w:r>
          </w:p>
          <w:p w14:paraId="46BE692B" w14:textId="77777777" w:rsidR="000C5855" w:rsidRDefault="000C5855" w:rsidP="000C5855">
            <w:pPr>
              <w:pStyle w:val="TableParagraph"/>
              <w:numPr>
                <w:ilvl w:val="0"/>
                <w:numId w:val="7"/>
              </w:numPr>
              <w:tabs>
                <w:tab w:val="left" w:pos="443"/>
                <w:tab w:val="left" w:pos="444"/>
              </w:tabs>
              <w:spacing w:before="59" w:line="235" w:lineRule="auto"/>
              <w:ind w:right="665"/>
              <w:rPr>
                <w:sz w:val="17"/>
              </w:rPr>
            </w:pPr>
            <w:bookmarkStart w:id="16" w:name="a_use_software_to_record,_create_and_edi"/>
            <w:bookmarkEnd w:id="16"/>
            <w:r>
              <w:rPr>
                <w:color w:val="1C1C1C"/>
                <w:sz w:val="17"/>
              </w:rPr>
              <w:t>use software to record, create and edit sounds and capture still</w:t>
            </w:r>
            <w:r>
              <w:rPr>
                <w:color w:val="1C1C1C"/>
                <w:spacing w:val="-2"/>
                <w:sz w:val="17"/>
              </w:rPr>
              <w:t xml:space="preserve"> </w:t>
            </w:r>
            <w:proofErr w:type="gramStart"/>
            <w:r>
              <w:rPr>
                <w:color w:val="1C1C1C"/>
                <w:sz w:val="17"/>
              </w:rPr>
              <w:t>images;</w:t>
            </w:r>
            <w:proofErr w:type="gramEnd"/>
          </w:p>
          <w:p w14:paraId="11D57170" w14:textId="77777777" w:rsidR="000C5855" w:rsidRDefault="000C5855" w:rsidP="000C5855">
            <w:pPr>
              <w:pStyle w:val="TableParagraph"/>
              <w:numPr>
                <w:ilvl w:val="0"/>
                <w:numId w:val="7"/>
              </w:numPr>
              <w:tabs>
                <w:tab w:val="left" w:pos="443"/>
                <w:tab w:val="left" w:pos="444"/>
              </w:tabs>
              <w:spacing w:before="55"/>
              <w:rPr>
                <w:sz w:val="17"/>
              </w:rPr>
            </w:pPr>
            <w:bookmarkStart w:id="17" w:name="b_change_recorded_sounds,_volume,_durati"/>
            <w:bookmarkEnd w:id="17"/>
            <w:r>
              <w:rPr>
                <w:color w:val="1C1C1C"/>
                <w:sz w:val="17"/>
              </w:rPr>
              <w:t>change recorded sounds, volume, duration and</w:t>
            </w:r>
            <w:r>
              <w:rPr>
                <w:color w:val="1C1C1C"/>
                <w:spacing w:val="-14"/>
                <w:sz w:val="17"/>
              </w:rPr>
              <w:t xml:space="preserve"> </w:t>
            </w:r>
            <w:proofErr w:type="gramStart"/>
            <w:r>
              <w:rPr>
                <w:color w:val="1C1C1C"/>
                <w:sz w:val="17"/>
              </w:rPr>
              <w:t>pauses;</w:t>
            </w:r>
            <w:proofErr w:type="gramEnd"/>
          </w:p>
          <w:p w14:paraId="446D8EDC" w14:textId="77777777" w:rsidR="000C5855" w:rsidRDefault="000C5855" w:rsidP="000C5855">
            <w:pPr>
              <w:pStyle w:val="TableParagraph"/>
              <w:numPr>
                <w:ilvl w:val="0"/>
                <w:numId w:val="7"/>
              </w:numPr>
              <w:tabs>
                <w:tab w:val="left" w:pos="443"/>
                <w:tab w:val="left" w:pos="444"/>
              </w:tabs>
              <w:spacing w:before="53"/>
              <w:rPr>
                <w:sz w:val="17"/>
              </w:rPr>
            </w:pPr>
            <w:bookmarkStart w:id="18" w:name="c_use_software_to_capture_video_for_a_pu"/>
            <w:bookmarkEnd w:id="18"/>
            <w:r>
              <w:rPr>
                <w:color w:val="1C1C1C"/>
                <w:sz w:val="17"/>
              </w:rPr>
              <w:t>use software to capture video for a</w:t>
            </w:r>
            <w:r>
              <w:rPr>
                <w:color w:val="1C1C1C"/>
                <w:spacing w:val="-17"/>
                <w:sz w:val="17"/>
              </w:rPr>
              <w:t xml:space="preserve"> </w:t>
            </w:r>
            <w:proofErr w:type="gramStart"/>
            <w:r>
              <w:rPr>
                <w:color w:val="1C1C1C"/>
                <w:sz w:val="17"/>
              </w:rPr>
              <w:lastRenderedPageBreak/>
              <w:t>purpose;</w:t>
            </w:r>
            <w:proofErr w:type="gramEnd"/>
          </w:p>
          <w:p w14:paraId="3A0E581A" w14:textId="77777777" w:rsidR="000C5855" w:rsidRDefault="000C5855" w:rsidP="000C5855">
            <w:pPr>
              <w:pStyle w:val="TableParagraph"/>
              <w:numPr>
                <w:ilvl w:val="0"/>
                <w:numId w:val="7"/>
              </w:numPr>
              <w:tabs>
                <w:tab w:val="left" w:pos="443"/>
                <w:tab w:val="left" w:pos="444"/>
              </w:tabs>
              <w:spacing w:before="50"/>
              <w:rPr>
                <w:sz w:val="17"/>
              </w:rPr>
            </w:pPr>
            <w:bookmarkStart w:id="19" w:name="Multimedia_Sound_and_Motion"/>
            <w:bookmarkStart w:id="20" w:name="d_crop_and_arrange_clips_to_create_a_sho"/>
            <w:bookmarkEnd w:id="19"/>
            <w:bookmarkEnd w:id="20"/>
            <w:r>
              <w:rPr>
                <w:color w:val="1C1C1C"/>
                <w:sz w:val="17"/>
              </w:rPr>
              <w:t>crop and arrange clips to create a short</w:t>
            </w:r>
            <w:r>
              <w:rPr>
                <w:color w:val="1C1C1C"/>
                <w:spacing w:val="-21"/>
                <w:sz w:val="17"/>
              </w:rPr>
              <w:t xml:space="preserve"> </w:t>
            </w:r>
            <w:proofErr w:type="gramStart"/>
            <w:r>
              <w:rPr>
                <w:color w:val="1C1C1C"/>
                <w:sz w:val="17"/>
              </w:rPr>
              <w:t>film;</w:t>
            </w:r>
            <w:proofErr w:type="gramEnd"/>
          </w:p>
          <w:p w14:paraId="5356B08A" w14:textId="77777777" w:rsidR="000C5855" w:rsidRDefault="000C5855" w:rsidP="000C5855">
            <w:pPr>
              <w:pStyle w:val="TableParagraph"/>
              <w:numPr>
                <w:ilvl w:val="0"/>
                <w:numId w:val="7"/>
              </w:numPr>
              <w:tabs>
                <w:tab w:val="left" w:pos="443"/>
                <w:tab w:val="left" w:pos="444"/>
              </w:tabs>
              <w:spacing w:before="54" w:line="235" w:lineRule="auto"/>
              <w:ind w:right="190"/>
              <w:rPr>
                <w:sz w:val="17"/>
              </w:rPr>
            </w:pPr>
            <w:bookmarkStart w:id="21" w:name="e_plan_an_animation_and_move_items_withi"/>
            <w:bookmarkEnd w:id="21"/>
            <w:r>
              <w:rPr>
                <w:color w:val="1C1C1C"/>
                <w:sz w:val="17"/>
              </w:rPr>
              <w:t>plan an animation and move items within each animation for</w:t>
            </w:r>
            <w:r>
              <w:rPr>
                <w:color w:val="1C1C1C"/>
                <w:spacing w:val="-2"/>
                <w:sz w:val="17"/>
              </w:rPr>
              <w:t xml:space="preserve"> </w:t>
            </w:r>
            <w:proofErr w:type="gramStart"/>
            <w:r>
              <w:rPr>
                <w:color w:val="1C1C1C"/>
                <w:sz w:val="17"/>
              </w:rPr>
              <w:t>playback;</w:t>
            </w:r>
            <w:proofErr w:type="gramEnd"/>
          </w:p>
          <w:p w14:paraId="3FBF88D5" w14:textId="77777777" w:rsidR="00EE3477" w:rsidRPr="007D6A62" w:rsidRDefault="000C5855" w:rsidP="000C5855">
            <w:pPr>
              <w:pStyle w:val="TableParagraph"/>
              <w:numPr>
                <w:ilvl w:val="0"/>
                <w:numId w:val="7"/>
              </w:numPr>
              <w:tabs>
                <w:tab w:val="left" w:pos="443"/>
                <w:tab w:val="left" w:pos="444"/>
              </w:tabs>
              <w:spacing w:before="55"/>
              <w:rPr>
                <w:rFonts w:asciiTheme="minorHAnsi" w:hAnsiTheme="minorHAnsi" w:cstheme="minorHAnsi"/>
                <w:sz w:val="20"/>
                <w:szCs w:val="20"/>
              </w:rPr>
            </w:pPr>
            <w:r>
              <w:rPr>
                <w:color w:val="1C1C1C"/>
                <w:sz w:val="17"/>
              </w:rPr>
              <w:t>use key vocabulary to demonstrate knowledge and understanding in this strand: audio, sound, video, movie, embed, link, file format, animate, animation, still image, thaumatrope, zoetrope, zoopraxiscope, stereoscope, flip book, frame, onion skinning, loop, frame rate, record, stop, play, stop motion, stop</w:t>
            </w:r>
            <w:r>
              <w:rPr>
                <w:color w:val="1C1C1C"/>
                <w:spacing w:val="-5"/>
                <w:sz w:val="17"/>
              </w:rPr>
              <w:t xml:space="preserve"> </w:t>
            </w:r>
            <w:r>
              <w:rPr>
                <w:color w:val="1C1C1C"/>
                <w:sz w:val="17"/>
              </w:rPr>
              <w:t>frame.</w:t>
            </w:r>
          </w:p>
        </w:tc>
        <w:tc>
          <w:tcPr>
            <w:tcW w:w="4472" w:type="dxa"/>
          </w:tcPr>
          <w:p w14:paraId="31F12008" w14:textId="77777777" w:rsidR="000C5855" w:rsidRDefault="000C5855" w:rsidP="000C5855">
            <w:pPr>
              <w:pStyle w:val="TableParagraph"/>
              <w:spacing w:before="23"/>
              <w:ind w:left="83" w:right="78"/>
              <w:rPr>
                <w:sz w:val="17"/>
              </w:rPr>
            </w:pPr>
            <w:r>
              <w:rPr>
                <w:color w:val="1C1C1C"/>
                <w:sz w:val="17"/>
              </w:rPr>
              <w:lastRenderedPageBreak/>
              <w:t>Children begin to look more into multimedia broadcasting, learning new skills including recording jingles, podcasts and narration. They become more confident in post-production with editing, trimming and refining their work based on plans they have made.</w:t>
            </w:r>
          </w:p>
          <w:p w14:paraId="0A66A5C8" w14:textId="77777777" w:rsidR="000C5855" w:rsidRDefault="000C5855" w:rsidP="000C5855">
            <w:pPr>
              <w:pStyle w:val="TableParagraph"/>
              <w:ind w:left="83"/>
              <w:rPr>
                <w:b/>
                <w:sz w:val="17"/>
              </w:rPr>
            </w:pPr>
            <w:r>
              <w:rPr>
                <w:b/>
                <w:color w:val="1C1C1C"/>
                <w:sz w:val="17"/>
              </w:rPr>
              <w:t>KS2 Computing National Curriculum</w:t>
            </w:r>
          </w:p>
          <w:p w14:paraId="1EF29917" w14:textId="77777777" w:rsidR="000C5855" w:rsidRDefault="000C5855" w:rsidP="000C5855">
            <w:pPr>
              <w:pStyle w:val="TableParagraph"/>
              <w:ind w:left="83" w:right="258"/>
              <w:rPr>
                <w:sz w:val="17"/>
              </w:rPr>
            </w:pPr>
            <w:r>
              <w:rPr>
                <w:color w:val="1C1C1C"/>
                <w:sz w:val="17"/>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BE7BA01" w14:textId="77777777" w:rsidR="000C5855" w:rsidRDefault="000C5855" w:rsidP="000C5855">
            <w:pPr>
              <w:pStyle w:val="TableParagraph"/>
              <w:spacing w:before="119"/>
              <w:ind w:left="83"/>
              <w:rPr>
                <w:sz w:val="17"/>
              </w:rPr>
            </w:pPr>
            <w:r>
              <w:rPr>
                <w:color w:val="1C1C1C"/>
                <w:sz w:val="17"/>
              </w:rPr>
              <w:t>Children can:</w:t>
            </w:r>
          </w:p>
          <w:p w14:paraId="63D7B079" w14:textId="77777777" w:rsidR="000C5855" w:rsidRDefault="000C5855" w:rsidP="000C5855">
            <w:pPr>
              <w:pStyle w:val="TableParagraph"/>
              <w:numPr>
                <w:ilvl w:val="0"/>
                <w:numId w:val="6"/>
              </w:numPr>
              <w:tabs>
                <w:tab w:val="left" w:pos="443"/>
                <w:tab w:val="left" w:pos="444"/>
              </w:tabs>
              <w:spacing w:before="59" w:line="235" w:lineRule="auto"/>
              <w:ind w:right="368"/>
              <w:rPr>
                <w:sz w:val="17"/>
              </w:rPr>
            </w:pPr>
            <w:bookmarkStart w:id="22" w:name="a_collect_audio_from_a_variety_of_resour"/>
            <w:bookmarkEnd w:id="22"/>
            <w:r>
              <w:rPr>
                <w:color w:val="1C1C1C"/>
                <w:sz w:val="17"/>
              </w:rPr>
              <w:t>collect audio from a variety of resources including own recordings and internet</w:t>
            </w:r>
            <w:r>
              <w:rPr>
                <w:color w:val="1C1C1C"/>
                <w:spacing w:val="-3"/>
                <w:sz w:val="17"/>
              </w:rPr>
              <w:t xml:space="preserve"> </w:t>
            </w:r>
            <w:proofErr w:type="gramStart"/>
            <w:r>
              <w:rPr>
                <w:color w:val="1C1C1C"/>
                <w:sz w:val="17"/>
              </w:rPr>
              <w:t>clips;</w:t>
            </w:r>
            <w:proofErr w:type="gramEnd"/>
          </w:p>
          <w:p w14:paraId="6499F250" w14:textId="77777777" w:rsidR="000C5855" w:rsidRDefault="000C5855" w:rsidP="000C5855">
            <w:pPr>
              <w:pStyle w:val="TableParagraph"/>
              <w:numPr>
                <w:ilvl w:val="0"/>
                <w:numId w:val="6"/>
              </w:numPr>
              <w:tabs>
                <w:tab w:val="left" w:pos="443"/>
                <w:tab w:val="left" w:pos="444"/>
              </w:tabs>
              <w:spacing w:before="55"/>
              <w:rPr>
                <w:sz w:val="17"/>
              </w:rPr>
            </w:pPr>
            <w:bookmarkStart w:id="23" w:name="b_use_a_digital_device_to_record_sounds_"/>
            <w:bookmarkEnd w:id="23"/>
            <w:r>
              <w:rPr>
                <w:color w:val="1C1C1C"/>
                <w:sz w:val="17"/>
              </w:rPr>
              <w:t>use a digital device to record sounds and present</w:t>
            </w:r>
            <w:r>
              <w:rPr>
                <w:color w:val="1C1C1C"/>
                <w:spacing w:val="-18"/>
                <w:sz w:val="17"/>
              </w:rPr>
              <w:t xml:space="preserve"> </w:t>
            </w:r>
            <w:proofErr w:type="gramStart"/>
            <w:r>
              <w:rPr>
                <w:color w:val="1C1C1C"/>
                <w:sz w:val="17"/>
              </w:rPr>
              <w:t>audio;</w:t>
            </w:r>
            <w:proofErr w:type="gramEnd"/>
          </w:p>
          <w:p w14:paraId="00F1D789" w14:textId="77777777" w:rsidR="000C5855" w:rsidRDefault="000C5855" w:rsidP="000C5855">
            <w:pPr>
              <w:pStyle w:val="TableParagraph"/>
              <w:numPr>
                <w:ilvl w:val="0"/>
                <w:numId w:val="6"/>
              </w:numPr>
              <w:tabs>
                <w:tab w:val="left" w:pos="443"/>
                <w:tab w:val="left" w:pos="444"/>
              </w:tabs>
              <w:spacing w:before="53"/>
              <w:rPr>
                <w:sz w:val="17"/>
              </w:rPr>
            </w:pPr>
            <w:bookmarkStart w:id="24" w:name="c_trim,_arrange_and_edit_audio_levels_to"/>
            <w:bookmarkEnd w:id="24"/>
            <w:r>
              <w:rPr>
                <w:color w:val="1C1C1C"/>
                <w:sz w:val="17"/>
              </w:rPr>
              <w:t>trim, arrange and edit audio levels to improve</w:t>
            </w:r>
            <w:r>
              <w:rPr>
                <w:color w:val="1C1C1C"/>
                <w:spacing w:val="-8"/>
                <w:sz w:val="17"/>
              </w:rPr>
              <w:t xml:space="preserve"> </w:t>
            </w:r>
            <w:proofErr w:type="gramStart"/>
            <w:r>
              <w:rPr>
                <w:color w:val="1C1C1C"/>
                <w:sz w:val="17"/>
              </w:rPr>
              <w:t>quality;</w:t>
            </w:r>
            <w:proofErr w:type="gramEnd"/>
          </w:p>
          <w:p w14:paraId="58E64888" w14:textId="77777777" w:rsidR="000C5855" w:rsidRDefault="000C5855" w:rsidP="000C5855">
            <w:pPr>
              <w:pStyle w:val="TableParagraph"/>
              <w:numPr>
                <w:ilvl w:val="0"/>
                <w:numId w:val="6"/>
              </w:numPr>
              <w:tabs>
                <w:tab w:val="left" w:pos="443"/>
                <w:tab w:val="left" w:pos="444"/>
              </w:tabs>
              <w:spacing w:before="54" w:line="235" w:lineRule="auto"/>
              <w:ind w:right="251"/>
              <w:rPr>
                <w:sz w:val="17"/>
              </w:rPr>
            </w:pPr>
            <w:bookmarkStart w:id="25" w:name="d_publish_their_animation_and_use_a_movi"/>
            <w:bookmarkEnd w:id="25"/>
            <w:r>
              <w:rPr>
                <w:color w:val="1C1C1C"/>
                <w:sz w:val="17"/>
              </w:rPr>
              <w:t>publish their animation and use a movie editing package to edit/refine and add</w:t>
            </w:r>
            <w:r>
              <w:rPr>
                <w:color w:val="1C1C1C"/>
                <w:spacing w:val="-1"/>
                <w:sz w:val="17"/>
              </w:rPr>
              <w:t xml:space="preserve"> </w:t>
            </w:r>
            <w:proofErr w:type="gramStart"/>
            <w:r>
              <w:rPr>
                <w:color w:val="1C1C1C"/>
                <w:sz w:val="17"/>
              </w:rPr>
              <w:t>titles;</w:t>
            </w:r>
            <w:proofErr w:type="gramEnd"/>
          </w:p>
          <w:p w14:paraId="1579783B" w14:textId="77777777" w:rsidR="00EE3477" w:rsidRPr="007D6A62" w:rsidRDefault="000C5855" w:rsidP="000C5855">
            <w:pPr>
              <w:pStyle w:val="TableParagraph"/>
              <w:numPr>
                <w:ilvl w:val="0"/>
                <w:numId w:val="6"/>
              </w:numPr>
              <w:tabs>
                <w:tab w:val="left" w:pos="443"/>
                <w:tab w:val="left" w:pos="444"/>
              </w:tabs>
              <w:spacing w:before="60" w:line="235" w:lineRule="auto"/>
              <w:ind w:right="106"/>
              <w:rPr>
                <w:rFonts w:asciiTheme="minorHAnsi" w:hAnsiTheme="minorHAnsi" w:cstheme="minorHAnsi"/>
                <w:sz w:val="20"/>
                <w:szCs w:val="20"/>
              </w:rPr>
            </w:pPr>
            <w:r>
              <w:rPr>
                <w:color w:val="1C1C1C"/>
                <w:sz w:val="17"/>
              </w:rPr>
              <w:t xml:space="preserve">use key vocabulary to demonstrate knowledge and understanding in this strand: audio, record, edit, play stop, skip, waveform, input, output, </w:t>
            </w:r>
            <w:r>
              <w:rPr>
                <w:color w:val="1C1C1C"/>
                <w:sz w:val="17"/>
              </w:rPr>
              <w:lastRenderedPageBreak/>
              <w:t>record, edit, play podcast, digital content, downloadable, backing track, voiceover, mute, gain, production, post-production, documentary, project, evaluation, screening, ceremony,</w:t>
            </w:r>
            <w:r>
              <w:rPr>
                <w:color w:val="1C1C1C"/>
                <w:spacing w:val="-6"/>
                <w:sz w:val="17"/>
              </w:rPr>
              <w:t xml:space="preserve"> </w:t>
            </w:r>
            <w:r>
              <w:rPr>
                <w:color w:val="1C1C1C"/>
                <w:sz w:val="17"/>
              </w:rPr>
              <w:t>upload.</w:t>
            </w:r>
          </w:p>
        </w:tc>
      </w:tr>
      <w:tr w:rsidR="00EE3477" w14:paraId="5A0A0088" w14:textId="77777777" w:rsidTr="000C5855">
        <w:tc>
          <w:tcPr>
            <w:tcW w:w="3702" w:type="dxa"/>
            <w:shd w:val="clear" w:color="auto" w:fill="FF9999"/>
          </w:tcPr>
          <w:p w14:paraId="362599F0" w14:textId="77777777" w:rsidR="00EE3477" w:rsidRPr="007D6A62" w:rsidRDefault="000C5855" w:rsidP="000C5855">
            <w:pPr>
              <w:jc w:val="center"/>
              <w:rPr>
                <w:b/>
                <w:sz w:val="32"/>
                <w:szCs w:val="20"/>
              </w:rPr>
            </w:pPr>
            <w:r w:rsidRPr="000C5855">
              <w:rPr>
                <w:b/>
                <w:color w:val="FFFFFF"/>
                <w:sz w:val="40"/>
              </w:rPr>
              <w:lastRenderedPageBreak/>
              <w:t>Handling Data</w:t>
            </w:r>
          </w:p>
        </w:tc>
        <w:tc>
          <w:tcPr>
            <w:tcW w:w="3409" w:type="dxa"/>
          </w:tcPr>
          <w:p w14:paraId="5B8F6606" w14:textId="77777777" w:rsidR="00EE3477" w:rsidRPr="007D6A62" w:rsidRDefault="00EE3477" w:rsidP="00EE3477">
            <w:pPr>
              <w:pStyle w:val="TableParagraph"/>
              <w:numPr>
                <w:ilvl w:val="0"/>
                <w:numId w:val="15"/>
              </w:numPr>
              <w:tabs>
                <w:tab w:val="left" w:pos="444"/>
              </w:tabs>
              <w:spacing w:before="57" w:line="237" w:lineRule="auto"/>
              <w:ind w:right="72"/>
              <w:jc w:val="both"/>
              <w:rPr>
                <w:rFonts w:asciiTheme="minorHAnsi" w:hAnsiTheme="minorHAnsi" w:cstheme="minorHAnsi"/>
                <w:sz w:val="20"/>
              </w:rPr>
            </w:pPr>
          </w:p>
        </w:tc>
        <w:tc>
          <w:tcPr>
            <w:tcW w:w="3438" w:type="dxa"/>
          </w:tcPr>
          <w:p w14:paraId="2749EC37" w14:textId="77777777" w:rsidR="000C5855" w:rsidRDefault="000C5855" w:rsidP="000C5855">
            <w:pPr>
              <w:pStyle w:val="TableParagraph"/>
              <w:spacing w:before="23"/>
              <w:ind w:left="83" w:right="475"/>
              <w:jc w:val="both"/>
              <w:rPr>
                <w:sz w:val="17"/>
              </w:rPr>
            </w:pPr>
            <w:r>
              <w:rPr>
                <w:color w:val="1C1C1C"/>
                <w:sz w:val="17"/>
              </w:rPr>
              <w:t>Children begin to explore expressing information in tables, sorting and organising information for others to be able to understand.</w:t>
            </w:r>
          </w:p>
          <w:p w14:paraId="59F7D35E" w14:textId="77777777" w:rsidR="000C5855" w:rsidRDefault="000C5855" w:rsidP="000C5855">
            <w:pPr>
              <w:pStyle w:val="TableParagraph"/>
              <w:ind w:left="83"/>
              <w:rPr>
                <w:b/>
                <w:sz w:val="17"/>
              </w:rPr>
            </w:pPr>
            <w:r>
              <w:rPr>
                <w:b/>
                <w:color w:val="1C1C1C"/>
                <w:sz w:val="17"/>
              </w:rPr>
              <w:t>KS2 Computing National Curriculum</w:t>
            </w:r>
          </w:p>
          <w:p w14:paraId="1374B1BD" w14:textId="77777777" w:rsidR="000C5855" w:rsidRDefault="000C5855" w:rsidP="000C5855">
            <w:pPr>
              <w:pStyle w:val="TableParagraph"/>
              <w:ind w:left="83" w:right="258"/>
              <w:rPr>
                <w:sz w:val="17"/>
              </w:rPr>
            </w:pPr>
            <w:r>
              <w:rPr>
                <w:color w:val="1C1C1C"/>
                <w:sz w:val="17"/>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ED36B69" w14:textId="77777777" w:rsidR="000C5855" w:rsidRDefault="000C5855" w:rsidP="000C5855">
            <w:pPr>
              <w:pStyle w:val="TableParagraph"/>
              <w:spacing w:before="119"/>
              <w:ind w:left="83"/>
              <w:rPr>
                <w:sz w:val="17"/>
              </w:rPr>
            </w:pPr>
            <w:r>
              <w:rPr>
                <w:color w:val="1C1C1C"/>
                <w:sz w:val="17"/>
              </w:rPr>
              <w:t>Children can:</w:t>
            </w:r>
          </w:p>
          <w:p w14:paraId="0FCC8D7D" w14:textId="77777777" w:rsidR="000C5855" w:rsidRDefault="000C5855" w:rsidP="000C5855">
            <w:pPr>
              <w:pStyle w:val="TableParagraph"/>
              <w:tabs>
                <w:tab w:val="left" w:pos="443"/>
              </w:tabs>
              <w:spacing w:before="56" w:line="297" w:lineRule="auto"/>
              <w:ind w:left="83" w:right="561"/>
              <w:rPr>
                <w:sz w:val="17"/>
              </w:rPr>
            </w:pPr>
            <w:r>
              <w:rPr>
                <w:b/>
                <w:color w:val="BEBEBE"/>
                <w:sz w:val="18"/>
              </w:rPr>
              <w:t>a</w:t>
            </w:r>
            <w:r>
              <w:rPr>
                <w:b/>
                <w:color w:val="BEBEBE"/>
                <w:sz w:val="18"/>
              </w:rPr>
              <w:tab/>
            </w:r>
            <w:bookmarkStart w:id="26" w:name="a_talk_about_the_different_ways_data_can"/>
            <w:bookmarkEnd w:id="26"/>
            <w:r>
              <w:rPr>
                <w:color w:val="1C1C1C"/>
                <w:sz w:val="17"/>
              </w:rPr>
              <w:t>talk about the different ways data can be organised;</w:t>
            </w:r>
            <w:r>
              <w:rPr>
                <w:color w:val="BEBEBE"/>
                <w:sz w:val="17"/>
              </w:rPr>
              <w:t xml:space="preserve"> </w:t>
            </w:r>
            <w:r>
              <w:rPr>
                <w:b/>
                <w:color w:val="BEBEBE"/>
                <w:sz w:val="18"/>
              </w:rPr>
              <w:t>b</w:t>
            </w:r>
            <w:r>
              <w:rPr>
                <w:b/>
                <w:color w:val="BEBEBE"/>
                <w:sz w:val="18"/>
              </w:rPr>
              <w:tab/>
            </w:r>
            <w:bookmarkStart w:id="27" w:name="b_sort_and_organise_information_to_use_i"/>
            <w:bookmarkEnd w:id="27"/>
            <w:r>
              <w:rPr>
                <w:color w:val="1C1C1C"/>
                <w:sz w:val="17"/>
              </w:rPr>
              <w:t>sort and organise information to use in other ways;</w:t>
            </w:r>
            <w:bookmarkStart w:id="28" w:name="Handling_Data"/>
            <w:bookmarkEnd w:id="28"/>
            <w:r>
              <w:rPr>
                <w:color w:val="BEBEBE"/>
                <w:sz w:val="17"/>
              </w:rPr>
              <w:t xml:space="preserve"> </w:t>
            </w:r>
            <w:r>
              <w:rPr>
                <w:b/>
                <w:color w:val="BEBEBE"/>
                <w:sz w:val="18"/>
              </w:rPr>
              <w:t>c</w:t>
            </w:r>
            <w:r>
              <w:rPr>
                <w:b/>
                <w:color w:val="BEBEBE"/>
                <w:sz w:val="18"/>
              </w:rPr>
              <w:tab/>
            </w:r>
            <w:bookmarkStart w:id="29" w:name="c_search_a_ready-made_database_to_answer"/>
            <w:bookmarkEnd w:id="29"/>
            <w:proofErr w:type="gramStart"/>
            <w:r>
              <w:rPr>
                <w:color w:val="1C1C1C"/>
                <w:sz w:val="17"/>
              </w:rPr>
              <w:t>search</w:t>
            </w:r>
            <w:proofErr w:type="gramEnd"/>
            <w:r>
              <w:rPr>
                <w:color w:val="1C1C1C"/>
                <w:sz w:val="17"/>
              </w:rPr>
              <w:t xml:space="preserve"> a ready-made database to answer</w:t>
            </w:r>
            <w:r>
              <w:rPr>
                <w:color w:val="1C1C1C"/>
                <w:spacing w:val="-21"/>
                <w:sz w:val="17"/>
              </w:rPr>
              <w:t xml:space="preserve"> </w:t>
            </w:r>
            <w:r>
              <w:rPr>
                <w:color w:val="1C1C1C"/>
                <w:sz w:val="17"/>
              </w:rPr>
              <w:t>questions;</w:t>
            </w:r>
          </w:p>
          <w:p w14:paraId="355CAF14" w14:textId="77777777" w:rsidR="00EE3477" w:rsidRPr="007D6A62" w:rsidRDefault="000C5855" w:rsidP="000C5855">
            <w:pPr>
              <w:pStyle w:val="TableParagraph"/>
              <w:numPr>
                <w:ilvl w:val="0"/>
                <w:numId w:val="16"/>
              </w:numPr>
              <w:tabs>
                <w:tab w:val="left" w:pos="443"/>
                <w:tab w:val="left" w:pos="444"/>
              </w:tabs>
              <w:spacing w:before="58" w:line="237" w:lineRule="auto"/>
              <w:ind w:right="72"/>
              <w:rPr>
                <w:rFonts w:asciiTheme="minorHAnsi" w:hAnsiTheme="minorHAnsi" w:cstheme="minorHAnsi"/>
                <w:sz w:val="20"/>
              </w:rPr>
            </w:pPr>
            <w:r>
              <w:rPr>
                <w:b/>
                <w:color w:val="BEBEBE"/>
                <w:sz w:val="18"/>
              </w:rPr>
              <w:t>d</w:t>
            </w:r>
            <w:r>
              <w:rPr>
                <w:b/>
                <w:color w:val="BEBEBE"/>
                <w:sz w:val="18"/>
              </w:rPr>
              <w:tab/>
            </w:r>
            <w:bookmarkStart w:id="30" w:name="d_use_key_vocabulary_to_demonstrate_know"/>
            <w:bookmarkEnd w:id="30"/>
            <w:r>
              <w:rPr>
                <w:color w:val="1C1C1C"/>
                <w:sz w:val="17"/>
              </w:rPr>
              <w:t>use key vocabulary to demonstrate knowledge and understanding in this strand: Google Docs, insert,</w:t>
            </w:r>
            <w:r>
              <w:rPr>
                <w:color w:val="1C1C1C"/>
                <w:spacing w:val="-28"/>
                <w:sz w:val="17"/>
              </w:rPr>
              <w:t xml:space="preserve"> </w:t>
            </w:r>
            <w:r>
              <w:rPr>
                <w:color w:val="1C1C1C"/>
                <w:sz w:val="17"/>
              </w:rPr>
              <w:t>table.</w:t>
            </w:r>
          </w:p>
        </w:tc>
        <w:tc>
          <w:tcPr>
            <w:tcW w:w="4472" w:type="dxa"/>
          </w:tcPr>
          <w:p w14:paraId="3FB574B9" w14:textId="77777777" w:rsidR="000C5855" w:rsidRDefault="000C5855" w:rsidP="000C5855">
            <w:pPr>
              <w:pStyle w:val="TableParagraph"/>
              <w:spacing w:before="23"/>
              <w:ind w:left="83" w:right="87"/>
              <w:rPr>
                <w:sz w:val="17"/>
              </w:rPr>
            </w:pPr>
            <w:r>
              <w:rPr>
                <w:color w:val="1C1C1C"/>
                <w:sz w:val="17"/>
              </w:rPr>
              <w:t>Data Handling in UKS2 focuses on selecting the correct method to display data and using software such as spreadsheets. Children also learn how to check the accuracy of data and compare data for a specific</w:t>
            </w:r>
            <w:r>
              <w:rPr>
                <w:color w:val="1C1C1C"/>
                <w:spacing w:val="-6"/>
                <w:sz w:val="17"/>
              </w:rPr>
              <w:t xml:space="preserve"> </w:t>
            </w:r>
            <w:r>
              <w:rPr>
                <w:color w:val="1C1C1C"/>
                <w:sz w:val="17"/>
              </w:rPr>
              <w:t>purpose.</w:t>
            </w:r>
          </w:p>
          <w:p w14:paraId="2F4BAA9C" w14:textId="77777777" w:rsidR="000C5855" w:rsidRDefault="000C5855" w:rsidP="000C5855">
            <w:pPr>
              <w:pStyle w:val="TableParagraph"/>
              <w:ind w:left="83"/>
              <w:rPr>
                <w:b/>
                <w:sz w:val="17"/>
              </w:rPr>
            </w:pPr>
            <w:bookmarkStart w:id="31" w:name="Children_select,_use_and_combine_a_varie"/>
            <w:bookmarkEnd w:id="31"/>
            <w:r>
              <w:rPr>
                <w:b/>
                <w:color w:val="1C1C1C"/>
                <w:sz w:val="17"/>
              </w:rPr>
              <w:t>KS2 Computing National Curriculum</w:t>
            </w:r>
          </w:p>
          <w:p w14:paraId="04DCEE81" w14:textId="77777777" w:rsidR="000C5855" w:rsidRDefault="000C5855" w:rsidP="000C5855">
            <w:pPr>
              <w:pStyle w:val="TableParagraph"/>
              <w:ind w:left="83" w:right="258"/>
              <w:rPr>
                <w:sz w:val="17"/>
              </w:rPr>
            </w:pPr>
            <w:r>
              <w:rPr>
                <w:color w:val="1C1C1C"/>
                <w:sz w:val="17"/>
              </w:rPr>
              <w:t>Children 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AB67772" w14:textId="77777777" w:rsidR="000C5855" w:rsidRDefault="000C5855" w:rsidP="000C5855">
            <w:pPr>
              <w:pStyle w:val="TableParagraph"/>
              <w:spacing w:before="119"/>
              <w:ind w:left="83"/>
              <w:rPr>
                <w:sz w:val="17"/>
              </w:rPr>
            </w:pPr>
            <w:r>
              <w:rPr>
                <w:color w:val="1C1C1C"/>
                <w:sz w:val="17"/>
              </w:rPr>
              <w:t>Children can:</w:t>
            </w:r>
          </w:p>
          <w:p w14:paraId="35112D2D" w14:textId="77777777" w:rsidR="000C5855" w:rsidRDefault="000C5855" w:rsidP="000C5855">
            <w:pPr>
              <w:pStyle w:val="TableParagraph"/>
              <w:numPr>
                <w:ilvl w:val="0"/>
                <w:numId w:val="17"/>
              </w:numPr>
              <w:tabs>
                <w:tab w:val="left" w:pos="443"/>
                <w:tab w:val="left" w:pos="444"/>
              </w:tabs>
              <w:spacing w:before="56"/>
              <w:rPr>
                <w:sz w:val="17"/>
              </w:rPr>
            </w:pPr>
            <w:bookmarkStart w:id="32" w:name="a_construct_data_on_the_most_appropriate"/>
            <w:bookmarkEnd w:id="32"/>
            <w:r>
              <w:rPr>
                <w:color w:val="1C1C1C"/>
                <w:sz w:val="17"/>
              </w:rPr>
              <w:t>construct data on the most appropriate</w:t>
            </w:r>
            <w:r>
              <w:rPr>
                <w:color w:val="1C1C1C"/>
                <w:spacing w:val="-7"/>
                <w:sz w:val="17"/>
              </w:rPr>
              <w:t xml:space="preserve"> </w:t>
            </w:r>
            <w:proofErr w:type="gramStart"/>
            <w:r>
              <w:rPr>
                <w:color w:val="1C1C1C"/>
                <w:sz w:val="17"/>
              </w:rPr>
              <w:t>application;</w:t>
            </w:r>
            <w:proofErr w:type="gramEnd"/>
          </w:p>
          <w:p w14:paraId="6EFEEC3D" w14:textId="77777777" w:rsidR="000C5855" w:rsidRDefault="000C5855" w:rsidP="000C5855">
            <w:pPr>
              <w:pStyle w:val="TableParagraph"/>
              <w:numPr>
                <w:ilvl w:val="0"/>
                <w:numId w:val="17"/>
              </w:numPr>
              <w:tabs>
                <w:tab w:val="left" w:pos="443"/>
                <w:tab w:val="left" w:pos="444"/>
              </w:tabs>
              <w:spacing w:before="52" w:line="237" w:lineRule="auto"/>
              <w:ind w:right="214"/>
              <w:rPr>
                <w:sz w:val="17"/>
              </w:rPr>
            </w:pPr>
            <w:bookmarkStart w:id="33" w:name="b_know_how_to_interpret_data,_including_"/>
            <w:bookmarkEnd w:id="33"/>
            <w:r>
              <w:rPr>
                <w:color w:val="1C1C1C"/>
                <w:sz w:val="17"/>
              </w:rPr>
              <w:t>know how to interpret data, including spotting inaccurate data and comparing</w:t>
            </w:r>
            <w:r>
              <w:rPr>
                <w:color w:val="1C1C1C"/>
                <w:spacing w:val="-2"/>
                <w:sz w:val="17"/>
              </w:rPr>
              <w:t xml:space="preserve"> </w:t>
            </w:r>
            <w:proofErr w:type="gramStart"/>
            <w:r>
              <w:rPr>
                <w:color w:val="1C1C1C"/>
                <w:sz w:val="17"/>
              </w:rPr>
              <w:t>data;</w:t>
            </w:r>
            <w:proofErr w:type="gramEnd"/>
          </w:p>
          <w:p w14:paraId="44B9D8A5" w14:textId="77777777" w:rsidR="000C5855" w:rsidRDefault="000C5855" w:rsidP="000C5855">
            <w:pPr>
              <w:pStyle w:val="TableParagraph"/>
              <w:numPr>
                <w:ilvl w:val="0"/>
                <w:numId w:val="17"/>
              </w:numPr>
              <w:tabs>
                <w:tab w:val="left" w:pos="443"/>
                <w:tab w:val="left" w:pos="444"/>
              </w:tabs>
              <w:spacing w:before="58" w:line="235" w:lineRule="auto"/>
              <w:ind w:right="418"/>
              <w:rPr>
                <w:sz w:val="17"/>
              </w:rPr>
            </w:pPr>
            <w:bookmarkStart w:id="34" w:name="c_use_keyboard_shortcuts_and_functions_t"/>
            <w:bookmarkEnd w:id="34"/>
            <w:r>
              <w:rPr>
                <w:color w:val="1C1C1C"/>
                <w:sz w:val="17"/>
              </w:rPr>
              <w:t>use keyboard shortcuts and functions to input data on spreadsheets and create formulas for</w:t>
            </w:r>
            <w:r>
              <w:rPr>
                <w:color w:val="1C1C1C"/>
                <w:spacing w:val="-18"/>
                <w:sz w:val="17"/>
              </w:rPr>
              <w:t xml:space="preserve"> </w:t>
            </w:r>
            <w:proofErr w:type="gramStart"/>
            <w:r>
              <w:rPr>
                <w:color w:val="1C1C1C"/>
                <w:sz w:val="17"/>
              </w:rPr>
              <w:t>spreadsheets;</w:t>
            </w:r>
            <w:proofErr w:type="gramEnd"/>
          </w:p>
          <w:p w14:paraId="28B90EC8" w14:textId="77777777" w:rsidR="000C5855" w:rsidRDefault="000C5855" w:rsidP="000C5855">
            <w:pPr>
              <w:pStyle w:val="TableParagraph"/>
              <w:numPr>
                <w:ilvl w:val="0"/>
                <w:numId w:val="17"/>
              </w:numPr>
              <w:tabs>
                <w:tab w:val="left" w:pos="443"/>
                <w:tab w:val="left" w:pos="444"/>
              </w:tabs>
              <w:spacing w:before="56"/>
              <w:rPr>
                <w:sz w:val="17"/>
              </w:rPr>
            </w:pPr>
            <w:bookmarkStart w:id="35" w:name="d_add_data_to_an_existing_database;"/>
            <w:bookmarkEnd w:id="35"/>
            <w:r>
              <w:rPr>
                <w:color w:val="1C1C1C"/>
                <w:sz w:val="17"/>
              </w:rPr>
              <w:t>add data to an existing</w:t>
            </w:r>
            <w:r>
              <w:rPr>
                <w:color w:val="1C1C1C"/>
                <w:spacing w:val="-2"/>
                <w:sz w:val="17"/>
              </w:rPr>
              <w:t xml:space="preserve"> </w:t>
            </w:r>
            <w:proofErr w:type="gramStart"/>
            <w:r>
              <w:rPr>
                <w:color w:val="1C1C1C"/>
                <w:sz w:val="17"/>
              </w:rPr>
              <w:t>database;</w:t>
            </w:r>
            <w:proofErr w:type="gramEnd"/>
          </w:p>
          <w:p w14:paraId="5E78C427" w14:textId="77777777" w:rsidR="00EE3477" w:rsidRPr="007D6A62" w:rsidRDefault="000C5855" w:rsidP="000C5855">
            <w:pPr>
              <w:pStyle w:val="TableParagraph"/>
              <w:numPr>
                <w:ilvl w:val="0"/>
                <w:numId w:val="17"/>
              </w:numPr>
              <w:tabs>
                <w:tab w:val="left" w:pos="443"/>
                <w:tab w:val="left" w:pos="444"/>
              </w:tabs>
              <w:spacing w:before="57" w:line="237" w:lineRule="auto"/>
              <w:ind w:right="180"/>
              <w:rPr>
                <w:rFonts w:asciiTheme="minorHAnsi" w:hAnsiTheme="minorHAnsi" w:cstheme="minorHAnsi"/>
                <w:sz w:val="20"/>
              </w:rPr>
            </w:pPr>
            <w:r>
              <w:rPr>
                <w:color w:val="1C1C1C"/>
                <w:sz w:val="17"/>
              </w:rPr>
              <w:t>use key vocabulary to demonstrate knowledge and understanding in this strand: Google Docs, insert, table, spreadsheet, cell, row, column, formula/formulas, calculate, format, edit, insert, ascending,</w:t>
            </w:r>
            <w:r>
              <w:rPr>
                <w:color w:val="1C1C1C"/>
                <w:spacing w:val="-16"/>
                <w:sz w:val="17"/>
              </w:rPr>
              <w:t xml:space="preserve"> </w:t>
            </w:r>
            <w:r>
              <w:rPr>
                <w:color w:val="1C1C1C"/>
                <w:sz w:val="17"/>
              </w:rPr>
              <w:t>descending.</w:t>
            </w:r>
          </w:p>
        </w:tc>
      </w:tr>
      <w:tr w:rsidR="00EE3477" w14:paraId="1940D35F" w14:textId="77777777" w:rsidTr="000C5855">
        <w:tc>
          <w:tcPr>
            <w:tcW w:w="3702" w:type="dxa"/>
            <w:shd w:val="clear" w:color="auto" w:fill="FF9999"/>
          </w:tcPr>
          <w:p w14:paraId="4CC33E9E" w14:textId="77777777" w:rsidR="00EE3477" w:rsidRPr="007D6A62" w:rsidRDefault="000C5855" w:rsidP="000C5855">
            <w:pPr>
              <w:jc w:val="center"/>
              <w:rPr>
                <w:b/>
                <w:sz w:val="20"/>
                <w:szCs w:val="20"/>
              </w:rPr>
            </w:pPr>
            <w:r w:rsidRPr="000C5855">
              <w:rPr>
                <w:b/>
                <w:color w:val="FFFFFF"/>
                <w:sz w:val="40"/>
              </w:rPr>
              <w:lastRenderedPageBreak/>
              <w:t>Technology in Our Lives</w:t>
            </w:r>
          </w:p>
        </w:tc>
        <w:tc>
          <w:tcPr>
            <w:tcW w:w="3409" w:type="dxa"/>
          </w:tcPr>
          <w:p w14:paraId="79460BBC" w14:textId="77777777" w:rsidR="000C5855" w:rsidRDefault="000C5855" w:rsidP="000C5855">
            <w:pPr>
              <w:pStyle w:val="TableParagraph"/>
              <w:spacing w:before="23"/>
              <w:ind w:left="84" w:right="533"/>
              <w:rPr>
                <w:sz w:val="17"/>
              </w:rPr>
            </w:pPr>
            <w:r>
              <w:rPr>
                <w:color w:val="1C1C1C"/>
                <w:sz w:val="17"/>
              </w:rPr>
              <w:t>Children begin to make links to how they use technology outside of the classroom. They begin to think about the benefits of using technology in their lives, making links to learning about online safety.</w:t>
            </w:r>
          </w:p>
          <w:p w14:paraId="0F3D316C" w14:textId="77777777" w:rsidR="000C5855" w:rsidRDefault="000C5855" w:rsidP="000C5855">
            <w:pPr>
              <w:pStyle w:val="TableParagraph"/>
              <w:ind w:left="84"/>
              <w:rPr>
                <w:b/>
                <w:sz w:val="17"/>
              </w:rPr>
            </w:pPr>
            <w:bookmarkStart w:id="36" w:name="Children_recognise_common_uses_of_techno"/>
            <w:bookmarkEnd w:id="36"/>
            <w:r>
              <w:rPr>
                <w:b/>
                <w:color w:val="1C1C1C"/>
                <w:sz w:val="17"/>
              </w:rPr>
              <w:t>KS1 Computing National Curriculum</w:t>
            </w:r>
          </w:p>
          <w:p w14:paraId="399DB51B" w14:textId="77777777" w:rsidR="000C5855" w:rsidRDefault="000C5855" w:rsidP="000C5855">
            <w:pPr>
              <w:pStyle w:val="TableParagraph"/>
              <w:ind w:left="84" w:right="91" w:hanging="1"/>
              <w:rPr>
                <w:sz w:val="17"/>
              </w:rPr>
            </w:pPr>
            <w:r>
              <w:rPr>
                <w:color w:val="1C1C1C"/>
                <w:sz w:val="17"/>
              </w:rPr>
              <w:t>Children recognise common uses of technology beyond school. They use technology safely and respectfully, keeping personal information private; they identify where to go for help and support when they have concerns about content or contact on the internet or other online</w:t>
            </w:r>
            <w:r>
              <w:rPr>
                <w:color w:val="1C1C1C"/>
                <w:spacing w:val="-7"/>
                <w:sz w:val="17"/>
              </w:rPr>
              <w:t xml:space="preserve"> </w:t>
            </w:r>
            <w:r>
              <w:rPr>
                <w:color w:val="1C1C1C"/>
                <w:sz w:val="17"/>
              </w:rPr>
              <w:t>technologies.</w:t>
            </w:r>
          </w:p>
          <w:p w14:paraId="7239A17A" w14:textId="77777777" w:rsidR="000C5855" w:rsidRDefault="000C5855" w:rsidP="000C5855">
            <w:pPr>
              <w:pStyle w:val="TableParagraph"/>
              <w:spacing w:before="119"/>
              <w:ind w:left="84"/>
              <w:rPr>
                <w:sz w:val="17"/>
              </w:rPr>
            </w:pPr>
            <w:r>
              <w:rPr>
                <w:color w:val="1C1C1C"/>
                <w:sz w:val="17"/>
              </w:rPr>
              <w:t>Children can:</w:t>
            </w:r>
          </w:p>
          <w:p w14:paraId="27F4A8E7" w14:textId="77777777" w:rsidR="000C5855" w:rsidRDefault="000C5855" w:rsidP="000C5855">
            <w:pPr>
              <w:pStyle w:val="TableParagraph"/>
              <w:numPr>
                <w:ilvl w:val="0"/>
                <w:numId w:val="20"/>
              </w:numPr>
              <w:tabs>
                <w:tab w:val="left" w:pos="443"/>
                <w:tab w:val="left" w:pos="444"/>
              </w:tabs>
              <w:spacing w:before="59" w:line="235" w:lineRule="auto"/>
              <w:ind w:right="268"/>
              <w:rPr>
                <w:sz w:val="17"/>
              </w:rPr>
            </w:pPr>
            <w:bookmarkStart w:id="37" w:name="a_recognise_ways_that_technology_is_used"/>
            <w:bookmarkEnd w:id="37"/>
            <w:r>
              <w:rPr>
                <w:color w:val="1C1C1C"/>
                <w:sz w:val="17"/>
              </w:rPr>
              <w:t>recognise ways that technology is used in the home and community, e.g. taking photos, blogs,</w:t>
            </w:r>
            <w:r>
              <w:rPr>
                <w:color w:val="1C1C1C"/>
                <w:spacing w:val="-5"/>
                <w:sz w:val="17"/>
              </w:rPr>
              <w:t xml:space="preserve"> </w:t>
            </w:r>
            <w:proofErr w:type="gramStart"/>
            <w:r>
              <w:rPr>
                <w:color w:val="1C1C1C"/>
                <w:sz w:val="17"/>
              </w:rPr>
              <w:t>shopping;</w:t>
            </w:r>
            <w:proofErr w:type="gramEnd"/>
          </w:p>
          <w:p w14:paraId="700068D4" w14:textId="77777777" w:rsidR="000C5855" w:rsidRDefault="000C5855" w:rsidP="000C5855">
            <w:pPr>
              <w:pStyle w:val="TableParagraph"/>
              <w:numPr>
                <w:ilvl w:val="0"/>
                <w:numId w:val="20"/>
              </w:numPr>
              <w:tabs>
                <w:tab w:val="left" w:pos="443"/>
                <w:tab w:val="left" w:pos="444"/>
              </w:tabs>
              <w:spacing w:before="55"/>
              <w:rPr>
                <w:sz w:val="17"/>
              </w:rPr>
            </w:pPr>
            <w:bookmarkStart w:id="38" w:name="b_use_links_to_websites_to_find_informat"/>
            <w:bookmarkEnd w:id="38"/>
            <w:r>
              <w:rPr>
                <w:color w:val="1C1C1C"/>
                <w:sz w:val="17"/>
              </w:rPr>
              <w:t>use links to websites to find</w:t>
            </w:r>
            <w:r>
              <w:rPr>
                <w:color w:val="1C1C1C"/>
                <w:spacing w:val="-2"/>
                <w:sz w:val="17"/>
              </w:rPr>
              <w:t xml:space="preserve"> </w:t>
            </w:r>
            <w:proofErr w:type="gramStart"/>
            <w:r>
              <w:rPr>
                <w:color w:val="1C1C1C"/>
                <w:sz w:val="17"/>
              </w:rPr>
              <w:t>information;</w:t>
            </w:r>
            <w:proofErr w:type="gramEnd"/>
          </w:p>
          <w:p w14:paraId="5AC26EB9" w14:textId="77777777" w:rsidR="000C5855" w:rsidRDefault="000C5855" w:rsidP="000C5855">
            <w:pPr>
              <w:pStyle w:val="TableParagraph"/>
              <w:numPr>
                <w:ilvl w:val="0"/>
                <w:numId w:val="20"/>
              </w:numPr>
              <w:tabs>
                <w:tab w:val="left" w:pos="443"/>
                <w:tab w:val="left" w:pos="444"/>
              </w:tabs>
              <w:spacing w:before="53"/>
              <w:rPr>
                <w:sz w:val="17"/>
              </w:rPr>
            </w:pPr>
            <w:bookmarkStart w:id="39" w:name="c_recognise_age-appropriate_websites;"/>
            <w:bookmarkEnd w:id="39"/>
            <w:r>
              <w:rPr>
                <w:color w:val="1C1C1C"/>
                <w:sz w:val="17"/>
              </w:rPr>
              <w:t xml:space="preserve">recognise age-appropriate </w:t>
            </w:r>
            <w:proofErr w:type="gramStart"/>
            <w:r>
              <w:rPr>
                <w:color w:val="1C1C1C"/>
                <w:sz w:val="17"/>
              </w:rPr>
              <w:t>websites;</w:t>
            </w:r>
            <w:proofErr w:type="gramEnd"/>
          </w:p>
          <w:p w14:paraId="701E83A6" w14:textId="77777777" w:rsidR="000C5855" w:rsidRDefault="000C5855" w:rsidP="000C5855">
            <w:pPr>
              <w:pStyle w:val="TableParagraph"/>
              <w:numPr>
                <w:ilvl w:val="0"/>
                <w:numId w:val="20"/>
              </w:numPr>
              <w:tabs>
                <w:tab w:val="left" w:pos="443"/>
                <w:tab w:val="left" w:pos="444"/>
              </w:tabs>
              <w:spacing w:before="51"/>
              <w:rPr>
                <w:sz w:val="17"/>
              </w:rPr>
            </w:pPr>
            <w:bookmarkStart w:id="40" w:name="d_use_safe_search_filters;"/>
            <w:bookmarkEnd w:id="40"/>
            <w:r>
              <w:rPr>
                <w:color w:val="1C1C1C"/>
                <w:sz w:val="17"/>
              </w:rPr>
              <w:t>use safe search</w:t>
            </w:r>
            <w:r>
              <w:rPr>
                <w:color w:val="1C1C1C"/>
                <w:spacing w:val="-5"/>
                <w:sz w:val="17"/>
              </w:rPr>
              <w:t xml:space="preserve"> </w:t>
            </w:r>
            <w:proofErr w:type="gramStart"/>
            <w:r>
              <w:rPr>
                <w:color w:val="1C1C1C"/>
                <w:sz w:val="17"/>
              </w:rPr>
              <w:t>filters;</w:t>
            </w:r>
            <w:proofErr w:type="gramEnd"/>
          </w:p>
          <w:p w14:paraId="5DAD6C57" w14:textId="77777777" w:rsidR="00EE3477" w:rsidRPr="007D6A62" w:rsidRDefault="000C5855" w:rsidP="000C5855">
            <w:pPr>
              <w:pStyle w:val="TableParagraph"/>
              <w:numPr>
                <w:ilvl w:val="0"/>
                <w:numId w:val="20"/>
              </w:numPr>
              <w:tabs>
                <w:tab w:val="left" w:pos="443"/>
                <w:tab w:val="left" w:pos="444"/>
              </w:tabs>
              <w:spacing w:before="55"/>
              <w:rPr>
                <w:rFonts w:asciiTheme="minorHAnsi" w:hAnsiTheme="minorHAnsi" w:cstheme="minorHAnsi"/>
                <w:sz w:val="20"/>
                <w:szCs w:val="20"/>
              </w:rPr>
            </w:pPr>
            <w:bookmarkStart w:id="41" w:name="Technology_in_Our_Lives"/>
            <w:bookmarkEnd w:id="41"/>
            <w:r>
              <w:rPr>
                <w:color w:val="1C1C1C"/>
                <w:sz w:val="17"/>
              </w:rPr>
              <w:t>use key vocabulary to demonstrate knowledge and understanding in this strand: filter, Google, search engine, image, keyboard, email, internet, subject, address, communicate, sender, safe,</w:t>
            </w:r>
            <w:r>
              <w:rPr>
                <w:color w:val="1C1C1C"/>
                <w:spacing w:val="-7"/>
                <w:sz w:val="17"/>
              </w:rPr>
              <w:t xml:space="preserve"> </w:t>
            </w:r>
            <w:r>
              <w:rPr>
                <w:color w:val="1C1C1C"/>
                <w:sz w:val="17"/>
              </w:rPr>
              <w:t>secure.</w:t>
            </w:r>
          </w:p>
        </w:tc>
        <w:tc>
          <w:tcPr>
            <w:tcW w:w="3438" w:type="dxa"/>
          </w:tcPr>
          <w:p w14:paraId="61223B51" w14:textId="77777777" w:rsidR="000C5855" w:rsidRDefault="000C5855" w:rsidP="000C5855">
            <w:pPr>
              <w:pStyle w:val="TableParagraph"/>
              <w:spacing w:before="23"/>
              <w:ind w:left="83" w:right="87"/>
              <w:rPr>
                <w:sz w:val="17"/>
              </w:rPr>
            </w:pPr>
            <w:r>
              <w:rPr>
                <w:color w:val="1C1C1C"/>
                <w:sz w:val="17"/>
              </w:rPr>
              <w:t xml:space="preserve">Children refer to online safety rules when discussing technology in their lives. They </w:t>
            </w:r>
            <w:proofErr w:type="gramStart"/>
            <w:r>
              <w:rPr>
                <w:color w:val="1C1C1C"/>
                <w:sz w:val="17"/>
              </w:rPr>
              <w:t>are able to</w:t>
            </w:r>
            <w:proofErr w:type="gramEnd"/>
            <w:r>
              <w:rPr>
                <w:color w:val="1C1C1C"/>
                <w:sz w:val="17"/>
              </w:rPr>
              <w:t xml:space="preserve"> navigate between websites and use safe search terms on trusted search engines. They become more confident in using email for communication, including attaching and saving files from emails.</w:t>
            </w:r>
          </w:p>
          <w:p w14:paraId="794A79F9" w14:textId="77777777" w:rsidR="000C5855" w:rsidRDefault="000C5855" w:rsidP="000C5855">
            <w:pPr>
              <w:pStyle w:val="TableParagraph"/>
              <w:ind w:left="83"/>
              <w:rPr>
                <w:b/>
                <w:sz w:val="17"/>
              </w:rPr>
            </w:pPr>
            <w:r>
              <w:rPr>
                <w:b/>
                <w:color w:val="1C1C1C"/>
                <w:sz w:val="17"/>
              </w:rPr>
              <w:t>KS2 Computing National Curriculum</w:t>
            </w:r>
          </w:p>
          <w:p w14:paraId="393646B6" w14:textId="77777777" w:rsidR="000C5855" w:rsidRDefault="000C5855" w:rsidP="000C5855">
            <w:pPr>
              <w:pStyle w:val="TableParagraph"/>
              <w:ind w:left="83" w:right="109"/>
              <w:rPr>
                <w:sz w:val="17"/>
              </w:rPr>
            </w:pPr>
            <w:r>
              <w:rPr>
                <w:color w:val="1C1C1C"/>
                <w:sz w:val="17"/>
              </w:rPr>
              <w:t>Children understand computer networks, including the internet; how they can provide multiple services, such as the world wide web, and the opportunities they offer for communication and collaboration. They use search technologies effectively, appreciate how results are selected and ranked, and are discerning in evaluating digital content.</w:t>
            </w:r>
          </w:p>
          <w:p w14:paraId="72437454" w14:textId="77777777" w:rsidR="000C5855" w:rsidRDefault="000C5855" w:rsidP="000C5855">
            <w:pPr>
              <w:pStyle w:val="TableParagraph"/>
              <w:spacing w:before="119"/>
              <w:ind w:left="83"/>
              <w:rPr>
                <w:sz w:val="17"/>
              </w:rPr>
            </w:pPr>
            <w:r>
              <w:rPr>
                <w:color w:val="1C1C1C"/>
                <w:sz w:val="17"/>
              </w:rPr>
              <w:t>Children can:</w:t>
            </w:r>
          </w:p>
          <w:p w14:paraId="20D2ADE8" w14:textId="77777777" w:rsidR="000C5855" w:rsidRDefault="000C5855" w:rsidP="000C5855">
            <w:pPr>
              <w:pStyle w:val="TableParagraph"/>
              <w:numPr>
                <w:ilvl w:val="0"/>
                <w:numId w:val="19"/>
              </w:numPr>
              <w:tabs>
                <w:tab w:val="left" w:pos="443"/>
                <w:tab w:val="left" w:pos="444"/>
              </w:tabs>
              <w:spacing w:before="56"/>
              <w:rPr>
                <w:sz w:val="17"/>
              </w:rPr>
            </w:pPr>
            <w:bookmarkStart w:id="42" w:name="a_explain_ways_to_communicate_with_other"/>
            <w:bookmarkEnd w:id="42"/>
            <w:r>
              <w:rPr>
                <w:color w:val="1C1C1C"/>
                <w:sz w:val="17"/>
              </w:rPr>
              <w:t>explain ways to communicate with others</w:t>
            </w:r>
            <w:r>
              <w:rPr>
                <w:color w:val="1C1C1C"/>
                <w:spacing w:val="-8"/>
                <w:sz w:val="17"/>
              </w:rPr>
              <w:t xml:space="preserve"> </w:t>
            </w:r>
            <w:proofErr w:type="gramStart"/>
            <w:r>
              <w:rPr>
                <w:color w:val="1C1C1C"/>
                <w:sz w:val="17"/>
              </w:rPr>
              <w:t>online;</w:t>
            </w:r>
            <w:proofErr w:type="gramEnd"/>
          </w:p>
          <w:p w14:paraId="4D666CA1" w14:textId="77777777" w:rsidR="000C5855" w:rsidRDefault="000C5855" w:rsidP="000C5855">
            <w:pPr>
              <w:pStyle w:val="TableParagraph"/>
              <w:numPr>
                <w:ilvl w:val="0"/>
                <w:numId w:val="19"/>
              </w:numPr>
              <w:tabs>
                <w:tab w:val="left" w:pos="443"/>
                <w:tab w:val="left" w:pos="444"/>
              </w:tabs>
              <w:spacing w:before="52" w:line="237" w:lineRule="auto"/>
              <w:ind w:right="402"/>
              <w:rPr>
                <w:sz w:val="17"/>
              </w:rPr>
            </w:pPr>
            <w:bookmarkStart w:id="43" w:name="b_describe_the_world_wide_web_as_the_par"/>
            <w:bookmarkEnd w:id="43"/>
            <w:r>
              <w:rPr>
                <w:color w:val="1C1C1C"/>
                <w:sz w:val="17"/>
              </w:rPr>
              <w:t>describe the world wide web as the part of the internet that contains</w:t>
            </w:r>
            <w:r>
              <w:rPr>
                <w:color w:val="1C1C1C"/>
                <w:spacing w:val="1"/>
                <w:sz w:val="17"/>
              </w:rPr>
              <w:t xml:space="preserve"> </w:t>
            </w:r>
            <w:proofErr w:type="gramStart"/>
            <w:r>
              <w:rPr>
                <w:color w:val="1C1C1C"/>
                <w:sz w:val="17"/>
              </w:rPr>
              <w:t>websites;</w:t>
            </w:r>
            <w:proofErr w:type="gramEnd"/>
          </w:p>
          <w:p w14:paraId="6D624409" w14:textId="77777777" w:rsidR="000C5855" w:rsidRDefault="000C5855" w:rsidP="000C5855">
            <w:pPr>
              <w:pStyle w:val="TableParagraph"/>
              <w:numPr>
                <w:ilvl w:val="0"/>
                <w:numId w:val="19"/>
              </w:numPr>
              <w:tabs>
                <w:tab w:val="left" w:pos="443"/>
                <w:tab w:val="left" w:pos="444"/>
              </w:tabs>
              <w:spacing w:before="55"/>
              <w:rPr>
                <w:sz w:val="17"/>
              </w:rPr>
            </w:pPr>
            <w:bookmarkStart w:id="44" w:name="c_add_websites_to_a_favourites_list;"/>
            <w:bookmarkEnd w:id="44"/>
            <w:r>
              <w:rPr>
                <w:color w:val="1C1C1C"/>
                <w:sz w:val="17"/>
              </w:rPr>
              <w:t xml:space="preserve">add websites to a </w:t>
            </w:r>
            <w:proofErr w:type="gramStart"/>
            <w:r>
              <w:rPr>
                <w:color w:val="1C1C1C"/>
                <w:sz w:val="17"/>
              </w:rPr>
              <w:t>favourites</w:t>
            </w:r>
            <w:proofErr w:type="gramEnd"/>
            <w:r>
              <w:rPr>
                <w:color w:val="1C1C1C"/>
                <w:spacing w:val="4"/>
                <w:sz w:val="17"/>
              </w:rPr>
              <w:t xml:space="preserve"> </w:t>
            </w:r>
            <w:r>
              <w:rPr>
                <w:color w:val="1C1C1C"/>
                <w:sz w:val="17"/>
              </w:rPr>
              <w:t>list;</w:t>
            </w:r>
          </w:p>
          <w:p w14:paraId="6DD90E85" w14:textId="77777777" w:rsidR="000C5855" w:rsidRDefault="000C5855" w:rsidP="000C5855">
            <w:pPr>
              <w:pStyle w:val="TableParagraph"/>
              <w:numPr>
                <w:ilvl w:val="0"/>
                <w:numId w:val="19"/>
              </w:numPr>
              <w:tabs>
                <w:tab w:val="left" w:pos="443"/>
                <w:tab w:val="left" w:pos="444"/>
              </w:tabs>
              <w:spacing w:before="54" w:line="235" w:lineRule="auto"/>
              <w:ind w:right="313"/>
              <w:rPr>
                <w:sz w:val="17"/>
              </w:rPr>
            </w:pPr>
            <w:bookmarkStart w:id="45" w:name="d_use_search_tools_to_find_and_use_an_ap"/>
            <w:bookmarkEnd w:id="45"/>
            <w:r>
              <w:rPr>
                <w:color w:val="1C1C1C"/>
                <w:sz w:val="17"/>
              </w:rPr>
              <w:t xml:space="preserve">use search tools to find and use an appropriate website and </w:t>
            </w:r>
            <w:proofErr w:type="gramStart"/>
            <w:r>
              <w:rPr>
                <w:color w:val="1C1C1C"/>
                <w:sz w:val="17"/>
              </w:rPr>
              <w:t>content;</w:t>
            </w:r>
            <w:proofErr w:type="gramEnd"/>
          </w:p>
          <w:p w14:paraId="3B0EEAE5" w14:textId="77777777" w:rsidR="000C5855" w:rsidRDefault="000C5855" w:rsidP="000C5855">
            <w:pPr>
              <w:pStyle w:val="TableParagraph"/>
              <w:numPr>
                <w:ilvl w:val="0"/>
                <w:numId w:val="19"/>
              </w:numPr>
              <w:tabs>
                <w:tab w:val="left" w:pos="443"/>
                <w:tab w:val="left" w:pos="444"/>
              </w:tabs>
              <w:spacing w:before="55"/>
              <w:rPr>
                <w:sz w:val="17"/>
              </w:rPr>
            </w:pPr>
            <w:bookmarkStart w:id="46" w:name="e_use_strategies_to_improve_results_when"/>
            <w:bookmarkEnd w:id="46"/>
            <w:r>
              <w:rPr>
                <w:color w:val="1C1C1C"/>
                <w:sz w:val="17"/>
              </w:rPr>
              <w:t>use strategies to improve results when searching</w:t>
            </w:r>
            <w:r>
              <w:rPr>
                <w:color w:val="1C1C1C"/>
                <w:spacing w:val="-11"/>
                <w:sz w:val="17"/>
              </w:rPr>
              <w:t xml:space="preserve"> </w:t>
            </w:r>
            <w:proofErr w:type="gramStart"/>
            <w:r>
              <w:rPr>
                <w:color w:val="1C1C1C"/>
                <w:sz w:val="17"/>
              </w:rPr>
              <w:t>online;</w:t>
            </w:r>
            <w:proofErr w:type="gramEnd"/>
          </w:p>
          <w:p w14:paraId="4656204B" w14:textId="77777777" w:rsidR="00EE3477" w:rsidRPr="007D6A62" w:rsidRDefault="000C5855" w:rsidP="000C5855">
            <w:pPr>
              <w:pStyle w:val="TableParagraph"/>
              <w:numPr>
                <w:ilvl w:val="0"/>
                <w:numId w:val="19"/>
              </w:numPr>
              <w:tabs>
                <w:tab w:val="left" w:pos="443"/>
                <w:tab w:val="left" w:pos="444"/>
              </w:tabs>
              <w:spacing w:before="58" w:line="235" w:lineRule="auto"/>
              <w:ind w:right="73"/>
              <w:rPr>
                <w:rFonts w:asciiTheme="minorHAnsi" w:hAnsiTheme="minorHAnsi" w:cstheme="minorHAnsi"/>
                <w:sz w:val="20"/>
                <w:szCs w:val="20"/>
              </w:rPr>
            </w:pPr>
            <w:r>
              <w:rPr>
                <w:color w:val="1C1C1C"/>
                <w:sz w:val="17"/>
              </w:rPr>
              <w:t>use key vocabulary to demonstrate knowledge and understanding in this strand: filter, Google, search engine, image, keyboard, email, subject, address, communicate, sender,</w:t>
            </w:r>
            <w:r>
              <w:rPr>
                <w:color w:val="1C1C1C"/>
                <w:spacing w:val="-13"/>
                <w:sz w:val="17"/>
              </w:rPr>
              <w:t xml:space="preserve"> </w:t>
            </w:r>
            <w:r>
              <w:rPr>
                <w:color w:val="1C1C1C"/>
                <w:sz w:val="17"/>
              </w:rPr>
              <w:t>safe,</w:t>
            </w:r>
            <w:r>
              <w:rPr>
                <w:color w:val="1C1C1C"/>
                <w:spacing w:val="-12"/>
                <w:sz w:val="17"/>
              </w:rPr>
              <w:t xml:space="preserve"> </w:t>
            </w:r>
            <w:r>
              <w:rPr>
                <w:color w:val="1C1C1C"/>
                <w:sz w:val="17"/>
              </w:rPr>
              <w:t>secure,</w:t>
            </w:r>
            <w:r>
              <w:rPr>
                <w:color w:val="1C1C1C"/>
                <w:spacing w:val="-12"/>
                <w:sz w:val="17"/>
              </w:rPr>
              <w:t xml:space="preserve"> </w:t>
            </w:r>
            <w:r>
              <w:rPr>
                <w:color w:val="1C1C1C"/>
                <w:sz w:val="17"/>
              </w:rPr>
              <w:t>internet,</w:t>
            </w:r>
            <w:r>
              <w:rPr>
                <w:color w:val="1C1C1C"/>
                <w:spacing w:val="-9"/>
                <w:sz w:val="17"/>
              </w:rPr>
              <w:t xml:space="preserve"> </w:t>
            </w:r>
            <w:r>
              <w:rPr>
                <w:color w:val="1C1C1C"/>
                <w:sz w:val="17"/>
              </w:rPr>
              <w:t>world</w:t>
            </w:r>
            <w:r>
              <w:rPr>
                <w:color w:val="1C1C1C"/>
                <w:spacing w:val="-11"/>
                <w:sz w:val="17"/>
              </w:rPr>
              <w:t xml:space="preserve"> </w:t>
            </w:r>
            <w:r>
              <w:rPr>
                <w:color w:val="1C1C1C"/>
                <w:sz w:val="17"/>
              </w:rPr>
              <w:t>wide</w:t>
            </w:r>
            <w:r>
              <w:rPr>
                <w:color w:val="1C1C1C"/>
                <w:spacing w:val="-11"/>
                <w:sz w:val="17"/>
              </w:rPr>
              <w:t xml:space="preserve"> </w:t>
            </w:r>
            <w:r>
              <w:rPr>
                <w:color w:val="1C1C1C"/>
                <w:sz w:val="17"/>
              </w:rPr>
              <w:t>web,</w:t>
            </w:r>
            <w:r>
              <w:rPr>
                <w:color w:val="1C1C1C"/>
                <w:spacing w:val="-12"/>
                <w:sz w:val="17"/>
              </w:rPr>
              <w:t xml:space="preserve"> </w:t>
            </w:r>
            <w:r>
              <w:rPr>
                <w:color w:val="1C1C1C"/>
                <w:sz w:val="17"/>
              </w:rPr>
              <w:t>social</w:t>
            </w:r>
            <w:r>
              <w:rPr>
                <w:color w:val="1C1C1C"/>
                <w:spacing w:val="-13"/>
                <w:sz w:val="17"/>
              </w:rPr>
              <w:t xml:space="preserve"> </w:t>
            </w:r>
            <w:r>
              <w:rPr>
                <w:color w:val="1C1C1C"/>
                <w:sz w:val="17"/>
              </w:rPr>
              <w:t>media.</w:t>
            </w:r>
          </w:p>
        </w:tc>
        <w:tc>
          <w:tcPr>
            <w:tcW w:w="4472" w:type="dxa"/>
          </w:tcPr>
          <w:p w14:paraId="7121B390" w14:textId="77777777" w:rsidR="000C5855" w:rsidRDefault="000C5855" w:rsidP="000C5855">
            <w:pPr>
              <w:pStyle w:val="TableParagraph"/>
              <w:spacing w:before="23"/>
              <w:ind w:left="83" w:right="144"/>
              <w:rPr>
                <w:sz w:val="17"/>
              </w:rPr>
            </w:pPr>
            <w:r>
              <w:rPr>
                <w:color w:val="1C1C1C"/>
                <w:sz w:val="17"/>
              </w:rPr>
              <w:t>Children can use safe search terms on trusted search engines, and evaluate websites based on layout and information. They become more confident in understanding Google rankings, adverts and the reliability of websites.</w:t>
            </w:r>
          </w:p>
          <w:p w14:paraId="34F27EBE" w14:textId="77777777" w:rsidR="000C5855" w:rsidRDefault="000C5855" w:rsidP="000C5855">
            <w:pPr>
              <w:pStyle w:val="TableParagraph"/>
              <w:ind w:left="83"/>
              <w:rPr>
                <w:b/>
                <w:sz w:val="17"/>
              </w:rPr>
            </w:pPr>
            <w:bookmarkStart w:id="47" w:name="Children_understand_computer_networks,_i"/>
            <w:bookmarkEnd w:id="47"/>
            <w:r>
              <w:rPr>
                <w:b/>
                <w:color w:val="1C1C1C"/>
                <w:sz w:val="17"/>
              </w:rPr>
              <w:t>KS2 Computing National Curriculum</w:t>
            </w:r>
          </w:p>
          <w:p w14:paraId="55F51A5C" w14:textId="77777777" w:rsidR="000C5855" w:rsidRDefault="000C5855" w:rsidP="000C5855">
            <w:pPr>
              <w:pStyle w:val="TableParagraph"/>
              <w:ind w:left="83" w:right="109"/>
              <w:rPr>
                <w:sz w:val="17"/>
              </w:rPr>
            </w:pPr>
            <w:r>
              <w:rPr>
                <w:color w:val="1C1C1C"/>
                <w:sz w:val="17"/>
              </w:rPr>
              <w:t>Children understand computer networks, including the internet; how they can provide multiple services, such as the world wide web, and the opportunities they offer for communication and collaboration. They use search technologies effectively, appreciate how results are selected and ranked, and are discerning in evaluating digital content.</w:t>
            </w:r>
          </w:p>
          <w:p w14:paraId="3701255F" w14:textId="77777777" w:rsidR="000C5855" w:rsidRDefault="000C5855" w:rsidP="000C5855">
            <w:pPr>
              <w:pStyle w:val="TableParagraph"/>
              <w:spacing w:before="119"/>
              <w:ind w:left="83"/>
              <w:rPr>
                <w:sz w:val="17"/>
              </w:rPr>
            </w:pPr>
            <w:r>
              <w:rPr>
                <w:color w:val="1C1C1C"/>
                <w:sz w:val="17"/>
              </w:rPr>
              <w:t>Children can:</w:t>
            </w:r>
          </w:p>
          <w:p w14:paraId="42038135" w14:textId="77777777" w:rsidR="000C5855" w:rsidRDefault="000C5855" w:rsidP="000C5855">
            <w:pPr>
              <w:pStyle w:val="TableParagraph"/>
              <w:numPr>
                <w:ilvl w:val="0"/>
                <w:numId w:val="18"/>
              </w:numPr>
              <w:tabs>
                <w:tab w:val="left" w:pos="443"/>
                <w:tab w:val="left" w:pos="444"/>
              </w:tabs>
              <w:spacing w:before="59" w:line="235" w:lineRule="auto"/>
              <w:ind w:right="399"/>
              <w:rPr>
                <w:sz w:val="17"/>
              </w:rPr>
            </w:pPr>
            <w:bookmarkStart w:id="48" w:name="a_search_for_information_using_appropria"/>
            <w:bookmarkEnd w:id="48"/>
            <w:r>
              <w:rPr>
                <w:color w:val="1C1C1C"/>
                <w:sz w:val="17"/>
              </w:rPr>
              <w:t>search for information using appropriate websites and advanced search functions within</w:t>
            </w:r>
            <w:r>
              <w:rPr>
                <w:color w:val="1C1C1C"/>
                <w:spacing w:val="-8"/>
                <w:sz w:val="17"/>
              </w:rPr>
              <w:t xml:space="preserve"> </w:t>
            </w:r>
            <w:proofErr w:type="gramStart"/>
            <w:r>
              <w:rPr>
                <w:color w:val="1C1C1C"/>
                <w:sz w:val="17"/>
              </w:rPr>
              <w:t>Google;</w:t>
            </w:r>
            <w:proofErr w:type="gramEnd"/>
          </w:p>
          <w:p w14:paraId="1B80A3F9" w14:textId="77777777" w:rsidR="000C5855" w:rsidRDefault="000C5855" w:rsidP="000C5855">
            <w:pPr>
              <w:pStyle w:val="TableParagraph"/>
              <w:numPr>
                <w:ilvl w:val="0"/>
                <w:numId w:val="18"/>
              </w:numPr>
              <w:tabs>
                <w:tab w:val="left" w:pos="443"/>
                <w:tab w:val="left" w:pos="444"/>
              </w:tabs>
              <w:spacing w:before="57" w:line="237" w:lineRule="auto"/>
              <w:ind w:right="619"/>
              <w:rPr>
                <w:sz w:val="17"/>
              </w:rPr>
            </w:pPr>
            <w:bookmarkStart w:id="49" w:name="b_use_strategies_to_check_the_reliabilit"/>
            <w:bookmarkEnd w:id="49"/>
            <w:r>
              <w:rPr>
                <w:color w:val="1C1C1C"/>
                <w:sz w:val="17"/>
              </w:rPr>
              <w:t>use strategies to check the reliability of information (cross-check with another source such as</w:t>
            </w:r>
            <w:r>
              <w:rPr>
                <w:color w:val="1C1C1C"/>
                <w:spacing w:val="-13"/>
                <w:sz w:val="17"/>
              </w:rPr>
              <w:t xml:space="preserve"> </w:t>
            </w:r>
            <w:r>
              <w:rPr>
                <w:color w:val="1C1C1C"/>
                <w:sz w:val="17"/>
              </w:rPr>
              <w:t>books</w:t>
            </w:r>
            <w:proofErr w:type="gramStart"/>
            <w:r>
              <w:rPr>
                <w:color w:val="1C1C1C"/>
                <w:sz w:val="17"/>
              </w:rPr>
              <w:t>);</w:t>
            </w:r>
            <w:proofErr w:type="gramEnd"/>
          </w:p>
          <w:p w14:paraId="311F5981" w14:textId="77777777" w:rsidR="000C5855" w:rsidRDefault="000C5855" w:rsidP="000C5855">
            <w:pPr>
              <w:pStyle w:val="TableParagraph"/>
              <w:numPr>
                <w:ilvl w:val="0"/>
                <w:numId w:val="18"/>
              </w:numPr>
              <w:tabs>
                <w:tab w:val="left" w:pos="443"/>
                <w:tab w:val="left" w:pos="444"/>
              </w:tabs>
              <w:spacing w:before="55"/>
              <w:rPr>
                <w:sz w:val="17"/>
              </w:rPr>
            </w:pPr>
            <w:bookmarkStart w:id="50" w:name="c_talk_about_the_way_search_results_are_"/>
            <w:bookmarkEnd w:id="50"/>
            <w:r>
              <w:rPr>
                <w:color w:val="1C1C1C"/>
                <w:sz w:val="17"/>
              </w:rPr>
              <w:t>talk about the way search results are selected and</w:t>
            </w:r>
            <w:r>
              <w:rPr>
                <w:color w:val="1C1C1C"/>
                <w:spacing w:val="-17"/>
                <w:sz w:val="17"/>
              </w:rPr>
              <w:t xml:space="preserve"> </w:t>
            </w:r>
            <w:proofErr w:type="gramStart"/>
            <w:r>
              <w:rPr>
                <w:color w:val="1C1C1C"/>
                <w:sz w:val="17"/>
              </w:rPr>
              <w:t>ranked;</w:t>
            </w:r>
            <w:proofErr w:type="gramEnd"/>
          </w:p>
          <w:p w14:paraId="1AB97FBC" w14:textId="77777777" w:rsidR="000C5855" w:rsidRDefault="000C5855" w:rsidP="000C5855">
            <w:pPr>
              <w:pStyle w:val="TableParagraph"/>
              <w:numPr>
                <w:ilvl w:val="0"/>
                <w:numId w:val="18"/>
              </w:numPr>
              <w:tabs>
                <w:tab w:val="left" w:pos="443"/>
                <w:tab w:val="left" w:pos="444"/>
              </w:tabs>
              <w:spacing w:before="54" w:line="235" w:lineRule="auto"/>
              <w:ind w:right="235"/>
              <w:rPr>
                <w:sz w:val="17"/>
              </w:rPr>
            </w:pPr>
            <w:bookmarkStart w:id="51" w:name="d_check_the_reliability_of_a_website,_in"/>
            <w:bookmarkEnd w:id="51"/>
            <w:r>
              <w:rPr>
                <w:color w:val="1C1C1C"/>
                <w:sz w:val="17"/>
              </w:rPr>
              <w:t xml:space="preserve">check the reliability of a website, including the photos </w:t>
            </w:r>
            <w:r>
              <w:rPr>
                <w:color w:val="1C1C1C"/>
                <w:sz w:val="17"/>
              </w:rPr>
              <w:br/>
              <w:t xml:space="preserve">on </w:t>
            </w:r>
            <w:proofErr w:type="gramStart"/>
            <w:r>
              <w:rPr>
                <w:color w:val="1C1C1C"/>
                <w:sz w:val="17"/>
              </w:rPr>
              <w:t>site;</w:t>
            </w:r>
            <w:proofErr w:type="gramEnd"/>
          </w:p>
          <w:p w14:paraId="596608EA" w14:textId="77777777" w:rsidR="000C5855" w:rsidRDefault="000C5855" w:rsidP="000C5855">
            <w:pPr>
              <w:pStyle w:val="TableParagraph"/>
              <w:numPr>
                <w:ilvl w:val="0"/>
                <w:numId w:val="18"/>
              </w:numPr>
              <w:tabs>
                <w:tab w:val="left" w:pos="443"/>
                <w:tab w:val="left" w:pos="444"/>
              </w:tabs>
              <w:spacing w:before="59" w:line="235" w:lineRule="auto"/>
              <w:ind w:right="238"/>
              <w:rPr>
                <w:sz w:val="17"/>
              </w:rPr>
            </w:pPr>
            <w:bookmarkStart w:id="52" w:name="e_tell_you_about_copyright_and_acknowled"/>
            <w:bookmarkEnd w:id="52"/>
            <w:r>
              <w:rPr>
                <w:color w:val="1C1C1C"/>
                <w:sz w:val="17"/>
              </w:rPr>
              <w:t xml:space="preserve">tell you about copyright and acknowledge the sources of </w:t>
            </w:r>
            <w:proofErr w:type="gramStart"/>
            <w:r>
              <w:rPr>
                <w:color w:val="1C1C1C"/>
                <w:sz w:val="17"/>
              </w:rPr>
              <w:t>information;</w:t>
            </w:r>
            <w:proofErr w:type="gramEnd"/>
          </w:p>
          <w:p w14:paraId="3A70ECFF" w14:textId="77777777" w:rsidR="00EE3477" w:rsidRPr="007D6A62" w:rsidRDefault="000C5855" w:rsidP="000C5855">
            <w:pPr>
              <w:pStyle w:val="TableParagraph"/>
              <w:numPr>
                <w:ilvl w:val="0"/>
                <w:numId w:val="18"/>
              </w:numPr>
              <w:tabs>
                <w:tab w:val="left" w:pos="443"/>
                <w:tab w:val="left" w:pos="444"/>
              </w:tabs>
              <w:spacing w:before="57" w:line="237" w:lineRule="auto"/>
              <w:ind w:right="237"/>
              <w:rPr>
                <w:rFonts w:asciiTheme="minorHAnsi" w:hAnsiTheme="minorHAnsi" w:cstheme="minorHAnsi"/>
                <w:sz w:val="20"/>
                <w:szCs w:val="20"/>
              </w:rPr>
            </w:pPr>
            <w:r>
              <w:rPr>
                <w:color w:val="1C1C1C"/>
                <w:sz w:val="17"/>
              </w:rPr>
              <w:t>use key vocabulary to demonstrate knowledge and understanding in this strand: world wide web, search, search engine, advanced search, results, Google, browser, terms of use, bias, authority, citation, plagiarism, source, website, secure, https, site, domain, website, browser, address</w:t>
            </w:r>
            <w:r>
              <w:rPr>
                <w:color w:val="1C1C1C"/>
                <w:spacing w:val="-2"/>
                <w:sz w:val="17"/>
              </w:rPr>
              <w:t xml:space="preserve"> </w:t>
            </w:r>
            <w:r>
              <w:rPr>
                <w:color w:val="1C1C1C"/>
                <w:sz w:val="17"/>
              </w:rPr>
              <w:t>bar.</w:t>
            </w:r>
          </w:p>
        </w:tc>
      </w:tr>
      <w:tr w:rsidR="000C5855" w14:paraId="2ED09E9E" w14:textId="77777777" w:rsidTr="000C5855">
        <w:tc>
          <w:tcPr>
            <w:tcW w:w="3702" w:type="dxa"/>
            <w:shd w:val="clear" w:color="auto" w:fill="FF9999"/>
          </w:tcPr>
          <w:p w14:paraId="66F9AA18" w14:textId="77777777" w:rsidR="000C5855" w:rsidRDefault="000C5855" w:rsidP="000C5855">
            <w:pPr>
              <w:jc w:val="center"/>
              <w:rPr>
                <w:b/>
                <w:color w:val="FFFFFF"/>
                <w:sz w:val="19"/>
              </w:rPr>
            </w:pPr>
            <w:r w:rsidRPr="000C5855">
              <w:rPr>
                <w:b/>
                <w:color w:val="FFFFFF"/>
                <w:sz w:val="40"/>
              </w:rPr>
              <w:lastRenderedPageBreak/>
              <w:t>Coding and Programming</w:t>
            </w:r>
          </w:p>
        </w:tc>
        <w:tc>
          <w:tcPr>
            <w:tcW w:w="3409" w:type="dxa"/>
          </w:tcPr>
          <w:p w14:paraId="12FF389B" w14:textId="77777777" w:rsidR="000C5855" w:rsidRDefault="000C5855" w:rsidP="000C5855">
            <w:pPr>
              <w:pStyle w:val="TableParagraph"/>
              <w:spacing w:before="23"/>
              <w:ind w:left="84" w:right="91"/>
              <w:rPr>
                <w:sz w:val="17"/>
              </w:rPr>
            </w:pPr>
            <w:r>
              <w:rPr>
                <w:color w:val="1C1C1C"/>
                <w:sz w:val="17"/>
              </w:rPr>
              <w:t>Children begin to understand their influence on technology by developing their programming skills to determine output. They begin to understand that an algorithm is a series of steps for solving problems and a code is a series of steps that machines can execute. They begin to explore debugging, predicting when codes may not work and changing them.</w:t>
            </w:r>
          </w:p>
          <w:p w14:paraId="642B5CA3" w14:textId="77777777" w:rsidR="000C5855" w:rsidRDefault="000C5855" w:rsidP="000C5855">
            <w:pPr>
              <w:pStyle w:val="TableParagraph"/>
              <w:ind w:left="84"/>
              <w:rPr>
                <w:b/>
                <w:sz w:val="17"/>
              </w:rPr>
            </w:pPr>
            <w:bookmarkStart w:id="53" w:name="Children_understand_what_algorithms_are,"/>
            <w:bookmarkEnd w:id="53"/>
            <w:r>
              <w:rPr>
                <w:b/>
                <w:color w:val="1C1C1C"/>
                <w:sz w:val="17"/>
              </w:rPr>
              <w:t>KS1 Computing National Curriculum</w:t>
            </w:r>
          </w:p>
          <w:p w14:paraId="6E8DBA3F" w14:textId="77777777" w:rsidR="000C5855" w:rsidRDefault="000C5855" w:rsidP="000C5855">
            <w:pPr>
              <w:pStyle w:val="TableParagraph"/>
              <w:ind w:left="84" w:right="263"/>
              <w:rPr>
                <w:sz w:val="17"/>
              </w:rPr>
            </w:pPr>
            <w:r>
              <w:rPr>
                <w:color w:val="1C1C1C"/>
                <w:sz w:val="17"/>
              </w:rPr>
              <w:t>Children understand what algorithms are, how they are implemented as programs on digital devices, and that programs execute by following precise and unambiguous instructions. They create, debug and use logical reasoning to predict the behaviour of simple programs.</w:t>
            </w:r>
          </w:p>
          <w:p w14:paraId="4E2EE558" w14:textId="77777777" w:rsidR="000C5855" w:rsidRDefault="000C5855" w:rsidP="000C5855">
            <w:pPr>
              <w:pStyle w:val="TableParagraph"/>
              <w:spacing w:before="119"/>
              <w:ind w:left="84"/>
              <w:rPr>
                <w:sz w:val="17"/>
              </w:rPr>
            </w:pPr>
            <w:r>
              <w:rPr>
                <w:color w:val="1C1C1C"/>
                <w:sz w:val="17"/>
              </w:rPr>
              <w:t>Children can:</w:t>
            </w:r>
          </w:p>
          <w:p w14:paraId="78212E84" w14:textId="77777777" w:rsidR="000C5855" w:rsidRDefault="000C5855" w:rsidP="000C5855">
            <w:pPr>
              <w:pStyle w:val="TableParagraph"/>
              <w:numPr>
                <w:ilvl w:val="0"/>
                <w:numId w:val="33"/>
              </w:numPr>
              <w:tabs>
                <w:tab w:val="left" w:pos="443"/>
                <w:tab w:val="left" w:pos="444"/>
              </w:tabs>
              <w:spacing w:before="59" w:line="235" w:lineRule="auto"/>
              <w:ind w:right="240"/>
              <w:rPr>
                <w:sz w:val="17"/>
              </w:rPr>
            </w:pPr>
            <w:bookmarkStart w:id="54" w:name="a_give_commands_one_at_a_time_to_control"/>
            <w:bookmarkEnd w:id="54"/>
            <w:r>
              <w:rPr>
                <w:color w:val="1C1C1C"/>
                <w:sz w:val="17"/>
              </w:rPr>
              <w:t>give commands one at a time to control direction and movement, including straight, forwards, backwards,</w:t>
            </w:r>
            <w:r>
              <w:rPr>
                <w:color w:val="1C1C1C"/>
                <w:spacing w:val="-25"/>
                <w:sz w:val="17"/>
              </w:rPr>
              <w:t xml:space="preserve"> </w:t>
            </w:r>
            <w:proofErr w:type="gramStart"/>
            <w:r>
              <w:rPr>
                <w:color w:val="1C1C1C"/>
                <w:sz w:val="17"/>
              </w:rPr>
              <w:t>turn;</w:t>
            </w:r>
            <w:proofErr w:type="gramEnd"/>
          </w:p>
          <w:p w14:paraId="2C027E15" w14:textId="77777777" w:rsidR="000C5855" w:rsidRDefault="000C5855" w:rsidP="000C5855">
            <w:pPr>
              <w:pStyle w:val="TableParagraph"/>
              <w:numPr>
                <w:ilvl w:val="0"/>
                <w:numId w:val="33"/>
              </w:numPr>
              <w:tabs>
                <w:tab w:val="left" w:pos="443"/>
                <w:tab w:val="left" w:pos="444"/>
              </w:tabs>
              <w:spacing w:before="57" w:line="237" w:lineRule="auto"/>
              <w:ind w:right="291"/>
              <w:rPr>
                <w:sz w:val="17"/>
              </w:rPr>
            </w:pPr>
            <w:bookmarkStart w:id="55" w:name="b_control_the_nature_of_events:_repeat,_"/>
            <w:bookmarkEnd w:id="55"/>
            <w:r>
              <w:rPr>
                <w:color w:val="1C1C1C"/>
                <w:sz w:val="17"/>
              </w:rPr>
              <w:t>control the nature of events: repeat, loops, single events and add and delete</w:t>
            </w:r>
            <w:r>
              <w:rPr>
                <w:color w:val="1C1C1C"/>
                <w:spacing w:val="-6"/>
                <w:sz w:val="17"/>
              </w:rPr>
              <w:t xml:space="preserve"> </w:t>
            </w:r>
            <w:proofErr w:type="gramStart"/>
            <w:r>
              <w:rPr>
                <w:color w:val="1C1C1C"/>
                <w:sz w:val="17"/>
              </w:rPr>
              <w:t>features;</w:t>
            </w:r>
            <w:proofErr w:type="gramEnd"/>
          </w:p>
          <w:p w14:paraId="76ABB67B" w14:textId="77777777" w:rsidR="000C5855" w:rsidRDefault="000C5855" w:rsidP="000C5855">
            <w:pPr>
              <w:pStyle w:val="TableParagraph"/>
              <w:numPr>
                <w:ilvl w:val="0"/>
                <w:numId w:val="33"/>
              </w:numPr>
              <w:tabs>
                <w:tab w:val="left" w:pos="443"/>
                <w:tab w:val="left" w:pos="444"/>
              </w:tabs>
              <w:spacing w:before="59" w:line="235" w:lineRule="auto"/>
              <w:ind w:right="344"/>
              <w:rPr>
                <w:sz w:val="17"/>
              </w:rPr>
            </w:pPr>
            <w:r>
              <w:rPr>
                <w:color w:val="1C1C1C"/>
                <w:sz w:val="17"/>
              </w:rPr>
              <w:t xml:space="preserve">give a set of instructions to follow and predict what </w:t>
            </w:r>
            <w:r>
              <w:rPr>
                <w:color w:val="1C1C1C"/>
                <w:sz w:val="17"/>
              </w:rPr>
              <w:br/>
              <w:t xml:space="preserve">will </w:t>
            </w:r>
            <w:proofErr w:type="gramStart"/>
            <w:r>
              <w:rPr>
                <w:color w:val="1C1C1C"/>
                <w:sz w:val="17"/>
              </w:rPr>
              <w:t>happen;</w:t>
            </w:r>
            <w:proofErr w:type="gramEnd"/>
          </w:p>
          <w:p w14:paraId="34847822" w14:textId="77777777" w:rsidR="000C5855" w:rsidRDefault="000C5855" w:rsidP="000C5855">
            <w:pPr>
              <w:pStyle w:val="TableParagraph"/>
              <w:numPr>
                <w:ilvl w:val="0"/>
                <w:numId w:val="33"/>
              </w:numPr>
              <w:tabs>
                <w:tab w:val="left" w:pos="443"/>
                <w:tab w:val="left" w:pos="444"/>
              </w:tabs>
              <w:spacing w:before="58" w:line="235" w:lineRule="auto"/>
              <w:ind w:right="790"/>
              <w:rPr>
                <w:sz w:val="17"/>
              </w:rPr>
            </w:pPr>
            <w:bookmarkStart w:id="56" w:name="Coding_and_Programming"/>
            <w:bookmarkStart w:id="57" w:name="d_improve/change_their_sequence_of_comma"/>
            <w:bookmarkEnd w:id="56"/>
            <w:bookmarkEnd w:id="57"/>
            <w:r>
              <w:rPr>
                <w:color w:val="1C1C1C"/>
                <w:sz w:val="17"/>
              </w:rPr>
              <w:t xml:space="preserve">improve/change their sequence of commands </w:t>
            </w:r>
            <w:r>
              <w:rPr>
                <w:color w:val="1C1C1C"/>
                <w:sz w:val="17"/>
              </w:rPr>
              <w:br/>
              <w:t xml:space="preserve">by </w:t>
            </w:r>
            <w:proofErr w:type="gramStart"/>
            <w:r>
              <w:rPr>
                <w:color w:val="1C1C1C"/>
                <w:sz w:val="17"/>
              </w:rPr>
              <w:t>debugging;</w:t>
            </w:r>
            <w:proofErr w:type="gramEnd"/>
          </w:p>
          <w:p w14:paraId="5901761C" w14:textId="77777777" w:rsidR="000C5855" w:rsidRDefault="000C5855" w:rsidP="000C5855">
            <w:pPr>
              <w:pStyle w:val="TableParagraph"/>
              <w:numPr>
                <w:ilvl w:val="0"/>
                <w:numId w:val="33"/>
              </w:numPr>
              <w:tabs>
                <w:tab w:val="left" w:pos="444"/>
              </w:tabs>
              <w:spacing w:before="56"/>
              <w:ind w:right="71"/>
              <w:jc w:val="both"/>
              <w:rPr>
                <w:sz w:val="17"/>
              </w:rPr>
            </w:pPr>
            <w:bookmarkStart w:id="58" w:name="e_use_key_vocabulary_to_demonstrate_know"/>
            <w:bookmarkEnd w:id="58"/>
            <w:r>
              <w:rPr>
                <w:color w:val="1C1C1C"/>
                <w:sz w:val="17"/>
              </w:rPr>
              <w:t>use key vocabulary to demonstrate knowledge and understanding in this strand: algorithm, instruction, order, debug, program, turn, left, right, clockwise, anticlockwise, blocks, sequence, project, repeat, repeat forever, invisible, grow,</w:t>
            </w:r>
            <w:r>
              <w:rPr>
                <w:color w:val="1C1C1C"/>
                <w:spacing w:val="-3"/>
                <w:sz w:val="17"/>
              </w:rPr>
              <w:t xml:space="preserve"> </w:t>
            </w:r>
            <w:r>
              <w:rPr>
                <w:color w:val="1C1C1C"/>
                <w:sz w:val="17"/>
              </w:rPr>
              <w:t>shrink.</w:t>
            </w:r>
          </w:p>
        </w:tc>
        <w:tc>
          <w:tcPr>
            <w:tcW w:w="3438" w:type="dxa"/>
          </w:tcPr>
          <w:p w14:paraId="281CEE22" w14:textId="77777777" w:rsidR="000C5855" w:rsidRDefault="000C5855" w:rsidP="000C5855">
            <w:pPr>
              <w:pStyle w:val="TableParagraph"/>
              <w:spacing w:before="23"/>
              <w:ind w:left="83" w:right="142"/>
              <w:rPr>
                <w:sz w:val="17"/>
              </w:rPr>
            </w:pPr>
            <w:r>
              <w:rPr>
                <w:color w:val="1C1C1C"/>
                <w:sz w:val="17"/>
              </w:rPr>
              <w:t>Children build on their programming skills by solving problems and programming commands to achieve a specific outcome. They begin to write programs, explain algorithms and identify errors in their work.</w:t>
            </w:r>
          </w:p>
          <w:p w14:paraId="78E85FA5" w14:textId="77777777" w:rsidR="000C5855" w:rsidRDefault="000C5855" w:rsidP="000C5855">
            <w:pPr>
              <w:pStyle w:val="TableParagraph"/>
              <w:ind w:left="83"/>
              <w:rPr>
                <w:b/>
                <w:sz w:val="17"/>
              </w:rPr>
            </w:pPr>
            <w:r>
              <w:rPr>
                <w:b/>
                <w:color w:val="1C1C1C"/>
                <w:sz w:val="17"/>
              </w:rPr>
              <w:t>KS2 Computing National Curriculum</w:t>
            </w:r>
          </w:p>
          <w:p w14:paraId="05AA4038" w14:textId="77777777" w:rsidR="000C5855" w:rsidRDefault="000C5855" w:rsidP="000C5855">
            <w:pPr>
              <w:pStyle w:val="TableParagraph"/>
              <w:ind w:left="83" w:right="251"/>
              <w:rPr>
                <w:sz w:val="17"/>
              </w:rPr>
            </w:pPr>
            <w:r>
              <w:rPr>
                <w:color w:val="1C1C1C"/>
                <w:sz w:val="17"/>
              </w:rPr>
              <w:t>Children design, write and debug programs that accomplish specific goals, including controlling or simulating physical systems; they solve problems by decomposing them into smaller parts. They use sequence, selection, and repetition in programs and work with variables and various forms of input and output. They use logical reasoning to explain how some simple algorithms work and to detect and correct errors in algorithms and programs.</w:t>
            </w:r>
          </w:p>
          <w:p w14:paraId="6F6E60CF" w14:textId="77777777" w:rsidR="000C5855" w:rsidRDefault="000C5855" w:rsidP="000C5855">
            <w:pPr>
              <w:pStyle w:val="TableParagraph"/>
              <w:spacing w:before="119"/>
              <w:ind w:left="83"/>
              <w:rPr>
                <w:sz w:val="17"/>
              </w:rPr>
            </w:pPr>
            <w:r>
              <w:rPr>
                <w:color w:val="1C1C1C"/>
                <w:sz w:val="17"/>
              </w:rPr>
              <w:t>Children can:</w:t>
            </w:r>
          </w:p>
          <w:p w14:paraId="7884D570" w14:textId="77777777" w:rsidR="000C5855" w:rsidRDefault="000C5855" w:rsidP="000C5855">
            <w:pPr>
              <w:pStyle w:val="TableParagraph"/>
              <w:numPr>
                <w:ilvl w:val="0"/>
                <w:numId w:val="37"/>
              </w:numPr>
              <w:tabs>
                <w:tab w:val="left" w:pos="443"/>
                <w:tab w:val="left" w:pos="444"/>
              </w:tabs>
              <w:spacing w:before="59" w:line="235" w:lineRule="auto"/>
              <w:ind w:right="358"/>
              <w:rPr>
                <w:sz w:val="17"/>
              </w:rPr>
            </w:pPr>
            <w:bookmarkStart w:id="59" w:name="a_use_logical_thinking_to_solve_an_open-"/>
            <w:bookmarkEnd w:id="59"/>
            <w:r>
              <w:rPr>
                <w:color w:val="1C1C1C"/>
                <w:sz w:val="17"/>
              </w:rPr>
              <w:t>use logical thinking to solve an open-ended problem by breaking it up into smaller</w:t>
            </w:r>
            <w:r>
              <w:rPr>
                <w:color w:val="1C1C1C"/>
                <w:spacing w:val="-6"/>
                <w:sz w:val="17"/>
              </w:rPr>
              <w:t xml:space="preserve"> </w:t>
            </w:r>
            <w:proofErr w:type="gramStart"/>
            <w:r>
              <w:rPr>
                <w:color w:val="1C1C1C"/>
                <w:sz w:val="17"/>
              </w:rPr>
              <w:t>parts;</w:t>
            </w:r>
            <w:proofErr w:type="gramEnd"/>
          </w:p>
          <w:p w14:paraId="1AFD2DCA" w14:textId="77777777" w:rsidR="000C5855" w:rsidRDefault="000C5855" w:rsidP="000C5855">
            <w:pPr>
              <w:pStyle w:val="TableParagraph"/>
              <w:numPr>
                <w:ilvl w:val="0"/>
                <w:numId w:val="37"/>
              </w:numPr>
              <w:tabs>
                <w:tab w:val="left" w:pos="443"/>
                <w:tab w:val="left" w:pos="444"/>
              </w:tabs>
              <w:spacing w:before="57" w:line="237" w:lineRule="auto"/>
              <w:ind w:right="366"/>
              <w:rPr>
                <w:sz w:val="17"/>
              </w:rPr>
            </w:pPr>
            <w:bookmarkStart w:id="60" w:name="b_write_a_program,_putting_commands_into"/>
            <w:bookmarkEnd w:id="60"/>
            <w:r>
              <w:rPr>
                <w:color w:val="1C1C1C"/>
                <w:sz w:val="17"/>
              </w:rPr>
              <w:t>write a program, putting commands into a sequence to achieve a specific</w:t>
            </w:r>
            <w:r>
              <w:rPr>
                <w:color w:val="1C1C1C"/>
                <w:spacing w:val="-3"/>
                <w:sz w:val="17"/>
              </w:rPr>
              <w:t xml:space="preserve"> </w:t>
            </w:r>
            <w:proofErr w:type="gramStart"/>
            <w:r>
              <w:rPr>
                <w:color w:val="1C1C1C"/>
                <w:sz w:val="17"/>
              </w:rPr>
              <w:t>outcome;</w:t>
            </w:r>
            <w:proofErr w:type="gramEnd"/>
          </w:p>
          <w:p w14:paraId="7DD25AD9" w14:textId="77777777" w:rsidR="000C5855" w:rsidRDefault="000C5855" w:rsidP="000C5855">
            <w:pPr>
              <w:pStyle w:val="TableParagraph"/>
              <w:numPr>
                <w:ilvl w:val="0"/>
                <w:numId w:val="37"/>
              </w:numPr>
              <w:tabs>
                <w:tab w:val="left" w:pos="443"/>
                <w:tab w:val="left" w:pos="444"/>
              </w:tabs>
              <w:spacing w:before="59" w:line="235" w:lineRule="auto"/>
              <w:ind w:right="344"/>
              <w:rPr>
                <w:sz w:val="17"/>
              </w:rPr>
            </w:pPr>
            <w:bookmarkStart w:id="61" w:name="c_give_a_set_of_instructions_to_follow_a"/>
            <w:bookmarkEnd w:id="61"/>
            <w:r>
              <w:rPr>
                <w:color w:val="1C1C1C"/>
                <w:sz w:val="17"/>
              </w:rPr>
              <w:t xml:space="preserve">give a set of instructions to follow and predict what will </w:t>
            </w:r>
            <w:proofErr w:type="gramStart"/>
            <w:r>
              <w:rPr>
                <w:color w:val="1C1C1C"/>
                <w:sz w:val="17"/>
              </w:rPr>
              <w:t>happen;</w:t>
            </w:r>
            <w:proofErr w:type="gramEnd"/>
          </w:p>
          <w:p w14:paraId="09F42714" w14:textId="77777777" w:rsidR="000C5855" w:rsidRDefault="000C5855" w:rsidP="000C5855">
            <w:pPr>
              <w:pStyle w:val="TableParagraph"/>
              <w:numPr>
                <w:ilvl w:val="0"/>
                <w:numId w:val="37"/>
              </w:numPr>
              <w:tabs>
                <w:tab w:val="left" w:pos="443"/>
                <w:tab w:val="left" w:pos="444"/>
              </w:tabs>
              <w:spacing w:before="58" w:line="235" w:lineRule="auto"/>
              <w:ind w:right="133"/>
              <w:rPr>
                <w:sz w:val="17"/>
              </w:rPr>
            </w:pPr>
            <w:bookmarkStart w:id="62" w:name="d_keep_testing_a_program_and_recognise_w"/>
            <w:bookmarkEnd w:id="62"/>
            <w:r>
              <w:rPr>
                <w:color w:val="1C1C1C"/>
                <w:sz w:val="17"/>
              </w:rPr>
              <w:t xml:space="preserve">keep testing a program and recognise when it needs to be </w:t>
            </w:r>
            <w:proofErr w:type="gramStart"/>
            <w:r>
              <w:rPr>
                <w:color w:val="1C1C1C"/>
                <w:sz w:val="17"/>
              </w:rPr>
              <w:t>debugged;</w:t>
            </w:r>
            <w:proofErr w:type="gramEnd"/>
          </w:p>
          <w:p w14:paraId="768BE1A2" w14:textId="77777777" w:rsidR="000C5855" w:rsidRDefault="000C5855" w:rsidP="000C5855">
            <w:pPr>
              <w:pStyle w:val="TableParagraph"/>
              <w:numPr>
                <w:ilvl w:val="0"/>
                <w:numId w:val="37"/>
              </w:numPr>
              <w:tabs>
                <w:tab w:val="left" w:pos="443"/>
                <w:tab w:val="left" w:pos="444"/>
              </w:tabs>
              <w:spacing w:before="57" w:line="237" w:lineRule="auto"/>
              <w:ind w:right="271"/>
              <w:rPr>
                <w:sz w:val="17"/>
              </w:rPr>
            </w:pPr>
            <w:bookmarkStart w:id="63" w:name="e_use_variables_to_create_an_effect,_e.g"/>
            <w:bookmarkEnd w:id="63"/>
            <w:r>
              <w:rPr>
                <w:color w:val="1C1C1C"/>
                <w:sz w:val="17"/>
              </w:rPr>
              <w:t xml:space="preserve">use variables to create an effect, e.g. repetition, if, </w:t>
            </w:r>
            <w:r>
              <w:rPr>
                <w:color w:val="1C1C1C"/>
                <w:sz w:val="17"/>
              </w:rPr>
              <w:br/>
              <w:t xml:space="preserve">when, </w:t>
            </w:r>
            <w:proofErr w:type="gramStart"/>
            <w:r>
              <w:rPr>
                <w:color w:val="1C1C1C"/>
                <w:sz w:val="17"/>
              </w:rPr>
              <w:t>loop;</w:t>
            </w:r>
            <w:proofErr w:type="gramEnd"/>
          </w:p>
          <w:p w14:paraId="6F5C0CF8" w14:textId="77777777" w:rsidR="000C5855" w:rsidRDefault="000C5855" w:rsidP="000C5855">
            <w:pPr>
              <w:pStyle w:val="TableParagraph"/>
              <w:numPr>
                <w:ilvl w:val="0"/>
                <w:numId w:val="37"/>
              </w:numPr>
              <w:tabs>
                <w:tab w:val="left" w:pos="444"/>
              </w:tabs>
              <w:spacing w:before="56"/>
              <w:ind w:right="72"/>
              <w:jc w:val="both"/>
              <w:rPr>
                <w:sz w:val="17"/>
              </w:rPr>
            </w:pPr>
            <w:r>
              <w:rPr>
                <w:color w:val="1C1C1C"/>
                <w:sz w:val="17"/>
              </w:rPr>
              <w:t xml:space="preserve">use key vocabulary to demonstrate knowledge and understanding in this strand: decompose, decomposing, logical sequence, flowchart, sprite, block, command, algorithm, answer, correct, errors, </w:t>
            </w:r>
            <w:r>
              <w:rPr>
                <w:color w:val="1C1C1C"/>
                <w:sz w:val="17"/>
              </w:rPr>
              <w:lastRenderedPageBreak/>
              <w:t>program, algorithm, instructions, commands, forward (</w:t>
            </w:r>
            <w:proofErr w:type="spellStart"/>
            <w:r>
              <w:rPr>
                <w:color w:val="1C1C1C"/>
                <w:sz w:val="17"/>
              </w:rPr>
              <w:t>fd</w:t>
            </w:r>
            <w:proofErr w:type="spellEnd"/>
            <w:r>
              <w:rPr>
                <w:color w:val="1C1C1C"/>
                <w:sz w:val="17"/>
              </w:rPr>
              <w:t>), left (</w:t>
            </w:r>
            <w:proofErr w:type="spellStart"/>
            <w:r>
              <w:rPr>
                <w:color w:val="1C1C1C"/>
                <w:sz w:val="17"/>
              </w:rPr>
              <w:t>lt</w:t>
            </w:r>
            <w:proofErr w:type="spellEnd"/>
            <w:r>
              <w:rPr>
                <w:color w:val="1C1C1C"/>
                <w:sz w:val="17"/>
              </w:rPr>
              <w:t>), right (rt), move, turn, clear screen (cs),</w:t>
            </w:r>
            <w:r>
              <w:rPr>
                <w:color w:val="1C1C1C"/>
                <w:spacing w:val="-7"/>
                <w:sz w:val="17"/>
              </w:rPr>
              <w:t xml:space="preserve"> </w:t>
            </w:r>
            <w:r>
              <w:rPr>
                <w:color w:val="1C1C1C"/>
                <w:sz w:val="17"/>
              </w:rPr>
              <w:t>variable.</w:t>
            </w:r>
          </w:p>
        </w:tc>
        <w:tc>
          <w:tcPr>
            <w:tcW w:w="4472" w:type="dxa"/>
          </w:tcPr>
          <w:p w14:paraId="396A6F85" w14:textId="77777777" w:rsidR="000C5855" w:rsidRDefault="000C5855" w:rsidP="000C5855">
            <w:pPr>
              <w:pStyle w:val="TableParagraph"/>
              <w:spacing w:before="23"/>
              <w:ind w:left="83" w:right="73"/>
              <w:rPr>
                <w:sz w:val="17"/>
              </w:rPr>
            </w:pPr>
            <w:bookmarkStart w:id="64" w:name="Children_build_on_their_programming_skil"/>
            <w:bookmarkEnd w:id="64"/>
            <w:r>
              <w:rPr>
                <w:color w:val="1C1C1C"/>
                <w:sz w:val="17"/>
              </w:rPr>
              <w:lastRenderedPageBreak/>
              <w:t xml:space="preserve">Children build on their programming skills by using new systems such as a flowchart. They continue to break down problems and create algorithms to solve them. They </w:t>
            </w:r>
            <w:proofErr w:type="gramStart"/>
            <w:r>
              <w:rPr>
                <w:color w:val="1C1C1C"/>
                <w:sz w:val="17"/>
              </w:rPr>
              <w:t>are able to</w:t>
            </w:r>
            <w:proofErr w:type="gramEnd"/>
            <w:r>
              <w:rPr>
                <w:color w:val="1C1C1C"/>
                <w:sz w:val="17"/>
              </w:rPr>
              <w:t xml:space="preserve"> explain the outcome of an algorithm with confidence and accuracy.</w:t>
            </w:r>
          </w:p>
          <w:p w14:paraId="43450AAC" w14:textId="77777777" w:rsidR="000C5855" w:rsidRDefault="000C5855" w:rsidP="000C5855">
            <w:pPr>
              <w:pStyle w:val="TableParagraph"/>
              <w:ind w:left="83"/>
              <w:rPr>
                <w:b/>
                <w:sz w:val="17"/>
              </w:rPr>
            </w:pPr>
            <w:bookmarkStart w:id="65" w:name="Children_design,_write_and_debug_program"/>
            <w:bookmarkEnd w:id="65"/>
            <w:r>
              <w:rPr>
                <w:b/>
                <w:color w:val="1C1C1C"/>
                <w:sz w:val="17"/>
              </w:rPr>
              <w:t>KS2 Computing National Curriculum</w:t>
            </w:r>
          </w:p>
          <w:p w14:paraId="4AB73BA8" w14:textId="77777777" w:rsidR="000C5855" w:rsidRDefault="000C5855" w:rsidP="000C5855">
            <w:pPr>
              <w:pStyle w:val="TableParagraph"/>
              <w:ind w:left="83" w:right="251"/>
              <w:rPr>
                <w:sz w:val="17"/>
              </w:rPr>
            </w:pPr>
            <w:r>
              <w:rPr>
                <w:color w:val="1C1C1C"/>
                <w:sz w:val="17"/>
              </w:rPr>
              <w:t>Children design, write and debug programs that accomplish specific goals, including controlling or simulating physical systems; they solve problems by decomposing them into smaller parts. They use sequence, selection, and repetition in programs and work with variables and various forms of input and output. They use logical reasoning to explain how some simple algorithms work and to detect and correct errors in algorithms and programs.</w:t>
            </w:r>
          </w:p>
          <w:p w14:paraId="72786755" w14:textId="77777777" w:rsidR="000C5855" w:rsidRDefault="000C5855" w:rsidP="000C5855">
            <w:pPr>
              <w:pStyle w:val="TableParagraph"/>
              <w:spacing w:before="119"/>
              <w:ind w:left="83"/>
              <w:rPr>
                <w:sz w:val="17"/>
              </w:rPr>
            </w:pPr>
            <w:r>
              <w:rPr>
                <w:color w:val="1C1C1C"/>
                <w:sz w:val="17"/>
              </w:rPr>
              <w:t>Children can:</w:t>
            </w:r>
          </w:p>
          <w:p w14:paraId="102116C7" w14:textId="77777777" w:rsidR="000C5855" w:rsidRDefault="000C5855" w:rsidP="000C5855">
            <w:pPr>
              <w:pStyle w:val="TableParagraph"/>
              <w:numPr>
                <w:ilvl w:val="0"/>
                <w:numId w:val="38"/>
              </w:numPr>
              <w:tabs>
                <w:tab w:val="left" w:pos="443"/>
                <w:tab w:val="left" w:pos="444"/>
              </w:tabs>
              <w:spacing w:before="59" w:line="235" w:lineRule="auto"/>
              <w:ind w:right="406"/>
              <w:rPr>
                <w:sz w:val="17"/>
              </w:rPr>
            </w:pPr>
            <w:bookmarkStart w:id="66" w:name="a_use_external_triggers_and_infinite_loo"/>
            <w:bookmarkEnd w:id="66"/>
            <w:r>
              <w:rPr>
                <w:color w:val="1C1C1C"/>
                <w:sz w:val="17"/>
              </w:rPr>
              <w:t xml:space="preserve">use external triggers and infinite loops to demonstrate </w:t>
            </w:r>
            <w:proofErr w:type="gramStart"/>
            <w:r>
              <w:rPr>
                <w:color w:val="1C1C1C"/>
                <w:sz w:val="17"/>
              </w:rPr>
              <w:t>control;</w:t>
            </w:r>
            <w:proofErr w:type="gramEnd"/>
          </w:p>
          <w:p w14:paraId="60737D2C" w14:textId="77777777" w:rsidR="000C5855" w:rsidRDefault="000C5855" w:rsidP="000C5855">
            <w:pPr>
              <w:pStyle w:val="TableParagraph"/>
              <w:numPr>
                <w:ilvl w:val="0"/>
                <w:numId w:val="38"/>
              </w:numPr>
              <w:tabs>
                <w:tab w:val="left" w:pos="443"/>
                <w:tab w:val="left" w:pos="444"/>
              </w:tabs>
              <w:spacing w:before="57" w:line="237" w:lineRule="auto"/>
              <w:ind w:right="245"/>
              <w:rPr>
                <w:sz w:val="17"/>
              </w:rPr>
            </w:pPr>
            <w:bookmarkStart w:id="67" w:name="b_follow_a_sequence_of_instructions,_e.g"/>
            <w:bookmarkEnd w:id="67"/>
            <w:r>
              <w:rPr>
                <w:color w:val="1C1C1C"/>
                <w:sz w:val="17"/>
              </w:rPr>
              <w:t>follow a sequence of instructions, e.g. in a flowchart and modify a flowchart using</w:t>
            </w:r>
            <w:r>
              <w:rPr>
                <w:color w:val="1C1C1C"/>
                <w:spacing w:val="-5"/>
                <w:sz w:val="17"/>
              </w:rPr>
              <w:t xml:space="preserve"> </w:t>
            </w:r>
            <w:proofErr w:type="gramStart"/>
            <w:r>
              <w:rPr>
                <w:color w:val="1C1C1C"/>
                <w:sz w:val="17"/>
              </w:rPr>
              <w:t>symbols;</w:t>
            </w:r>
            <w:proofErr w:type="gramEnd"/>
          </w:p>
          <w:p w14:paraId="4995F99E" w14:textId="77777777" w:rsidR="000C5855" w:rsidRDefault="000C5855" w:rsidP="000C5855">
            <w:pPr>
              <w:pStyle w:val="TableParagraph"/>
              <w:numPr>
                <w:ilvl w:val="0"/>
                <w:numId w:val="38"/>
              </w:numPr>
              <w:tabs>
                <w:tab w:val="left" w:pos="443"/>
                <w:tab w:val="left" w:pos="444"/>
              </w:tabs>
              <w:spacing w:before="55"/>
              <w:rPr>
                <w:sz w:val="17"/>
              </w:rPr>
            </w:pPr>
            <w:bookmarkStart w:id="68" w:name="c_use_conditional_statements_and_edit_va"/>
            <w:bookmarkEnd w:id="68"/>
            <w:r>
              <w:rPr>
                <w:color w:val="1C1C1C"/>
                <w:sz w:val="17"/>
              </w:rPr>
              <w:t>use conditional statements and edit</w:t>
            </w:r>
            <w:r>
              <w:rPr>
                <w:color w:val="1C1C1C"/>
                <w:spacing w:val="-8"/>
                <w:sz w:val="17"/>
              </w:rPr>
              <w:t xml:space="preserve"> </w:t>
            </w:r>
            <w:proofErr w:type="gramStart"/>
            <w:r>
              <w:rPr>
                <w:color w:val="1C1C1C"/>
                <w:sz w:val="17"/>
              </w:rPr>
              <w:t>variables;</w:t>
            </w:r>
            <w:proofErr w:type="gramEnd"/>
          </w:p>
          <w:p w14:paraId="19960D2D" w14:textId="77777777" w:rsidR="000C5855" w:rsidRDefault="000C5855" w:rsidP="000C5855">
            <w:pPr>
              <w:pStyle w:val="TableParagraph"/>
              <w:numPr>
                <w:ilvl w:val="0"/>
                <w:numId w:val="38"/>
              </w:numPr>
              <w:tabs>
                <w:tab w:val="left" w:pos="443"/>
                <w:tab w:val="left" w:pos="444"/>
              </w:tabs>
              <w:spacing w:before="52" w:line="237" w:lineRule="auto"/>
              <w:ind w:right="330"/>
              <w:rPr>
                <w:sz w:val="17"/>
              </w:rPr>
            </w:pPr>
            <w:bookmarkStart w:id="69" w:name="d_decompose_a_problem_into_smaller_parts"/>
            <w:bookmarkEnd w:id="69"/>
            <w:r>
              <w:rPr>
                <w:color w:val="1C1C1C"/>
                <w:sz w:val="17"/>
              </w:rPr>
              <w:t xml:space="preserve">decompose a problem into smaller parts to design an algorithm for a specific outcome and use this to write a </w:t>
            </w:r>
            <w:proofErr w:type="gramStart"/>
            <w:r>
              <w:rPr>
                <w:color w:val="1C1C1C"/>
                <w:sz w:val="17"/>
              </w:rPr>
              <w:t>program;</w:t>
            </w:r>
            <w:proofErr w:type="gramEnd"/>
          </w:p>
          <w:p w14:paraId="2C84249B" w14:textId="77777777" w:rsidR="000C5855" w:rsidRDefault="000C5855" w:rsidP="000C5855">
            <w:pPr>
              <w:pStyle w:val="TableParagraph"/>
              <w:numPr>
                <w:ilvl w:val="0"/>
                <w:numId w:val="38"/>
              </w:numPr>
              <w:tabs>
                <w:tab w:val="left" w:pos="443"/>
                <w:tab w:val="left" w:pos="444"/>
              </w:tabs>
              <w:spacing w:before="57" w:line="237" w:lineRule="auto"/>
              <w:ind w:right="133"/>
              <w:rPr>
                <w:sz w:val="17"/>
              </w:rPr>
            </w:pPr>
            <w:bookmarkStart w:id="70" w:name="e_keep_testing_a_program_and_recognise_w"/>
            <w:bookmarkEnd w:id="70"/>
            <w:r>
              <w:rPr>
                <w:color w:val="1C1C1C"/>
                <w:sz w:val="17"/>
              </w:rPr>
              <w:t xml:space="preserve">keep testing a program and recognise when it needs to </w:t>
            </w:r>
            <w:r>
              <w:rPr>
                <w:color w:val="1C1C1C"/>
                <w:sz w:val="17"/>
              </w:rPr>
              <w:br/>
              <w:t xml:space="preserve">be </w:t>
            </w:r>
            <w:proofErr w:type="gramStart"/>
            <w:r>
              <w:rPr>
                <w:color w:val="1C1C1C"/>
                <w:sz w:val="17"/>
              </w:rPr>
              <w:t>debugged;</w:t>
            </w:r>
            <w:proofErr w:type="gramEnd"/>
          </w:p>
          <w:p w14:paraId="647D1D0E" w14:textId="77777777" w:rsidR="000C5855" w:rsidRDefault="000C5855" w:rsidP="000C5855">
            <w:pPr>
              <w:pStyle w:val="TableParagraph"/>
              <w:numPr>
                <w:ilvl w:val="0"/>
                <w:numId w:val="38"/>
              </w:numPr>
              <w:tabs>
                <w:tab w:val="left" w:pos="443"/>
                <w:tab w:val="left" w:pos="444"/>
              </w:tabs>
              <w:spacing w:before="55"/>
              <w:ind w:right="146"/>
              <w:rPr>
                <w:sz w:val="17"/>
              </w:rPr>
            </w:pPr>
            <w:r>
              <w:rPr>
                <w:color w:val="1C1C1C"/>
                <w:sz w:val="17"/>
              </w:rPr>
              <w:t>use key vocabulary to demonstrate knowledge and understanding in this strand: flowchart, algorithm, control, output, symbol, start, stop, delay, process, decision, loop, backdrop, script, block, repeat, commentary, sequence, consequence, debug, program, Kodu, world, object, tool palette, program environment, smooth, flatten,</w:t>
            </w:r>
            <w:r>
              <w:rPr>
                <w:color w:val="1C1C1C"/>
                <w:spacing w:val="-13"/>
                <w:sz w:val="17"/>
              </w:rPr>
              <w:t xml:space="preserve"> </w:t>
            </w:r>
            <w:r>
              <w:rPr>
                <w:color w:val="1C1C1C"/>
                <w:sz w:val="17"/>
              </w:rPr>
              <w:t>raise.</w:t>
            </w:r>
          </w:p>
        </w:tc>
      </w:tr>
      <w:tr w:rsidR="000C5855" w14:paraId="45AC1FD4" w14:textId="77777777" w:rsidTr="000C5855">
        <w:tc>
          <w:tcPr>
            <w:tcW w:w="3702" w:type="dxa"/>
            <w:shd w:val="clear" w:color="auto" w:fill="FF9999"/>
          </w:tcPr>
          <w:p w14:paraId="1461E8E5" w14:textId="77777777" w:rsidR="000C5855" w:rsidRDefault="000C5855" w:rsidP="000C5855">
            <w:pPr>
              <w:jc w:val="center"/>
              <w:rPr>
                <w:b/>
                <w:color w:val="FFFFFF"/>
                <w:sz w:val="19"/>
              </w:rPr>
            </w:pPr>
            <w:r w:rsidRPr="000C5855">
              <w:rPr>
                <w:b/>
                <w:color w:val="FFFFFF"/>
                <w:sz w:val="40"/>
              </w:rPr>
              <w:t>Online Safety</w:t>
            </w:r>
          </w:p>
        </w:tc>
        <w:tc>
          <w:tcPr>
            <w:tcW w:w="3409" w:type="dxa"/>
          </w:tcPr>
          <w:p w14:paraId="0B305656" w14:textId="77777777" w:rsidR="000C5855" w:rsidRDefault="000C5855" w:rsidP="000C5855">
            <w:pPr>
              <w:pStyle w:val="TableParagraph"/>
              <w:spacing w:before="23"/>
              <w:ind w:left="84" w:right="406"/>
              <w:rPr>
                <w:sz w:val="17"/>
              </w:rPr>
            </w:pPr>
            <w:r>
              <w:rPr>
                <w:color w:val="1C1C1C"/>
                <w:sz w:val="17"/>
              </w:rPr>
              <w:t xml:space="preserve">Children begin to consider their activity on the internet and learn about ways to keep themselves safe and why it is important to do so. They also compare appropriate and inappropriate activity on the internet and decide what to </w:t>
            </w:r>
            <w:r>
              <w:rPr>
                <w:color w:val="1C1C1C"/>
                <w:sz w:val="17"/>
              </w:rPr>
              <w:br/>
              <w:t>do</w:t>
            </w:r>
            <w:bookmarkStart w:id="71" w:name="KS1_Computing_National_Curriculum"/>
            <w:bookmarkEnd w:id="71"/>
            <w:r>
              <w:rPr>
                <w:color w:val="1C1C1C"/>
                <w:sz w:val="17"/>
              </w:rPr>
              <w:t xml:space="preserve"> next.</w:t>
            </w:r>
          </w:p>
          <w:p w14:paraId="586CDD1C" w14:textId="77777777" w:rsidR="000C5855" w:rsidRDefault="000C5855" w:rsidP="000C5855">
            <w:pPr>
              <w:pStyle w:val="TableParagraph"/>
              <w:ind w:left="84"/>
              <w:rPr>
                <w:b/>
                <w:sz w:val="17"/>
              </w:rPr>
            </w:pPr>
            <w:bookmarkStart w:id="72" w:name="Children_can_use_technology_safely_and_r"/>
            <w:bookmarkEnd w:id="72"/>
            <w:r>
              <w:rPr>
                <w:b/>
                <w:color w:val="1C1C1C"/>
                <w:sz w:val="17"/>
              </w:rPr>
              <w:t>KS1 Computing National Curriculum</w:t>
            </w:r>
          </w:p>
          <w:p w14:paraId="636B5A07" w14:textId="77777777" w:rsidR="000C5855" w:rsidRDefault="000C5855" w:rsidP="000C5855">
            <w:pPr>
              <w:pStyle w:val="TableParagraph"/>
              <w:ind w:left="84" w:right="75"/>
              <w:rPr>
                <w:sz w:val="17"/>
              </w:rPr>
            </w:pPr>
            <w:r>
              <w:rPr>
                <w:color w:val="1C1C1C"/>
                <w:sz w:val="17"/>
              </w:rPr>
              <w:t>Children can use technology safely and respectfully, keeping personal information private; they identify where to go for help and support when they have concerns about content or contact on the internet or other online technologies.</w:t>
            </w:r>
          </w:p>
          <w:p w14:paraId="2869BD19" w14:textId="77777777" w:rsidR="000C5855" w:rsidRDefault="000C5855" w:rsidP="000C5855">
            <w:pPr>
              <w:pStyle w:val="TableParagraph"/>
              <w:spacing w:before="119"/>
              <w:ind w:left="84"/>
              <w:rPr>
                <w:sz w:val="17"/>
              </w:rPr>
            </w:pPr>
            <w:r>
              <w:rPr>
                <w:color w:val="1C1C1C"/>
                <w:sz w:val="17"/>
              </w:rPr>
              <w:t>Children can:</w:t>
            </w:r>
          </w:p>
          <w:p w14:paraId="7B8839E7" w14:textId="77777777" w:rsidR="000C5855" w:rsidRDefault="000C5855" w:rsidP="000C5855">
            <w:pPr>
              <w:pStyle w:val="TableParagraph"/>
              <w:numPr>
                <w:ilvl w:val="0"/>
                <w:numId w:val="41"/>
              </w:numPr>
              <w:tabs>
                <w:tab w:val="left" w:pos="443"/>
                <w:tab w:val="left" w:pos="444"/>
              </w:tabs>
              <w:spacing w:before="56"/>
              <w:rPr>
                <w:sz w:val="17"/>
              </w:rPr>
            </w:pPr>
            <w:bookmarkStart w:id="73" w:name="a_identify_what_things_count_as_personal"/>
            <w:bookmarkEnd w:id="73"/>
            <w:r>
              <w:rPr>
                <w:color w:val="1C1C1C"/>
                <w:sz w:val="17"/>
              </w:rPr>
              <w:t>identify what things count as personal</w:t>
            </w:r>
            <w:r>
              <w:rPr>
                <w:color w:val="1C1C1C"/>
                <w:spacing w:val="-11"/>
                <w:sz w:val="17"/>
              </w:rPr>
              <w:t xml:space="preserve"> </w:t>
            </w:r>
            <w:proofErr w:type="gramStart"/>
            <w:r>
              <w:rPr>
                <w:color w:val="1C1C1C"/>
                <w:sz w:val="17"/>
              </w:rPr>
              <w:t>information;</w:t>
            </w:r>
            <w:proofErr w:type="gramEnd"/>
          </w:p>
          <w:p w14:paraId="34223A3F" w14:textId="77777777" w:rsidR="000C5855" w:rsidRDefault="000C5855" w:rsidP="000C5855">
            <w:pPr>
              <w:pStyle w:val="TableParagraph"/>
              <w:numPr>
                <w:ilvl w:val="0"/>
                <w:numId w:val="41"/>
              </w:numPr>
              <w:tabs>
                <w:tab w:val="left" w:pos="443"/>
                <w:tab w:val="left" w:pos="444"/>
              </w:tabs>
              <w:spacing w:before="52" w:line="237" w:lineRule="auto"/>
              <w:ind w:right="281"/>
              <w:rPr>
                <w:sz w:val="17"/>
              </w:rPr>
            </w:pPr>
            <w:r>
              <w:rPr>
                <w:color w:val="1C1C1C"/>
                <w:sz w:val="17"/>
              </w:rPr>
              <w:t>identify what is appropriate and inappropriate behaviour on the</w:t>
            </w:r>
            <w:r>
              <w:rPr>
                <w:color w:val="1C1C1C"/>
                <w:spacing w:val="-2"/>
                <w:sz w:val="17"/>
              </w:rPr>
              <w:t xml:space="preserve"> </w:t>
            </w:r>
            <w:proofErr w:type="gramStart"/>
            <w:r>
              <w:rPr>
                <w:color w:val="1C1C1C"/>
                <w:sz w:val="17"/>
              </w:rPr>
              <w:t>internet;</w:t>
            </w:r>
            <w:proofErr w:type="gramEnd"/>
          </w:p>
          <w:p w14:paraId="202148F2" w14:textId="77777777" w:rsidR="000C5855" w:rsidRDefault="000C5855" w:rsidP="000C5855">
            <w:pPr>
              <w:pStyle w:val="TableParagraph"/>
              <w:numPr>
                <w:ilvl w:val="0"/>
                <w:numId w:val="41"/>
              </w:numPr>
              <w:tabs>
                <w:tab w:val="left" w:pos="443"/>
                <w:tab w:val="left" w:pos="444"/>
              </w:tabs>
              <w:spacing w:before="58" w:line="235" w:lineRule="auto"/>
              <w:ind w:right="291"/>
              <w:rPr>
                <w:sz w:val="17"/>
              </w:rPr>
            </w:pPr>
            <w:bookmarkStart w:id="74" w:name="Online_Safety"/>
            <w:bookmarkEnd w:id="74"/>
            <w:r>
              <w:rPr>
                <w:color w:val="1C1C1C"/>
                <w:sz w:val="17"/>
              </w:rPr>
              <w:t>agree and follow sensible online safety rules, e.g. taking pictures, sharing information, storing</w:t>
            </w:r>
            <w:r>
              <w:rPr>
                <w:color w:val="1C1C1C"/>
                <w:spacing w:val="-9"/>
                <w:sz w:val="17"/>
              </w:rPr>
              <w:t xml:space="preserve"> </w:t>
            </w:r>
            <w:proofErr w:type="gramStart"/>
            <w:r>
              <w:rPr>
                <w:color w:val="1C1C1C"/>
                <w:sz w:val="17"/>
              </w:rPr>
              <w:t>passwords;</w:t>
            </w:r>
            <w:proofErr w:type="gramEnd"/>
          </w:p>
          <w:p w14:paraId="37F83F63" w14:textId="77777777" w:rsidR="000C5855" w:rsidRDefault="000C5855" w:rsidP="000C5855">
            <w:pPr>
              <w:pStyle w:val="TableParagraph"/>
              <w:numPr>
                <w:ilvl w:val="0"/>
                <w:numId w:val="41"/>
              </w:numPr>
              <w:tabs>
                <w:tab w:val="left" w:pos="443"/>
                <w:tab w:val="left" w:pos="444"/>
              </w:tabs>
              <w:spacing w:before="59" w:line="235" w:lineRule="auto"/>
              <w:ind w:right="246"/>
              <w:rPr>
                <w:sz w:val="17"/>
              </w:rPr>
            </w:pPr>
            <w:r>
              <w:rPr>
                <w:color w:val="1C1C1C"/>
                <w:sz w:val="17"/>
              </w:rPr>
              <w:t>seek help from an adult when they see something that is unexpected or</w:t>
            </w:r>
            <w:r>
              <w:rPr>
                <w:color w:val="1C1C1C"/>
                <w:spacing w:val="-5"/>
                <w:sz w:val="17"/>
              </w:rPr>
              <w:t xml:space="preserve"> </w:t>
            </w:r>
            <w:proofErr w:type="gramStart"/>
            <w:r>
              <w:rPr>
                <w:color w:val="1C1C1C"/>
                <w:sz w:val="17"/>
              </w:rPr>
              <w:t>worrying;</w:t>
            </w:r>
            <w:proofErr w:type="gramEnd"/>
          </w:p>
          <w:p w14:paraId="49A479C7" w14:textId="77777777" w:rsidR="000C5855" w:rsidRDefault="000C5855" w:rsidP="000C5855">
            <w:pPr>
              <w:pStyle w:val="TableParagraph"/>
              <w:numPr>
                <w:ilvl w:val="0"/>
                <w:numId w:val="41"/>
              </w:numPr>
              <w:tabs>
                <w:tab w:val="left" w:pos="443"/>
                <w:tab w:val="left" w:pos="444"/>
              </w:tabs>
              <w:spacing w:before="59" w:line="235" w:lineRule="auto"/>
              <w:ind w:right="325"/>
              <w:rPr>
                <w:sz w:val="17"/>
              </w:rPr>
            </w:pPr>
            <w:bookmarkStart w:id="75" w:name="e_demonstrate_how_to_safely_open_and_clo"/>
            <w:bookmarkEnd w:id="75"/>
            <w:r>
              <w:rPr>
                <w:color w:val="1C1C1C"/>
                <w:sz w:val="17"/>
              </w:rPr>
              <w:t>demonstrate how to safely open and close applications and log on and log off from</w:t>
            </w:r>
            <w:r>
              <w:rPr>
                <w:color w:val="1C1C1C"/>
                <w:spacing w:val="-6"/>
                <w:sz w:val="17"/>
              </w:rPr>
              <w:t xml:space="preserve"> </w:t>
            </w:r>
            <w:proofErr w:type="gramStart"/>
            <w:r>
              <w:rPr>
                <w:color w:val="1C1C1C"/>
                <w:sz w:val="17"/>
              </w:rPr>
              <w:t>websites;</w:t>
            </w:r>
            <w:proofErr w:type="gramEnd"/>
          </w:p>
          <w:p w14:paraId="45E0A5B4" w14:textId="77777777" w:rsidR="000C5855" w:rsidRDefault="000C5855" w:rsidP="000C5855">
            <w:pPr>
              <w:pStyle w:val="TableParagraph"/>
              <w:numPr>
                <w:ilvl w:val="0"/>
                <w:numId w:val="41"/>
              </w:numPr>
              <w:tabs>
                <w:tab w:val="left" w:pos="444"/>
              </w:tabs>
              <w:spacing w:before="55"/>
              <w:ind w:right="71"/>
              <w:jc w:val="both"/>
              <w:rPr>
                <w:sz w:val="17"/>
              </w:rPr>
            </w:pPr>
            <w:r>
              <w:rPr>
                <w:color w:val="1C1C1C"/>
                <w:sz w:val="17"/>
              </w:rPr>
              <w:t xml:space="preserve">use key vocabulary to demonstrate knowledge and understanding in this strand: safe, meet, accept, reliable, tell, online, trusted, adult, information, safety, personal, key, </w:t>
            </w:r>
            <w:r>
              <w:rPr>
                <w:color w:val="1C1C1C"/>
                <w:sz w:val="17"/>
              </w:rPr>
              <w:lastRenderedPageBreak/>
              <w:t>question, tell, safe, share, stranger, danger,</w:t>
            </w:r>
            <w:r>
              <w:rPr>
                <w:color w:val="1C1C1C"/>
                <w:spacing w:val="-11"/>
                <w:sz w:val="17"/>
              </w:rPr>
              <w:t xml:space="preserve"> </w:t>
            </w:r>
            <w:r>
              <w:rPr>
                <w:color w:val="1C1C1C"/>
                <w:sz w:val="17"/>
              </w:rPr>
              <w:t>internet.</w:t>
            </w:r>
          </w:p>
        </w:tc>
        <w:tc>
          <w:tcPr>
            <w:tcW w:w="3438" w:type="dxa"/>
          </w:tcPr>
          <w:p w14:paraId="5641BF22" w14:textId="77777777" w:rsidR="000C5855" w:rsidRDefault="000C5855" w:rsidP="000C5855">
            <w:pPr>
              <w:pStyle w:val="TableParagraph"/>
              <w:spacing w:before="23"/>
              <w:ind w:left="83" w:right="185"/>
              <w:rPr>
                <w:sz w:val="17"/>
              </w:rPr>
            </w:pPr>
            <w:bookmarkStart w:id="76" w:name="Children_become_more_aware_of_their_digi"/>
            <w:bookmarkEnd w:id="76"/>
            <w:r>
              <w:rPr>
                <w:color w:val="1C1C1C"/>
                <w:sz w:val="17"/>
              </w:rPr>
              <w:lastRenderedPageBreak/>
              <w:t xml:space="preserve">Children become more aware of their digital footprint by reflecting on their experience on the internet. They </w:t>
            </w:r>
            <w:proofErr w:type="gramStart"/>
            <w:r>
              <w:rPr>
                <w:color w:val="1C1C1C"/>
                <w:sz w:val="17"/>
              </w:rPr>
              <w:t>are able to</w:t>
            </w:r>
            <w:proofErr w:type="gramEnd"/>
            <w:r>
              <w:rPr>
                <w:color w:val="1C1C1C"/>
                <w:sz w:val="17"/>
              </w:rPr>
              <w:t xml:space="preserve"> understand more about age-appropriate websites and adverts and how adverts are used by companies. Children are also introduced to the concept of plagiarism and citation.</w:t>
            </w:r>
          </w:p>
          <w:p w14:paraId="334E65E7" w14:textId="77777777" w:rsidR="000C5855" w:rsidRDefault="000C5855" w:rsidP="000C5855">
            <w:pPr>
              <w:pStyle w:val="TableParagraph"/>
              <w:ind w:left="83"/>
              <w:rPr>
                <w:b/>
                <w:sz w:val="17"/>
              </w:rPr>
            </w:pPr>
            <w:r>
              <w:rPr>
                <w:b/>
                <w:color w:val="1C1C1C"/>
                <w:sz w:val="17"/>
              </w:rPr>
              <w:t>KS2 Computing National Curriculum</w:t>
            </w:r>
          </w:p>
          <w:p w14:paraId="61A80DA2" w14:textId="77777777" w:rsidR="000C5855" w:rsidRDefault="000C5855" w:rsidP="000C5855">
            <w:pPr>
              <w:pStyle w:val="TableParagraph"/>
              <w:ind w:left="83" w:right="197"/>
              <w:rPr>
                <w:sz w:val="17"/>
              </w:rPr>
            </w:pPr>
            <w:r>
              <w:rPr>
                <w:color w:val="1C1C1C"/>
                <w:sz w:val="17"/>
              </w:rPr>
              <w:t xml:space="preserve">Children use technology safely, respectfully and responsibly. They recognise acceptable/unacceptable behaviour and identify a range of ways to report concerns about content </w:t>
            </w:r>
            <w:r>
              <w:rPr>
                <w:color w:val="1C1C1C"/>
                <w:sz w:val="17"/>
              </w:rPr>
              <w:br/>
              <w:t>and contact.</w:t>
            </w:r>
          </w:p>
          <w:p w14:paraId="071FDAF8" w14:textId="77777777" w:rsidR="000C5855" w:rsidRDefault="000C5855" w:rsidP="000C5855">
            <w:pPr>
              <w:pStyle w:val="TableParagraph"/>
              <w:spacing w:before="119"/>
              <w:ind w:left="83"/>
              <w:rPr>
                <w:sz w:val="17"/>
              </w:rPr>
            </w:pPr>
            <w:r>
              <w:rPr>
                <w:color w:val="1C1C1C"/>
                <w:sz w:val="17"/>
              </w:rPr>
              <w:t>Children can:</w:t>
            </w:r>
          </w:p>
          <w:p w14:paraId="6C200AC6" w14:textId="77777777" w:rsidR="000C5855" w:rsidRDefault="000C5855" w:rsidP="000C5855">
            <w:pPr>
              <w:pStyle w:val="TableParagraph"/>
              <w:numPr>
                <w:ilvl w:val="0"/>
                <w:numId w:val="40"/>
              </w:numPr>
              <w:tabs>
                <w:tab w:val="left" w:pos="443"/>
                <w:tab w:val="left" w:pos="444"/>
              </w:tabs>
              <w:spacing w:before="56"/>
              <w:rPr>
                <w:sz w:val="17"/>
              </w:rPr>
            </w:pPr>
            <w:bookmarkStart w:id="77" w:name="a_reflect_on_their_own_digital_footprint"/>
            <w:bookmarkEnd w:id="77"/>
            <w:r>
              <w:rPr>
                <w:color w:val="1C1C1C"/>
                <w:sz w:val="17"/>
              </w:rPr>
              <w:t>reflect on their own digital footprint and behaviour</w:t>
            </w:r>
            <w:r>
              <w:rPr>
                <w:color w:val="1C1C1C"/>
                <w:spacing w:val="-18"/>
                <w:sz w:val="17"/>
              </w:rPr>
              <w:t xml:space="preserve"> </w:t>
            </w:r>
            <w:proofErr w:type="gramStart"/>
            <w:r>
              <w:rPr>
                <w:color w:val="1C1C1C"/>
                <w:sz w:val="17"/>
              </w:rPr>
              <w:t>online;</w:t>
            </w:r>
            <w:proofErr w:type="gramEnd"/>
          </w:p>
          <w:p w14:paraId="244A2DFD" w14:textId="77777777" w:rsidR="000C5855" w:rsidRDefault="000C5855" w:rsidP="000C5855">
            <w:pPr>
              <w:pStyle w:val="TableParagraph"/>
              <w:numPr>
                <w:ilvl w:val="0"/>
                <w:numId w:val="40"/>
              </w:numPr>
              <w:tabs>
                <w:tab w:val="left" w:pos="443"/>
                <w:tab w:val="left" w:pos="444"/>
              </w:tabs>
              <w:spacing w:before="52" w:line="237" w:lineRule="auto"/>
              <w:ind w:right="281"/>
              <w:rPr>
                <w:sz w:val="17"/>
              </w:rPr>
            </w:pPr>
            <w:bookmarkStart w:id="78" w:name="b_identify_what_is_appropriate_and_inapp"/>
            <w:bookmarkEnd w:id="78"/>
            <w:r>
              <w:rPr>
                <w:color w:val="1C1C1C"/>
                <w:sz w:val="17"/>
              </w:rPr>
              <w:t>identify what is appropriate and inappropriate behaviour on the internet, recognising the term</w:t>
            </w:r>
            <w:r>
              <w:rPr>
                <w:color w:val="1C1C1C"/>
                <w:spacing w:val="-9"/>
                <w:sz w:val="17"/>
              </w:rPr>
              <w:t xml:space="preserve"> </w:t>
            </w:r>
            <w:proofErr w:type="gramStart"/>
            <w:r>
              <w:rPr>
                <w:color w:val="1C1C1C"/>
                <w:sz w:val="17"/>
              </w:rPr>
              <w:t>cyberbullying;</w:t>
            </w:r>
            <w:proofErr w:type="gramEnd"/>
          </w:p>
          <w:p w14:paraId="4CD317A7" w14:textId="77777777" w:rsidR="000C5855" w:rsidRDefault="000C5855" w:rsidP="000C5855">
            <w:pPr>
              <w:pStyle w:val="TableParagraph"/>
              <w:numPr>
                <w:ilvl w:val="0"/>
                <w:numId w:val="40"/>
              </w:numPr>
              <w:tabs>
                <w:tab w:val="left" w:pos="443"/>
                <w:tab w:val="left" w:pos="444"/>
              </w:tabs>
              <w:spacing w:before="58" w:line="235" w:lineRule="auto"/>
              <w:ind w:right="291"/>
              <w:rPr>
                <w:sz w:val="17"/>
              </w:rPr>
            </w:pPr>
            <w:bookmarkStart w:id="79" w:name="c_agree_and_follow_sensible_online_safet"/>
            <w:bookmarkEnd w:id="79"/>
            <w:r>
              <w:rPr>
                <w:color w:val="1C1C1C"/>
                <w:sz w:val="17"/>
              </w:rPr>
              <w:t>agree and follow sensible online safety rules, e.g. taking pictures, sharing information, storing</w:t>
            </w:r>
            <w:r>
              <w:rPr>
                <w:color w:val="1C1C1C"/>
                <w:spacing w:val="-9"/>
                <w:sz w:val="17"/>
              </w:rPr>
              <w:t xml:space="preserve"> </w:t>
            </w:r>
            <w:proofErr w:type="gramStart"/>
            <w:r>
              <w:rPr>
                <w:color w:val="1C1C1C"/>
                <w:sz w:val="17"/>
              </w:rPr>
              <w:t>passwords;</w:t>
            </w:r>
            <w:proofErr w:type="gramEnd"/>
          </w:p>
          <w:p w14:paraId="593F4C37" w14:textId="77777777" w:rsidR="000C5855" w:rsidRDefault="000C5855" w:rsidP="000C5855">
            <w:pPr>
              <w:pStyle w:val="TableParagraph"/>
              <w:numPr>
                <w:ilvl w:val="0"/>
                <w:numId w:val="40"/>
              </w:numPr>
              <w:tabs>
                <w:tab w:val="left" w:pos="443"/>
                <w:tab w:val="left" w:pos="444"/>
              </w:tabs>
              <w:spacing w:before="59" w:line="235" w:lineRule="auto"/>
              <w:ind w:right="246"/>
              <w:rPr>
                <w:sz w:val="17"/>
              </w:rPr>
            </w:pPr>
            <w:r>
              <w:rPr>
                <w:color w:val="1C1C1C"/>
                <w:sz w:val="17"/>
              </w:rPr>
              <w:t>seek help from an adult when they see something that is unexpected or</w:t>
            </w:r>
            <w:r>
              <w:rPr>
                <w:color w:val="1C1C1C"/>
                <w:spacing w:val="-5"/>
                <w:sz w:val="17"/>
              </w:rPr>
              <w:t xml:space="preserve"> </w:t>
            </w:r>
            <w:proofErr w:type="gramStart"/>
            <w:r>
              <w:rPr>
                <w:color w:val="1C1C1C"/>
                <w:sz w:val="17"/>
              </w:rPr>
              <w:t>worrying;</w:t>
            </w:r>
            <w:proofErr w:type="gramEnd"/>
          </w:p>
          <w:p w14:paraId="6C5BBF0E" w14:textId="77777777" w:rsidR="000C5855" w:rsidRDefault="000C5855" w:rsidP="000C5855">
            <w:pPr>
              <w:pStyle w:val="TableParagraph"/>
              <w:numPr>
                <w:ilvl w:val="0"/>
                <w:numId w:val="40"/>
              </w:numPr>
              <w:tabs>
                <w:tab w:val="left" w:pos="443"/>
                <w:tab w:val="left" w:pos="444"/>
              </w:tabs>
              <w:spacing w:before="59" w:line="235" w:lineRule="auto"/>
              <w:ind w:right="246"/>
              <w:rPr>
                <w:sz w:val="17"/>
              </w:rPr>
            </w:pPr>
            <w:bookmarkStart w:id="80" w:name="e_demonstrate_understanding_of_age-appro"/>
            <w:bookmarkEnd w:id="80"/>
            <w:r>
              <w:rPr>
                <w:color w:val="1C1C1C"/>
                <w:sz w:val="17"/>
              </w:rPr>
              <w:t xml:space="preserve">demonstrate understanding of age-appropriate websites and </w:t>
            </w:r>
            <w:proofErr w:type="gramStart"/>
            <w:r>
              <w:rPr>
                <w:color w:val="1C1C1C"/>
                <w:sz w:val="17"/>
              </w:rPr>
              <w:t>adverts;</w:t>
            </w:r>
            <w:proofErr w:type="gramEnd"/>
          </w:p>
          <w:p w14:paraId="16BD7D91" w14:textId="77777777" w:rsidR="000C5855" w:rsidRDefault="000C5855" w:rsidP="000C5855">
            <w:pPr>
              <w:pStyle w:val="TableParagraph"/>
              <w:numPr>
                <w:ilvl w:val="0"/>
                <w:numId w:val="40"/>
              </w:numPr>
              <w:tabs>
                <w:tab w:val="left" w:pos="444"/>
              </w:tabs>
              <w:spacing w:before="55"/>
              <w:ind w:right="71"/>
              <w:jc w:val="both"/>
              <w:rPr>
                <w:sz w:val="17"/>
              </w:rPr>
            </w:pPr>
            <w:r>
              <w:rPr>
                <w:color w:val="1C1C1C"/>
                <w:sz w:val="17"/>
              </w:rPr>
              <w:t xml:space="preserve">use key vocabulary to demonstrate knowledge and understanding in this strand: safe, meet, accept, reliable, tell, online, trusted, adult, information, safety, personal, internet, world wide web, </w:t>
            </w:r>
            <w:r>
              <w:rPr>
                <w:color w:val="1C1C1C"/>
                <w:sz w:val="17"/>
              </w:rPr>
              <w:lastRenderedPageBreak/>
              <w:t>communicate, message, social media, email, password, cyberbullying/bullying, plagiarism, profiles, account, private,</w:t>
            </w:r>
            <w:r>
              <w:rPr>
                <w:color w:val="1C1C1C"/>
                <w:spacing w:val="-7"/>
                <w:sz w:val="17"/>
              </w:rPr>
              <w:t xml:space="preserve"> </w:t>
            </w:r>
            <w:r>
              <w:rPr>
                <w:color w:val="1C1C1C"/>
                <w:sz w:val="17"/>
              </w:rPr>
              <w:t>public.</w:t>
            </w:r>
          </w:p>
        </w:tc>
        <w:tc>
          <w:tcPr>
            <w:tcW w:w="4472" w:type="dxa"/>
          </w:tcPr>
          <w:p w14:paraId="7E86D25A" w14:textId="77777777" w:rsidR="000C5855" w:rsidRDefault="000C5855" w:rsidP="000C5855">
            <w:pPr>
              <w:pStyle w:val="TableParagraph"/>
              <w:spacing w:before="23"/>
              <w:ind w:left="83" w:right="129"/>
              <w:rPr>
                <w:b/>
                <w:sz w:val="17"/>
              </w:rPr>
            </w:pPr>
            <w:bookmarkStart w:id="81" w:name="Children_are_encouraged_to_identify_onli"/>
            <w:bookmarkEnd w:id="81"/>
            <w:r>
              <w:rPr>
                <w:color w:val="1C1C1C"/>
                <w:sz w:val="17"/>
              </w:rPr>
              <w:lastRenderedPageBreak/>
              <w:t>Children are encouraged to identify online risks and share their knowledge of the risks and consequences for people online. They begin to think more critically about what they see online</w:t>
            </w:r>
            <w:bookmarkStart w:id="82" w:name="KS2_Computing_National_Curriculum"/>
            <w:bookmarkEnd w:id="82"/>
            <w:r>
              <w:rPr>
                <w:color w:val="1C1C1C"/>
                <w:sz w:val="17"/>
              </w:rPr>
              <w:t xml:space="preserve"> and look at the concept of fake news and false photographs.</w:t>
            </w:r>
            <w:bookmarkStart w:id="83" w:name="Children_use_technology_safely,_respectf"/>
            <w:bookmarkEnd w:id="83"/>
            <w:r>
              <w:rPr>
                <w:color w:val="1C1C1C"/>
                <w:sz w:val="17"/>
              </w:rPr>
              <w:t xml:space="preserve"> </w:t>
            </w:r>
            <w:r>
              <w:rPr>
                <w:b/>
                <w:color w:val="1C1C1C"/>
                <w:sz w:val="17"/>
              </w:rPr>
              <w:t>KS2 Computing National Curriculum</w:t>
            </w:r>
          </w:p>
          <w:p w14:paraId="1540CD1F" w14:textId="77777777" w:rsidR="000C5855" w:rsidRDefault="000C5855" w:rsidP="000C5855">
            <w:pPr>
              <w:pStyle w:val="TableParagraph"/>
              <w:ind w:left="83" w:right="197"/>
              <w:rPr>
                <w:sz w:val="17"/>
              </w:rPr>
            </w:pPr>
            <w:r>
              <w:rPr>
                <w:color w:val="1C1C1C"/>
                <w:sz w:val="17"/>
              </w:rPr>
              <w:t xml:space="preserve">Children use technology safely, respectfully and responsibly. They recognise acceptable/unacceptable behaviour and identify a range of ways to report concerns about content </w:t>
            </w:r>
            <w:r>
              <w:rPr>
                <w:color w:val="1C1C1C"/>
                <w:sz w:val="17"/>
              </w:rPr>
              <w:br/>
              <w:t>and contact.</w:t>
            </w:r>
          </w:p>
          <w:p w14:paraId="7209CCA4" w14:textId="77777777" w:rsidR="000C5855" w:rsidRDefault="000C5855" w:rsidP="000C5855">
            <w:pPr>
              <w:pStyle w:val="TableParagraph"/>
              <w:spacing w:before="119"/>
              <w:ind w:left="83"/>
              <w:rPr>
                <w:sz w:val="17"/>
              </w:rPr>
            </w:pPr>
            <w:bookmarkStart w:id="84" w:name="Children_can:_"/>
            <w:bookmarkEnd w:id="84"/>
            <w:r>
              <w:rPr>
                <w:color w:val="1C1C1C"/>
                <w:sz w:val="17"/>
              </w:rPr>
              <w:t>Children can:</w:t>
            </w:r>
          </w:p>
          <w:p w14:paraId="7CFC9A1F" w14:textId="77777777" w:rsidR="000C5855" w:rsidRDefault="000C5855" w:rsidP="000C5855">
            <w:pPr>
              <w:pStyle w:val="TableParagraph"/>
              <w:numPr>
                <w:ilvl w:val="0"/>
                <w:numId w:val="39"/>
              </w:numPr>
              <w:tabs>
                <w:tab w:val="left" w:pos="443"/>
                <w:tab w:val="left" w:pos="444"/>
              </w:tabs>
              <w:spacing w:before="56"/>
              <w:rPr>
                <w:sz w:val="17"/>
              </w:rPr>
            </w:pPr>
            <w:bookmarkStart w:id="85" w:name="a_protect_their_password_and_other_perso"/>
            <w:bookmarkEnd w:id="85"/>
            <w:r>
              <w:rPr>
                <w:color w:val="1C1C1C"/>
                <w:sz w:val="17"/>
              </w:rPr>
              <w:t>protect their password and other personal</w:t>
            </w:r>
            <w:r>
              <w:rPr>
                <w:color w:val="1C1C1C"/>
                <w:spacing w:val="-11"/>
                <w:sz w:val="17"/>
              </w:rPr>
              <w:t xml:space="preserve"> </w:t>
            </w:r>
            <w:proofErr w:type="gramStart"/>
            <w:r>
              <w:rPr>
                <w:color w:val="1C1C1C"/>
                <w:sz w:val="17"/>
              </w:rPr>
              <w:t>information;</w:t>
            </w:r>
            <w:proofErr w:type="gramEnd"/>
          </w:p>
          <w:p w14:paraId="01B1A2DB" w14:textId="77777777" w:rsidR="000C5855" w:rsidRDefault="000C5855" w:rsidP="000C5855">
            <w:pPr>
              <w:pStyle w:val="TableParagraph"/>
              <w:numPr>
                <w:ilvl w:val="0"/>
                <w:numId w:val="39"/>
              </w:numPr>
              <w:tabs>
                <w:tab w:val="left" w:pos="443"/>
                <w:tab w:val="left" w:pos="444"/>
              </w:tabs>
              <w:spacing w:before="50"/>
              <w:rPr>
                <w:sz w:val="17"/>
              </w:rPr>
            </w:pPr>
            <w:bookmarkStart w:id="86" w:name="b_be_a_good_online_citizen_and_friend;"/>
            <w:bookmarkEnd w:id="86"/>
            <w:r>
              <w:rPr>
                <w:color w:val="1C1C1C"/>
                <w:sz w:val="17"/>
              </w:rPr>
              <w:t>be a good online citizen and</w:t>
            </w:r>
            <w:r>
              <w:rPr>
                <w:color w:val="1C1C1C"/>
                <w:spacing w:val="-5"/>
                <w:sz w:val="17"/>
              </w:rPr>
              <w:t xml:space="preserve"> </w:t>
            </w:r>
            <w:proofErr w:type="gramStart"/>
            <w:r>
              <w:rPr>
                <w:color w:val="1C1C1C"/>
                <w:sz w:val="17"/>
              </w:rPr>
              <w:t>friend;</w:t>
            </w:r>
            <w:proofErr w:type="gramEnd"/>
          </w:p>
          <w:p w14:paraId="16C16E53" w14:textId="77777777" w:rsidR="000C5855" w:rsidRDefault="000C5855" w:rsidP="000C5855">
            <w:pPr>
              <w:pStyle w:val="TableParagraph"/>
              <w:numPr>
                <w:ilvl w:val="0"/>
                <w:numId w:val="39"/>
              </w:numPr>
              <w:tabs>
                <w:tab w:val="left" w:pos="443"/>
                <w:tab w:val="left" w:pos="444"/>
              </w:tabs>
              <w:spacing w:before="56" w:line="235" w:lineRule="auto"/>
              <w:ind w:right="352"/>
              <w:rPr>
                <w:sz w:val="17"/>
              </w:rPr>
            </w:pPr>
            <w:bookmarkStart w:id="87" w:name="c_judge_what_sort_of_privacy_settings_mi"/>
            <w:bookmarkEnd w:id="87"/>
            <w:r>
              <w:rPr>
                <w:color w:val="1C1C1C"/>
                <w:sz w:val="17"/>
              </w:rPr>
              <w:t xml:space="preserve">judge what sort of privacy settings might be relevant to reducing different </w:t>
            </w:r>
            <w:proofErr w:type="gramStart"/>
            <w:r>
              <w:rPr>
                <w:color w:val="1C1C1C"/>
                <w:sz w:val="17"/>
              </w:rPr>
              <w:t>risks;</w:t>
            </w:r>
            <w:proofErr w:type="gramEnd"/>
          </w:p>
          <w:p w14:paraId="15B21390" w14:textId="77777777" w:rsidR="000C5855" w:rsidRDefault="000C5855" w:rsidP="000C5855">
            <w:pPr>
              <w:pStyle w:val="TableParagraph"/>
              <w:numPr>
                <w:ilvl w:val="0"/>
                <w:numId w:val="39"/>
              </w:numPr>
              <w:tabs>
                <w:tab w:val="left" w:pos="443"/>
                <w:tab w:val="left" w:pos="444"/>
              </w:tabs>
              <w:spacing w:before="59" w:line="235" w:lineRule="auto"/>
              <w:ind w:right="246"/>
              <w:rPr>
                <w:sz w:val="17"/>
              </w:rPr>
            </w:pPr>
            <w:bookmarkStart w:id="88" w:name="d_seek_help_from_an_adult_when_they_see_"/>
            <w:bookmarkEnd w:id="88"/>
            <w:r>
              <w:rPr>
                <w:color w:val="1C1C1C"/>
                <w:sz w:val="17"/>
              </w:rPr>
              <w:t>seek help from an adult when they see something that is unexpected or</w:t>
            </w:r>
            <w:r>
              <w:rPr>
                <w:color w:val="1C1C1C"/>
                <w:spacing w:val="-5"/>
                <w:sz w:val="17"/>
              </w:rPr>
              <w:t xml:space="preserve"> </w:t>
            </w:r>
            <w:proofErr w:type="gramStart"/>
            <w:r>
              <w:rPr>
                <w:color w:val="1C1C1C"/>
                <w:sz w:val="17"/>
              </w:rPr>
              <w:t>worrying;</w:t>
            </w:r>
            <w:proofErr w:type="gramEnd"/>
          </w:p>
          <w:p w14:paraId="6BA548A3" w14:textId="77777777" w:rsidR="000C5855" w:rsidRDefault="000C5855" w:rsidP="000C5855">
            <w:pPr>
              <w:pStyle w:val="TableParagraph"/>
              <w:numPr>
                <w:ilvl w:val="0"/>
                <w:numId w:val="39"/>
              </w:numPr>
              <w:tabs>
                <w:tab w:val="left" w:pos="443"/>
                <w:tab w:val="left" w:pos="444"/>
              </w:tabs>
              <w:spacing w:before="55"/>
              <w:rPr>
                <w:sz w:val="17"/>
              </w:rPr>
            </w:pPr>
            <w:bookmarkStart w:id="89" w:name="e_discuss_scenarios_involving_online_ris"/>
            <w:bookmarkEnd w:id="89"/>
            <w:r>
              <w:rPr>
                <w:color w:val="1C1C1C"/>
                <w:sz w:val="17"/>
              </w:rPr>
              <w:t xml:space="preserve">discuss scenarios involving online </w:t>
            </w:r>
            <w:proofErr w:type="gramStart"/>
            <w:r>
              <w:rPr>
                <w:color w:val="1C1C1C"/>
                <w:sz w:val="17"/>
              </w:rPr>
              <w:t>risk;</w:t>
            </w:r>
            <w:proofErr w:type="gramEnd"/>
          </w:p>
          <w:p w14:paraId="3EE08070" w14:textId="77777777" w:rsidR="000C5855" w:rsidRDefault="000C5855" w:rsidP="000C5855">
            <w:pPr>
              <w:pStyle w:val="TableParagraph"/>
              <w:numPr>
                <w:ilvl w:val="0"/>
                <w:numId w:val="39"/>
              </w:numPr>
              <w:tabs>
                <w:tab w:val="left" w:pos="443"/>
                <w:tab w:val="left" w:pos="444"/>
              </w:tabs>
              <w:spacing w:before="51"/>
              <w:ind w:right="238"/>
              <w:rPr>
                <w:sz w:val="17"/>
              </w:rPr>
            </w:pPr>
            <w:bookmarkStart w:id="90" w:name="f_use_key_vocabulary_to_demonstrate_know"/>
            <w:bookmarkEnd w:id="90"/>
            <w:r>
              <w:rPr>
                <w:color w:val="1C1C1C"/>
                <w:sz w:val="17"/>
              </w:rPr>
              <w:t>use key vocabulary to demonstrate knowledge and understanding in this strand: spam, link, privacy, virus, scam, phishing, inbox, junk, sender, subject, secure, safe, account, online, private, social media, adverts, cyberbullying, reporting, anonymous, victim, fraud/fraudulent, policy,</w:t>
            </w:r>
            <w:r>
              <w:rPr>
                <w:color w:val="1C1C1C"/>
                <w:spacing w:val="-3"/>
                <w:sz w:val="17"/>
              </w:rPr>
              <w:t xml:space="preserve"> </w:t>
            </w:r>
            <w:r>
              <w:rPr>
                <w:color w:val="1C1C1C"/>
                <w:sz w:val="17"/>
              </w:rPr>
              <w:t>private/personal.</w:t>
            </w:r>
          </w:p>
        </w:tc>
      </w:tr>
    </w:tbl>
    <w:p w14:paraId="774DEB5E" w14:textId="77777777" w:rsidR="007D6A62" w:rsidRDefault="007D6A62" w:rsidP="008967CC">
      <w:pPr>
        <w:rPr>
          <w:b/>
          <w:sz w:val="40"/>
          <w:u w:val="single"/>
        </w:rPr>
      </w:pPr>
    </w:p>
    <w:p w14:paraId="034B6FCF" w14:textId="77777777" w:rsidR="00EE3477" w:rsidRDefault="00EE3477" w:rsidP="008967CC">
      <w:pPr>
        <w:rPr>
          <w:b/>
          <w:sz w:val="40"/>
          <w:u w:val="single"/>
        </w:rPr>
      </w:pPr>
    </w:p>
    <w:p w14:paraId="000D1904" w14:textId="77777777" w:rsidR="00EE3477" w:rsidRDefault="00EE3477" w:rsidP="008967CC">
      <w:pPr>
        <w:rPr>
          <w:b/>
          <w:sz w:val="40"/>
          <w:u w:val="single"/>
        </w:rPr>
      </w:pPr>
    </w:p>
    <w:p w14:paraId="11856681" w14:textId="77777777" w:rsidR="00FD6FD0" w:rsidRDefault="00FD6FD0" w:rsidP="008967CC">
      <w:pPr>
        <w:rPr>
          <w:b/>
          <w:sz w:val="40"/>
          <w:u w:val="single"/>
        </w:rPr>
      </w:pPr>
    </w:p>
    <w:p w14:paraId="45BA283E" w14:textId="77777777" w:rsidR="00FD6FD0" w:rsidRDefault="00FD6FD0" w:rsidP="008967CC">
      <w:pPr>
        <w:rPr>
          <w:b/>
          <w:sz w:val="40"/>
          <w:u w:val="single"/>
        </w:rPr>
      </w:pPr>
    </w:p>
    <w:p w14:paraId="11A6A309" w14:textId="77777777" w:rsidR="00FD6FD0" w:rsidRDefault="00FD6FD0" w:rsidP="008967CC">
      <w:pPr>
        <w:rPr>
          <w:b/>
          <w:sz w:val="40"/>
          <w:u w:val="single"/>
        </w:rPr>
      </w:pPr>
    </w:p>
    <w:p w14:paraId="40C95D99" w14:textId="77777777" w:rsidR="00EE3477" w:rsidRPr="007D6A62" w:rsidRDefault="00EE3477" w:rsidP="008967CC">
      <w:pPr>
        <w:rPr>
          <w:b/>
          <w:sz w:val="40"/>
          <w:u w:val="single"/>
        </w:rPr>
      </w:pPr>
    </w:p>
    <w:tbl>
      <w:tblPr>
        <w:tblStyle w:val="TableGrid"/>
        <w:tblpPr w:leftFromText="180" w:rightFromText="180" w:vertAnchor="text" w:horzAnchor="page" w:tblpX="944" w:tblpY="212"/>
        <w:tblW w:w="15021" w:type="dxa"/>
        <w:tblLook w:val="04A0" w:firstRow="1" w:lastRow="0" w:firstColumn="1" w:lastColumn="0" w:noHBand="0" w:noVBand="1"/>
      </w:tblPr>
      <w:tblGrid>
        <w:gridCol w:w="15021"/>
      </w:tblGrid>
      <w:tr w:rsidR="00487253" w14:paraId="2E44751E" w14:textId="77777777" w:rsidTr="00487253">
        <w:tc>
          <w:tcPr>
            <w:tcW w:w="15021" w:type="dxa"/>
            <w:shd w:val="clear" w:color="auto" w:fill="FF0000"/>
          </w:tcPr>
          <w:p w14:paraId="08187B72" w14:textId="77777777" w:rsidR="00487253" w:rsidRPr="00487253" w:rsidRDefault="00416B1A" w:rsidP="00487253">
            <w:pPr>
              <w:jc w:val="center"/>
              <w:rPr>
                <w:b/>
              </w:rPr>
            </w:pPr>
            <w:r>
              <w:rPr>
                <w:b/>
                <w:color w:val="FFFFFF" w:themeColor="background1"/>
                <w:sz w:val="36"/>
              </w:rPr>
              <w:t>Computing</w:t>
            </w:r>
            <w:r w:rsidR="00487253" w:rsidRPr="00487253">
              <w:rPr>
                <w:b/>
                <w:color w:val="FFFFFF" w:themeColor="background1"/>
                <w:sz w:val="36"/>
              </w:rPr>
              <w:t>: Vocabulary Map</w:t>
            </w:r>
          </w:p>
        </w:tc>
      </w:tr>
    </w:tbl>
    <w:tbl>
      <w:tblPr>
        <w:tblpPr w:leftFromText="180" w:rightFromText="180" w:vertAnchor="page" w:horzAnchor="margin" w:tblpY="3253"/>
        <w:tblW w:w="15021" w:type="dxa"/>
        <w:shd w:val="clear" w:color="auto" w:fill="FFFFFF" w:themeFill="background1"/>
        <w:tblLook w:val="04A0" w:firstRow="1" w:lastRow="0" w:firstColumn="1" w:lastColumn="0" w:noHBand="0" w:noVBand="1"/>
      </w:tblPr>
      <w:tblGrid>
        <w:gridCol w:w="3018"/>
        <w:gridCol w:w="3018"/>
        <w:gridCol w:w="3018"/>
        <w:gridCol w:w="3018"/>
        <w:gridCol w:w="2949"/>
      </w:tblGrid>
      <w:tr w:rsidR="00FD6FD0" w:rsidRPr="00473DE2" w14:paraId="2D08B4F0" w14:textId="77777777" w:rsidTr="00FD6FD0">
        <w:trPr>
          <w:trHeight w:val="332"/>
        </w:trPr>
        <w:tc>
          <w:tcPr>
            <w:tcW w:w="15021"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34DDC4A" w14:textId="77777777" w:rsidR="00FD6FD0" w:rsidRPr="00473DE2" w:rsidRDefault="00FD6FD0" w:rsidP="00FD6FD0">
            <w:pPr>
              <w:spacing w:after="0" w:line="240" w:lineRule="auto"/>
              <w:rPr>
                <w:rFonts w:ascii="Comic Sans MS" w:eastAsia="Times New Roman" w:hAnsi="Comic Sans MS" w:cs="Calibri"/>
                <w:b/>
                <w:bCs/>
                <w:color w:val="000000"/>
                <w:sz w:val="20"/>
                <w:szCs w:val="20"/>
                <w:u w:val="single"/>
                <w:lang w:eastAsia="en-GB"/>
              </w:rPr>
            </w:pPr>
            <w:r>
              <w:rPr>
                <w:rFonts w:ascii="Comic Sans MS" w:eastAsia="Times New Roman" w:hAnsi="Comic Sans MS" w:cs="Calibri"/>
                <w:b/>
                <w:bCs/>
                <w:color w:val="000000"/>
                <w:sz w:val="20"/>
                <w:szCs w:val="20"/>
                <w:u w:val="single"/>
                <w:lang w:eastAsia="en-GB"/>
              </w:rPr>
              <w:t>Online Safety</w:t>
            </w:r>
          </w:p>
        </w:tc>
      </w:tr>
      <w:tr w:rsidR="00FD6FD0" w:rsidRPr="00473DE2" w14:paraId="1119544D" w14:textId="77777777" w:rsidTr="00FD6FD0">
        <w:trPr>
          <w:trHeight w:val="265"/>
        </w:trPr>
        <w:tc>
          <w:tcPr>
            <w:tcW w:w="3018" w:type="dxa"/>
            <w:tcBorders>
              <w:top w:val="nil"/>
              <w:left w:val="single" w:sz="4" w:space="0" w:color="auto"/>
              <w:bottom w:val="single" w:sz="4" w:space="0" w:color="auto"/>
              <w:right w:val="single" w:sz="4" w:space="0" w:color="auto"/>
            </w:tcBorders>
            <w:shd w:val="clear" w:color="auto" w:fill="BDD6EE" w:themeFill="accent1" w:themeFillTint="66"/>
            <w:hideMark/>
          </w:tcPr>
          <w:p w14:paraId="42121B8D" w14:textId="77777777" w:rsidR="00FD6FD0" w:rsidRPr="00473DE2" w:rsidRDefault="00FD6FD0" w:rsidP="00FD6FD0">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Reception</w:t>
            </w:r>
          </w:p>
        </w:tc>
        <w:tc>
          <w:tcPr>
            <w:tcW w:w="3018" w:type="dxa"/>
            <w:tcBorders>
              <w:top w:val="nil"/>
              <w:left w:val="nil"/>
              <w:bottom w:val="single" w:sz="4" w:space="0" w:color="auto"/>
              <w:right w:val="single" w:sz="4" w:space="0" w:color="auto"/>
            </w:tcBorders>
            <w:shd w:val="clear" w:color="auto" w:fill="BDD6EE" w:themeFill="accent1" w:themeFillTint="66"/>
            <w:hideMark/>
          </w:tcPr>
          <w:p w14:paraId="4BB7CB2F" w14:textId="77777777" w:rsidR="00FD6FD0" w:rsidRPr="00473DE2" w:rsidRDefault="00FD6FD0" w:rsidP="00FD6FD0">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1</w:t>
            </w:r>
          </w:p>
        </w:tc>
        <w:tc>
          <w:tcPr>
            <w:tcW w:w="3018" w:type="dxa"/>
            <w:tcBorders>
              <w:top w:val="nil"/>
              <w:left w:val="nil"/>
              <w:bottom w:val="single" w:sz="4" w:space="0" w:color="auto"/>
              <w:right w:val="single" w:sz="4" w:space="0" w:color="auto"/>
            </w:tcBorders>
            <w:shd w:val="clear" w:color="auto" w:fill="BDD6EE" w:themeFill="accent1" w:themeFillTint="66"/>
            <w:hideMark/>
          </w:tcPr>
          <w:p w14:paraId="64FAB78B" w14:textId="77777777" w:rsidR="00FD6FD0" w:rsidRPr="00473DE2" w:rsidRDefault="00FD6FD0" w:rsidP="00FD6FD0">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2</w:t>
            </w:r>
          </w:p>
        </w:tc>
        <w:tc>
          <w:tcPr>
            <w:tcW w:w="3018" w:type="dxa"/>
            <w:tcBorders>
              <w:top w:val="nil"/>
              <w:left w:val="nil"/>
              <w:bottom w:val="single" w:sz="4" w:space="0" w:color="auto"/>
              <w:right w:val="single" w:sz="4" w:space="0" w:color="auto"/>
            </w:tcBorders>
            <w:shd w:val="clear" w:color="auto" w:fill="BDD6EE" w:themeFill="accent1" w:themeFillTint="66"/>
            <w:hideMark/>
          </w:tcPr>
          <w:p w14:paraId="016037CD" w14:textId="77777777" w:rsidR="00FD6FD0" w:rsidRPr="00473DE2" w:rsidRDefault="00FD6FD0" w:rsidP="00FD6FD0">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3 and Year 4</w:t>
            </w:r>
          </w:p>
        </w:tc>
        <w:tc>
          <w:tcPr>
            <w:tcW w:w="2949" w:type="dxa"/>
            <w:tcBorders>
              <w:top w:val="nil"/>
              <w:left w:val="nil"/>
              <w:bottom w:val="single" w:sz="4" w:space="0" w:color="auto"/>
              <w:right w:val="single" w:sz="4" w:space="0" w:color="auto"/>
            </w:tcBorders>
            <w:shd w:val="clear" w:color="auto" w:fill="BDD6EE" w:themeFill="accent1" w:themeFillTint="66"/>
            <w:hideMark/>
          </w:tcPr>
          <w:p w14:paraId="634960F4" w14:textId="77777777" w:rsidR="00FD6FD0" w:rsidRPr="00473DE2" w:rsidRDefault="00FD6FD0" w:rsidP="00FD6FD0">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5 and Year 6</w:t>
            </w:r>
          </w:p>
        </w:tc>
      </w:tr>
      <w:tr w:rsidR="00FD6FD0" w:rsidRPr="00473DE2" w14:paraId="47E952EE" w14:textId="77777777" w:rsidTr="00FD6FD0">
        <w:trPr>
          <w:trHeight w:val="1462"/>
        </w:trPr>
        <w:tc>
          <w:tcPr>
            <w:tcW w:w="3018" w:type="dxa"/>
            <w:tcBorders>
              <w:top w:val="nil"/>
              <w:left w:val="single" w:sz="4" w:space="0" w:color="auto"/>
              <w:bottom w:val="single" w:sz="4" w:space="0" w:color="auto"/>
              <w:right w:val="single" w:sz="4" w:space="0" w:color="auto"/>
            </w:tcBorders>
            <w:shd w:val="clear" w:color="auto" w:fill="FFFFFF" w:themeFill="background1"/>
            <w:hideMark/>
          </w:tcPr>
          <w:p w14:paraId="13C3BCE1"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Choices</w:t>
            </w:r>
          </w:p>
          <w:p w14:paraId="5731D256"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Internet</w:t>
            </w:r>
          </w:p>
          <w:p w14:paraId="2D5F1BD6" w14:textId="77777777" w:rsidR="00FD6FD0" w:rsidRPr="00473DE2"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Website</w:t>
            </w:r>
          </w:p>
        </w:tc>
        <w:tc>
          <w:tcPr>
            <w:tcW w:w="3018" w:type="dxa"/>
            <w:tcBorders>
              <w:top w:val="nil"/>
              <w:left w:val="nil"/>
              <w:bottom w:val="single" w:sz="4" w:space="0" w:color="auto"/>
              <w:right w:val="single" w:sz="4" w:space="0" w:color="auto"/>
            </w:tcBorders>
            <w:shd w:val="clear" w:color="auto" w:fill="FFFFFF" w:themeFill="background1"/>
            <w:hideMark/>
          </w:tcPr>
          <w:p w14:paraId="34BBBE7A"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Rules</w:t>
            </w:r>
          </w:p>
          <w:p w14:paraId="21873114"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Online</w:t>
            </w:r>
          </w:p>
          <w:p w14:paraId="5A728F2D"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Private information</w:t>
            </w:r>
          </w:p>
          <w:p w14:paraId="77EB930D" w14:textId="77777777" w:rsidR="00FD6FD0" w:rsidRPr="00473DE2"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Email</w:t>
            </w:r>
          </w:p>
        </w:tc>
        <w:tc>
          <w:tcPr>
            <w:tcW w:w="3018" w:type="dxa"/>
            <w:tcBorders>
              <w:top w:val="nil"/>
              <w:left w:val="nil"/>
              <w:bottom w:val="single" w:sz="4" w:space="0" w:color="auto"/>
              <w:right w:val="single" w:sz="4" w:space="0" w:color="auto"/>
            </w:tcBorders>
            <w:shd w:val="clear" w:color="auto" w:fill="FFFFFF" w:themeFill="background1"/>
            <w:hideMark/>
          </w:tcPr>
          <w:p w14:paraId="23755488"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Appropriate/</w:t>
            </w:r>
            <w:r w:rsidRPr="001D3B9D">
              <w:rPr>
                <w:rFonts w:ascii="Comic Sans MS" w:eastAsia="Times New Roman" w:hAnsi="Comic Sans MS" w:cs="Calibri"/>
                <w:color w:val="000000"/>
                <w:sz w:val="20"/>
                <w:szCs w:val="20"/>
                <w:lang w:eastAsia="en-GB"/>
              </w:rPr>
              <w:t>inappropriate sites</w:t>
            </w:r>
          </w:p>
          <w:p w14:paraId="6738B427"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Cyber-bullying</w:t>
            </w:r>
          </w:p>
          <w:p w14:paraId="056438B4"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Digital footprint</w:t>
            </w:r>
          </w:p>
          <w:p w14:paraId="70E00085" w14:textId="77777777" w:rsidR="00FD6FD0" w:rsidRPr="00473DE2"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Keyword searching</w:t>
            </w:r>
          </w:p>
        </w:tc>
        <w:tc>
          <w:tcPr>
            <w:tcW w:w="3018" w:type="dxa"/>
            <w:tcBorders>
              <w:top w:val="nil"/>
              <w:left w:val="nil"/>
              <w:bottom w:val="single" w:sz="4" w:space="0" w:color="auto"/>
              <w:right w:val="single" w:sz="4" w:space="0" w:color="auto"/>
            </w:tcBorders>
            <w:shd w:val="clear" w:color="auto" w:fill="FFFFFF" w:themeFill="background1"/>
            <w:hideMark/>
          </w:tcPr>
          <w:p w14:paraId="5C80D1D2"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w:t>
            </w:r>
            <w:r w:rsidRPr="001D3B9D">
              <w:rPr>
                <w:rFonts w:ascii="Comic Sans MS" w:eastAsia="Times New Roman" w:hAnsi="Comic Sans MS" w:cs="Calibri"/>
                <w:color w:val="000000"/>
                <w:sz w:val="20"/>
                <w:szCs w:val="20"/>
                <w:lang w:eastAsia="en-GB"/>
              </w:rPr>
              <w:t xml:space="preserve">-safety rules </w:t>
            </w:r>
          </w:p>
          <w:p w14:paraId="54FE4785"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Secure passwords</w:t>
            </w:r>
          </w:p>
          <w:p w14:paraId="3A0A982D"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Report abuse button</w:t>
            </w:r>
          </w:p>
          <w:p w14:paraId="437CCE8A"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Gaming</w:t>
            </w:r>
          </w:p>
          <w:p w14:paraId="260C55F5" w14:textId="77777777" w:rsidR="00FD6FD0" w:rsidRPr="00473DE2"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Blogs</w:t>
            </w:r>
          </w:p>
        </w:tc>
        <w:tc>
          <w:tcPr>
            <w:tcW w:w="2949" w:type="dxa"/>
            <w:tcBorders>
              <w:top w:val="nil"/>
              <w:left w:val="nil"/>
              <w:bottom w:val="single" w:sz="4" w:space="0" w:color="auto"/>
              <w:right w:val="single" w:sz="4" w:space="0" w:color="auto"/>
            </w:tcBorders>
            <w:shd w:val="clear" w:color="auto" w:fill="FFFFFF" w:themeFill="background1"/>
            <w:hideMark/>
          </w:tcPr>
          <w:p w14:paraId="424A58F8"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Responsible online communication </w:t>
            </w:r>
          </w:p>
          <w:p w14:paraId="3943E814"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Informed choices</w:t>
            </w:r>
          </w:p>
          <w:p w14:paraId="7D2B13C4"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Virus threats</w:t>
            </w:r>
          </w:p>
          <w:p w14:paraId="78A2317F"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Blogs</w:t>
            </w:r>
          </w:p>
          <w:p w14:paraId="0151D98A" w14:textId="77777777" w:rsidR="00FD6FD0" w:rsidRDefault="00FD6FD0" w:rsidP="00FD6FD0">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Messaging</w:t>
            </w:r>
          </w:p>
          <w:p w14:paraId="3C13351C" w14:textId="77777777" w:rsidR="00FD6FD0" w:rsidRPr="00473DE2" w:rsidRDefault="00FD6FD0" w:rsidP="00FD6FD0">
            <w:pPr>
              <w:spacing w:after="0" w:line="240" w:lineRule="auto"/>
              <w:rPr>
                <w:rFonts w:ascii="Comic Sans MS" w:eastAsia="Times New Roman" w:hAnsi="Comic Sans MS" w:cs="Calibri"/>
                <w:color w:val="000000"/>
                <w:sz w:val="20"/>
                <w:szCs w:val="20"/>
                <w:lang w:eastAsia="en-GB"/>
              </w:rPr>
            </w:pPr>
          </w:p>
        </w:tc>
      </w:tr>
    </w:tbl>
    <w:p w14:paraId="5D1F5F02" w14:textId="77777777" w:rsidR="00FD6FD0" w:rsidRPr="00AE32DD" w:rsidRDefault="00FD6FD0" w:rsidP="00FD6FD0">
      <w:r w:rsidRPr="00AE32DD">
        <w:lastRenderedPageBreak/>
        <w:t xml:space="preserve">Computing </w:t>
      </w:r>
      <w:r>
        <w:t>is split into 5 different categories:</w:t>
      </w:r>
      <w:r w:rsidRPr="00AE32DD">
        <w:rPr>
          <w:color w:val="9CC2E5" w:themeColor="accent1" w:themeTint="99"/>
        </w:rPr>
        <w:t xml:space="preserve"> </w:t>
      </w:r>
      <w:r>
        <w:rPr>
          <w:b/>
          <w:color w:val="9CC2E5" w:themeColor="accent1" w:themeTint="99"/>
        </w:rPr>
        <w:t>Online Safety</w:t>
      </w:r>
      <w:r>
        <w:t xml:space="preserve">, </w:t>
      </w:r>
      <w:r w:rsidRPr="00A23979">
        <w:rPr>
          <w:color w:val="C45911" w:themeColor="accent2" w:themeShade="BF"/>
        </w:rPr>
        <w:t xml:space="preserve">Coding and </w:t>
      </w:r>
      <w:r w:rsidRPr="00AE32DD">
        <w:rPr>
          <w:color w:val="C45911" w:themeColor="accent2" w:themeShade="BF"/>
        </w:rPr>
        <w:t>Programming</w:t>
      </w:r>
      <w:r>
        <w:t xml:space="preserve">, </w:t>
      </w:r>
      <w:r w:rsidRPr="00A23979">
        <w:t>Multimedia</w:t>
      </w:r>
      <w:r>
        <w:t xml:space="preserve"> (</w:t>
      </w:r>
      <w:r w:rsidRPr="00A23979">
        <w:t>Text and Images, Sound and Motion)</w:t>
      </w:r>
      <w:r>
        <w:t xml:space="preserve">, </w:t>
      </w:r>
      <w:r w:rsidRPr="00AE32DD">
        <w:rPr>
          <w:color w:val="FFC000"/>
        </w:rPr>
        <w:t xml:space="preserve">Technology in Our Lives </w:t>
      </w:r>
      <w:r>
        <w:t xml:space="preserve">and </w:t>
      </w:r>
      <w:r>
        <w:rPr>
          <w:color w:val="538135" w:themeColor="accent6" w:themeShade="BF"/>
        </w:rPr>
        <w:t>Data</w:t>
      </w:r>
      <w:r w:rsidRPr="00AE32DD">
        <w:rPr>
          <w:color w:val="538135" w:themeColor="accent6" w:themeShade="BF"/>
        </w:rPr>
        <w:t xml:space="preserve"> Handling</w:t>
      </w:r>
      <w:r>
        <w:t>. Below is the vocabulary progression from Reception until they leave us in Year 6.</w:t>
      </w:r>
    </w:p>
    <w:p w14:paraId="178CB4CF" w14:textId="77777777" w:rsidR="00FD6FD0" w:rsidRPr="00AE32DD" w:rsidRDefault="00FD6FD0" w:rsidP="00FD6FD0"/>
    <w:tbl>
      <w:tblPr>
        <w:tblW w:w="15021" w:type="dxa"/>
        <w:tblLook w:val="04A0" w:firstRow="1" w:lastRow="0" w:firstColumn="1" w:lastColumn="0" w:noHBand="0" w:noVBand="1"/>
      </w:tblPr>
      <w:tblGrid>
        <w:gridCol w:w="2153"/>
        <w:gridCol w:w="2156"/>
        <w:gridCol w:w="2160"/>
        <w:gridCol w:w="2159"/>
        <w:gridCol w:w="2156"/>
        <w:gridCol w:w="2158"/>
        <w:gridCol w:w="2079"/>
      </w:tblGrid>
      <w:tr w:rsidR="00FD6FD0" w:rsidRPr="00473DE2" w14:paraId="21E6C853" w14:textId="77777777" w:rsidTr="0044406C">
        <w:trPr>
          <w:trHeight w:val="449"/>
        </w:trPr>
        <w:tc>
          <w:tcPr>
            <w:tcW w:w="15021" w:type="dxa"/>
            <w:gridSpan w:val="7"/>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C011DF4" w14:textId="77777777" w:rsidR="00FD6FD0" w:rsidRPr="00473DE2" w:rsidRDefault="00FD6FD0" w:rsidP="0044406C">
            <w:pPr>
              <w:spacing w:after="0" w:line="240" w:lineRule="auto"/>
              <w:rPr>
                <w:rFonts w:ascii="Comic Sans MS" w:eastAsia="Times New Roman" w:hAnsi="Comic Sans MS" w:cs="Calibri"/>
                <w:b/>
                <w:bCs/>
                <w:color w:val="000000"/>
                <w:sz w:val="20"/>
                <w:szCs w:val="20"/>
                <w:u w:val="single"/>
                <w:lang w:eastAsia="en-GB"/>
              </w:rPr>
            </w:pPr>
            <w:r>
              <w:rPr>
                <w:rFonts w:ascii="Comic Sans MS" w:eastAsia="Times New Roman" w:hAnsi="Comic Sans MS" w:cs="Calibri"/>
                <w:b/>
                <w:bCs/>
                <w:color w:val="000000"/>
                <w:sz w:val="20"/>
                <w:szCs w:val="20"/>
                <w:u w:val="single"/>
                <w:lang w:eastAsia="en-GB"/>
              </w:rPr>
              <w:t xml:space="preserve">Coding and </w:t>
            </w:r>
            <w:r w:rsidRPr="00473DE2">
              <w:rPr>
                <w:rFonts w:ascii="Comic Sans MS" w:eastAsia="Times New Roman" w:hAnsi="Comic Sans MS" w:cs="Calibri"/>
                <w:b/>
                <w:bCs/>
                <w:color w:val="000000"/>
                <w:sz w:val="20"/>
                <w:szCs w:val="20"/>
                <w:u w:val="single"/>
                <w:lang w:eastAsia="en-GB"/>
              </w:rPr>
              <w:t>Programming</w:t>
            </w:r>
          </w:p>
        </w:tc>
      </w:tr>
      <w:tr w:rsidR="00FD6FD0" w:rsidRPr="00473DE2" w14:paraId="5AC3F16F" w14:textId="77777777" w:rsidTr="0044406C">
        <w:trPr>
          <w:trHeight w:val="359"/>
        </w:trPr>
        <w:tc>
          <w:tcPr>
            <w:tcW w:w="2173" w:type="dxa"/>
            <w:tcBorders>
              <w:top w:val="nil"/>
              <w:left w:val="single" w:sz="4" w:space="0" w:color="auto"/>
              <w:bottom w:val="single" w:sz="4" w:space="0" w:color="auto"/>
              <w:right w:val="single" w:sz="4" w:space="0" w:color="auto"/>
            </w:tcBorders>
            <w:shd w:val="clear" w:color="auto" w:fill="F7CAAC" w:themeFill="accent2" w:themeFillTint="66"/>
            <w:hideMark/>
          </w:tcPr>
          <w:p w14:paraId="2D9FD1D9"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Reception</w:t>
            </w:r>
          </w:p>
        </w:tc>
        <w:tc>
          <w:tcPr>
            <w:tcW w:w="2173" w:type="dxa"/>
            <w:tcBorders>
              <w:top w:val="nil"/>
              <w:left w:val="nil"/>
              <w:bottom w:val="single" w:sz="4" w:space="0" w:color="auto"/>
              <w:right w:val="single" w:sz="4" w:space="0" w:color="auto"/>
            </w:tcBorders>
            <w:shd w:val="clear" w:color="auto" w:fill="F7CAAC" w:themeFill="accent2" w:themeFillTint="66"/>
            <w:hideMark/>
          </w:tcPr>
          <w:p w14:paraId="6742466D"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1</w:t>
            </w:r>
          </w:p>
        </w:tc>
        <w:tc>
          <w:tcPr>
            <w:tcW w:w="2173" w:type="dxa"/>
            <w:tcBorders>
              <w:top w:val="nil"/>
              <w:left w:val="nil"/>
              <w:bottom w:val="single" w:sz="4" w:space="0" w:color="auto"/>
              <w:right w:val="single" w:sz="4" w:space="0" w:color="auto"/>
            </w:tcBorders>
            <w:shd w:val="clear" w:color="auto" w:fill="F7CAAC" w:themeFill="accent2" w:themeFillTint="66"/>
            <w:hideMark/>
          </w:tcPr>
          <w:p w14:paraId="7494A035"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2</w:t>
            </w:r>
          </w:p>
        </w:tc>
        <w:tc>
          <w:tcPr>
            <w:tcW w:w="2173" w:type="dxa"/>
            <w:tcBorders>
              <w:top w:val="nil"/>
              <w:left w:val="nil"/>
              <w:bottom w:val="single" w:sz="4" w:space="0" w:color="auto"/>
              <w:right w:val="single" w:sz="4" w:space="0" w:color="auto"/>
            </w:tcBorders>
            <w:shd w:val="clear" w:color="auto" w:fill="F7CAAC" w:themeFill="accent2" w:themeFillTint="66"/>
            <w:hideMark/>
          </w:tcPr>
          <w:p w14:paraId="04D2FE94"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3</w:t>
            </w:r>
          </w:p>
        </w:tc>
        <w:tc>
          <w:tcPr>
            <w:tcW w:w="2173" w:type="dxa"/>
            <w:tcBorders>
              <w:top w:val="nil"/>
              <w:left w:val="nil"/>
              <w:bottom w:val="single" w:sz="4" w:space="0" w:color="auto"/>
              <w:right w:val="single" w:sz="4" w:space="0" w:color="auto"/>
            </w:tcBorders>
            <w:shd w:val="clear" w:color="auto" w:fill="F7CAAC" w:themeFill="accent2" w:themeFillTint="66"/>
            <w:hideMark/>
          </w:tcPr>
          <w:p w14:paraId="2D7D27D8"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4</w:t>
            </w:r>
          </w:p>
        </w:tc>
        <w:tc>
          <w:tcPr>
            <w:tcW w:w="2173" w:type="dxa"/>
            <w:tcBorders>
              <w:top w:val="nil"/>
              <w:left w:val="nil"/>
              <w:bottom w:val="single" w:sz="4" w:space="0" w:color="auto"/>
              <w:right w:val="single" w:sz="4" w:space="0" w:color="auto"/>
            </w:tcBorders>
            <w:shd w:val="clear" w:color="auto" w:fill="F7CAAC" w:themeFill="accent2" w:themeFillTint="66"/>
            <w:hideMark/>
          </w:tcPr>
          <w:p w14:paraId="356E4629"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5</w:t>
            </w:r>
          </w:p>
        </w:tc>
        <w:tc>
          <w:tcPr>
            <w:tcW w:w="1983" w:type="dxa"/>
            <w:tcBorders>
              <w:top w:val="nil"/>
              <w:left w:val="nil"/>
              <w:bottom w:val="single" w:sz="4" w:space="0" w:color="auto"/>
              <w:right w:val="single" w:sz="4" w:space="0" w:color="auto"/>
            </w:tcBorders>
            <w:shd w:val="clear" w:color="auto" w:fill="F7CAAC" w:themeFill="accent2" w:themeFillTint="66"/>
            <w:hideMark/>
          </w:tcPr>
          <w:p w14:paraId="628671AD" w14:textId="77777777" w:rsidR="00FD6FD0" w:rsidRPr="00473DE2" w:rsidRDefault="00FD6FD0" w:rsidP="0044406C">
            <w:pPr>
              <w:spacing w:after="0" w:line="240" w:lineRule="auto"/>
              <w:rPr>
                <w:rFonts w:ascii="Comic Sans MS" w:eastAsia="Times New Roman" w:hAnsi="Comic Sans MS" w:cs="Calibri"/>
                <w:b/>
                <w:bCs/>
                <w:color w:val="000000"/>
                <w:sz w:val="20"/>
                <w:szCs w:val="20"/>
                <w:lang w:eastAsia="en-GB"/>
              </w:rPr>
            </w:pPr>
            <w:r w:rsidRPr="00473DE2">
              <w:rPr>
                <w:rFonts w:ascii="Comic Sans MS" w:eastAsia="Times New Roman" w:hAnsi="Comic Sans MS" w:cs="Calibri"/>
                <w:b/>
                <w:bCs/>
                <w:color w:val="000000"/>
                <w:sz w:val="20"/>
                <w:szCs w:val="20"/>
                <w:lang w:eastAsia="en-GB"/>
              </w:rPr>
              <w:t>Year 6</w:t>
            </w:r>
          </w:p>
        </w:tc>
      </w:tr>
      <w:tr w:rsidR="00FD6FD0" w:rsidRPr="00473DE2" w14:paraId="6D02311E" w14:textId="77777777" w:rsidTr="0044406C">
        <w:trPr>
          <w:trHeight w:val="2307"/>
        </w:trPr>
        <w:tc>
          <w:tcPr>
            <w:tcW w:w="2173" w:type="dxa"/>
            <w:tcBorders>
              <w:top w:val="nil"/>
              <w:left w:val="single" w:sz="4" w:space="0" w:color="auto"/>
              <w:bottom w:val="single" w:sz="4" w:space="0" w:color="auto"/>
              <w:right w:val="single" w:sz="4" w:space="0" w:color="auto"/>
            </w:tcBorders>
            <w:shd w:val="clear" w:color="auto" w:fill="auto"/>
            <w:hideMark/>
          </w:tcPr>
          <w:p w14:paraId="2A12054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Equipment</w:t>
            </w:r>
          </w:p>
          <w:p w14:paraId="1060E8A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Buttons</w:t>
            </w:r>
          </w:p>
          <w:p w14:paraId="70CA3E89"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Movement</w:t>
            </w:r>
          </w:p>
        </w:tc>
        <w:tc>
          <w:tcPr>
            <w:tcW w:w="2173" w:type="dxa"/>
            <w:tcBorders>
              <w:top w:val="nil"/>
              <w:left w:val="nil"/>
              <w:bottom w:val="single" w:sz="4" w:space="0" w:color="auto"/>
              <w:right w:val="single" w:sz="4" w:space="0" w:color="auto"/>
            </w:tcBorders>
            <w:shd w:val="clear" w:color="auto" w:fill="auto"/>
            <w:hideMark/>
          </w:tcPr>
          <w:p w14:paraId="19CDEEE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Instructions</w:t>
            </w:r>
          </w:p>
          <w:p w14:paraId="0C51F0C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Buttons</w:t>
            </w:r>
          </w:p>
          <w:p w14:paraId="3E8FB1C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Robots</w:t>
            </w:r>
          </w:p>
          <w:p w14:paraId="29A3055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Patterns </w:t>
            </w:r>
          </w:p>
          <w:p w14:paraId="6E0FC3D9"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Program</w:t>
            </w:r>
          </w:p>
          <w:p w14:paraId="6DD94A59"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p>
        </w:tc>
        <w:tc>
          <w:tcPr>
            <w:tcW w:w="2173" w:type="dxa"/>
            <w:tcBorders>
              <w:top w:val="nil"/>
              <w:left w:val="nil"/>
              <w:bottom w:val="single" w:sz="4" w:space="0" w:color="auto"/>
              <w:right w:val="single" w:sz="4" w:space="0" w:color="auto"/>
            </w:tcBorders>
            <w:shd w:val="clear" w:color="auto" w:fill="auto"/>
            <w:hideMark/>
          </w:tcPr>
          <w:p w14:paraId="4406358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Forward</w:t>
            </w:r>
          </w:p>
          <w:p w14:paraId="3D40B6B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Backward</w:t>
            </w:r>
          </w:p>
          <w:p w14:paraId="76AD69A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Right-angle turn</w:t>
            </w:r>
          </w:p>
          <w:p w14:paraId="75BC400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Algorithm</w:t>
            </w:r>
          </w:p>
          <w:p w14:paraId="51F23F1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Sequence</w:t>
            </w:r>
          </w:p>
          <w:p w14:paraId="556A2AE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Debug</w:t>
            </w:r>
          </w:p>
          <w:p w14:paraId="64FC641D"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Predict</w:t>
            </w:r>
          </w:p>
        </w:tc>
        <w:tc>
          <w:tcPr>
            <w:tcW w:w="2173" w:type="dxa"/>
            <w:tcBorders>
              <w:top w:val="nil"/>
              <w:left w:val="nil"/>
              <w:bottom w:val="single" w:sz="4" w:space="0" w:color="auto"/>
              <w:right w:val="single" w:sz="4" w:space="0" w:color="auto"/>
            </w:tcBorders>
            <w:shd w:val="clear" w:color="auto" w:fill="auto"/>
            <w:hideMark/>
          </w:tcPr>
          <w:p w14:paraId="41998CF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Sequence</w:t>
            </w:r>
            <w:r w:rsidRPr="00473DE2">
              <w:rPr>
                <w:rFonts w:ascii="Comic Sans MS" w:eastAsia="Times New Roman" w:hAnsi="Comic Sans MS" w:cs="Calibri"/>
                <w:color w:val="000000"/>
                <w:sz w:val="20"/>
                <w:szCs w:val="20"/>
                <w:lang w:eastAsia="en-GB"/>
              </w:rPr>
              <w:t xml:space="preserve"> instructions </w:t>
            </w:r>
          </w:p>
          <w:p w14:paraId="3AC1D72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Sequence debugging</w:t>
            </w:r>
          </w:p>
          <w:p w14:paraId="396854A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Test + improve</w:t>
            </w:r>
          </w:p>
          <w:p w14:paraId="72836D5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Logo commands</w:t>
            </w:r>
          </w:p>
          <w:p w14:paraId="3705AB8C"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Sequence programming</w:t>
            </w:r>
          </w:p>
        </w:tc>
        <w:tc>
          <w:tcPr>
            <w:tcW w:w="2173" w:type="dxa"/>
            <w:tcBorders>
              <w:top w:val="nil"/>
              <w:left w:val="nil"/>
              <w:bottom w:val="single" w:sz="4" w:space="0" w:color="auto"/>
              <w:right w:val="single" w:sz="4" w:space="0" w:color="auto"/>
            </w:tcBorders>
            <w:shd w:val="clear" w:color="auto" w:fill="auto"/>
            <w:hideMark/>
          </w:tcPr>
          <w:p w14:paraId="6F92DBB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Type + edit logo commands</w:t>
            </w:r>
          </w:p>
          <w:p w14:paraId="7004151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Sensors</w:t>
            </w:r>
          </w:p>
          <w:p w14:paraId="67A9AE8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Open-ended problems</w:t>
            </w:r>
          </w:p>
          <w:p w14:paraId="739A550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Bugs in programs </w:t>
            </w:r>
          </w:p>
          <w:p w14:paraId="02BCC669"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Complex programming</w:t>
            </w:r>
          </w:p>
        </w:tc>
        <w:tc>
          <w:tcPr>
            <w:tcW w:w="2173" w:type="dxa"/>
            <w:tcBorders>
              <w:top w:val="nil"/>
              <w:left w:val="nil"/>
              <w:bottom w:val="single" w:sz="4" w:space="0" w:color="auto"/>
              <w:right w:val="single" w:sz="4" w:space="0" w:color="auto"/>
            </w:tcBorders>
            <w:shd w:val="clear" w:color="auto" w:fill="auto"/>
            <w:hideMark/>
          </w:tcPr>
          <w:p w14:paraId="1F146E1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Explore procedures</w:t>
            </w:r>
            <w:r w:rsidRPr="00473DE2">
              <w:rPr>
                <w:rFonts w:ascii="Comic Sans MS" w:eastAsia="Times New Roman" w:hAnsi="Comic Sans MS" w:cs="Calibri"/>
                <w:color w:val="000000"/>
                <w:sz w:val="20"/>
                <w:szCs w:val="20"/>
                <w:lang w:eastAsia="en-GB"/>
              </w:rPr>
              <w:t xml:space="preserve"> </w:t>
            </w:r>
          </w:p>
          <w:p w14:paraId="6DD0D1F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sidRPr="00473DE2">
              <w:rPr>
                <w:rFonts w:ascii="Comic Sans MS" w:eastAsia="Times New Roman" w:hAnsi="Comic Sans MS" w:cs="Calibri"/>
                <w:color w:val="000000"/>
                <w:sz w:val="20"/>
                <w:szCs w:val="20"/>
                <w:lang w:eastAsia="en-GB"/>
              </w:rPr>
              <w:t>Refine procedures</w:t>
            </w:r>
          </w:p>
          <w:p w14:paraId="7F1488A9"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Variable</w:t>
            </w:r>
          </w:p>
          <w:p w14:paraId="51CBAC9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Hardware + software control</w:t>
            </w:r>
          </w:p>
          <w:p w14:paraId="0DA9C83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Change inputs</w:t>
            </w:r>
          </w:p>
          <w:p w14:paraId="4571F2B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Different outputs</w:t>
            </w:r>
          </w:p>
          <w:p w14:paraId="3F7A2EE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Articulate solutions</w:t>
            </w:r>
          </w:p>
          <w:p w14:paraId="4D671403"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Commands</w:t>
            </w:r>
          </w:p>
        </w:tc>
        <w:tc>
          <w:tcPr>
            <w:tcW w:w="1983" w:type="dxa"/>
            <w:tcBorders>
              <w:top w:val="nil"/>
              <w:left w:val="nil"/>
              <w:bottom w:val="single" w:sz="4" w:space="0" w:color="auto"/>
              <w:right w:val="single" w:sz="4" w:space="0" w:color="auto"/>
            </w:tcBorders>
            <w:shd w:val="clear" w:color="auto" w:fill="auto"/>
            <w:hideMark/>
          </w:tcPr>
          <w:p w14:paraId="06778FB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Predicting outputs</w:t>
            </w:r>
          </w:p>
          <w:p w14:paraId="33D1CE3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w:t>
            </w:r>
            <w:r w:rsidRPr="00473DE2">
              <w:rPr>
                <w:rFonts w:ascii="Comic Sans MS" w:eastAsia="Times New Roman" w:hAnsi="Comic Sans MS" w:cs="Calibri"/>
                <w:color w:val="000000"/>
                <w:sz w:val="20"/>
                <w:szCs w:val="20"/>
                <w:lang w:eastAsia="en-GB"/>
              </w:rPr>
              <w:t>lan, program, test &amp; review a program</w:t>
            </w:r>
          </w:p>
          <w:p w14:paraId="12E06F7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Program writing</w:t>
            </w:r>
          </w:p>
          <w:p w14:paraId="4721FD0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Control mimics + devices</w:t>
            </w:r>
          </w:p>
          <w:p w14:paraId="7DF3ED1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Sensors</w:t>
            </w:r>
          </w:p>
          <w:p w14:paraId="11DBBAD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Measure input</w:t>
            </w:r>
          </w:p>
          <w:p w14:paraId="359B8D2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Create variables</w:t>
            </w:r>
          </w:p>
          <w:p w14:paraId="2B8373E7" w14:textId="77777777" w:rsidR="00FD6FD0" w:rsidRPr="00473DE2"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Link errors</w:t>
            </w:r>
          </w:p>
        </w:tc>
      </w:tr>
      <w:tr w:rsidR="00FD6FD0" w:rsidRPr="001D3B9D" w14:paraId="4B9BC518" w14:textId="77777777" w:rsidTr="0044406C">
        <w:trPr>
          <w:trHeight w:val="445"/>
        </w:trPr>
        <w:tc>
          <w:tcPr>
            <w:tcW w:w="15021" w:type="dxa"/>
            <w:gridSpan w:val="7"/>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082341B0" w14:textId="77777777" w:rsidR="00FD6FD0" w:rsidRPr="001D3B9D" w:rsidRDefault="00FD6FD0" w:rsidP="0044406C">
            <w:pPr>
              <w:spacing w:after="0" w:line="240" w:lineRule="auto"/>
              <w:rPr>
                <w:rFonts w:ascii="Comic Sans MS" w:eastAsia="Times New Roman" w:hAnsi="Comic Sans MS" w:cs="Calibri"/>
                <w:b/>
                <w:bCs/>
                <w:color w:val="000000"/>
                <w:sz w:val="20"/>
                <w:szCs w:val="20"/>
                <w:u w:val="single"/>
                <w:lang w:eastAsia="en-GB"/>
              </w:rPr>
            </w:pPr>
            <w:r w:rsidRPr="001D3B9D">
              <w:rPr>
                <w:rFonts w:ascii="Comic Sans MS" w:eastAsia="Times New Roman" w:hAnsi="Comic Sans MS" w:cs="Calibri"/>
                <w:b/>
                <w:bCs/>
                <w:color w:val="000000"/>
                <w:sz w:val="20"/>
                <w:szCs w:val="20"/>
                <w:u w:val="single"/>
                <w:lang w:eastAsia="en-GB"/>
              </w:rPr>
              <w:t>Multimedia</w:t>
            </w:r>
          </w:p>
        </w:tc>
      </w:tr>
      <w:tr w:rsidR="00FD6FD0" w:rsidRPr="001D3B9D" w14:paraId="46CFE74A" w14:textId="77777777" w:rsidTr="0044406C">
        <w:trPr>
          <w:trHeight w:val="356"/>
        </w:trPr>
        <w:tc>
          <w:tcPr>
            <w:tcW w:w="2155" w:type="dxa"/>
            <w:tcBorders>
              <w:top w:val="nil"/>
              <w:left w:val="single" w:sz="4" w:space="0" w:color="auto"/>
              <w:bottom w:val="single" w:sz="4" w:space="0" w:color="auto"/>
              <w:right w:val="single" w:sz="4" w:space="0" w:color="auto"/>
            </w:tcBorders>
            <w:shd w:val="clear" w:color="auto" w:fill="DBDBDB" w:themeFill="accent3" w:themeFillTint="66"/>
            <w:hideMark/>
          </w:tcPr>
          <w:p w14:paraId="31E5007D"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Reception</w:t>
            </w:r>
          </w:p>
        </w:tc>
        <w:tc>
          <w:tcPr>
            <w:tcW w:w="2155" w:type="dxa"/>
            <w:tcBorders>
              <w:top w:val="nil"/>
              <w:left w:val="nil"/>
              <w:bottom w:val="single" w:sz="4" w:space="0" w:color="auto"/>
              <w:right w:val="single" w:sz="4" w:space="0" w:color="auto"/>
            </w:tcBorders>
            <w:shd w:val="clear" w:color="auto" w:fill="DBDBDB" w:themeFill="accent3" w:themeFillTint="66"/>
            <w:hideMark/>
          </w:tcPr>
          <w:p w14:paraId="39507BED"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1</w:t>
            </w:r>
          </w:p>
        </w:tc>
        <w:tc>
          <w:tcPr>
            <w:tcW w:w="2155" w:type="dxa"/>
            <w:tcBorders>
              <w:top w:val="nil"/>
              <w:left w:val="nil"/>
              <w:bottom w:val="single" w:sz="4" w:space="0" w:color="auto"/>
              <w:right w:val="single" w:sz="4" w:space="0" w:color="auto"/>
            </w:tcBorders>
            <w:shd w:val="clear" w:color="auto" w:fill="DBDBDB" w:themeFill="accent3" w:themeFillTint="66"/>
            <w:hideMark/>
          </w:tcPr>
          <w:p w14:paraId="5FAEF5A2"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2</w:t>
            </w:r>
          </w:p>
        </w:tc>
        <w:tc>
          <w:tcPr>
            <w:tcW w:w="2155" w:type="dxa"/>
            <w:tcBorders>
              <w:top w:val="nil"/>
              <w:left w:val="nil"/>
              <w:bottom w:val="single" w:sz="4" w:space="0" w:color="auto"/>
              <w:right w:val="single" w:sz="4" w:space="0" w:color="auto"/>
            </w:tcBorders>
            <w:shd w:val="clear" w:color="auto" w:fill="DBDBDB" w:themeFill="accent3" w:themeFillTint="66"/>
            <w:hideMark/>
          </w:tcPr>
          <w:p w14:paraId="56122D14"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3</w:t>
            </w:r>
          </w:p>
        </w:tc>
        <w:tc>
          <w:tcPr>
            <w:tcW w:w="2155" w:type="dxa"/>
            <w:tcBorders>
              <w:top w:val="nil"/>
              <w:left w:val="nil"/>
              <w:bottom w:val="single" w:sz="4" w:space="0" w:color="auto"/>
              <w:right w:val="single" w:sz="4" w:space="0" w:color="auto"/>
            </w:tcBorders>
            <w:shd w:val="clear" w:color="auto" w:fill="DBDBDB" w:themeFill="accent3" w:themeFillTint="66"/>
            <w:hideMark/>
          </w:tcPr>
          <w:p w14:paraId="12584151"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4</w:t>
            </w:r>
          </w:p>
        </w:tc>
        <w:tc>
          <w:tcPr>
            <w:tcW w:w="2155" w:type="dxa"/>
            <w:tcBorders>
              <w:top w:val="nil"/>
              <w:left w:val="nil"/>
              <w:bottom w:val="single" w:sz="4" w:space="0" w:color="auto"/>
              <w:right w:val="single" w:sz="4" w:space="0" w:color="auto"/>
            </w:tcBorders>
            <w:shd w:val="clear" w:color="auto" w:fill="DBDBDB" w:themeFill="accent3" w:themeFillTint="66"/>
            <w:hideMark/>
          </w:tcPr>
          <w:p w14:paraId="5ECE8D3A"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5</w:t>
            </w:r>
          </w:p>
        </w:tc>
        <w:tc>
          <w:tcPr>
            <w:tcW w:w="2091" w:type="dxa"/>
            <w:tcBorders>
              <w:top w:val="nil"/>
              <w:left w:val="nil"/>
              <w:bottom w:val="single" w:sz="4" w:space="0" w:color="auto"/>
              <w:right w:val="single" w:sz="4" w:space="0" w:color="auto"/>
            </w:tcBorders>
            <w:shd w:val="clear" w:color="auto" w:fill="DBDBDB" w:themeFill="accent3" w:themeFillTint="66"/>
            <w:hideMark/>
          </w:tcPr>
          <w:p w14:paraId="350CCAE1"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6</w:t>
            </w:r>
          </w:p>
        </w:tc>
      </w:tr>
      <w:tr w:rsidR="00FD6FD0" w:rsidRPr="001D3B9D" w14:paraId="313EFEBF" w14:textId="77777777" w:rsidTr="0044406C">
        <w:trPr>
          <w:trHeight w:val="1307"/>
        </w:trPr>
        <w:tc>
          <w:tcPr>
            <w:tcW w:w="2155" w:type="dxa"/>
            <w:tcBorders>
              <w:top w:val="nil"/>
              <w:left w:val="single" w:sz="4" w:space="0" w:color="auto"/>
              <w:bottom w:val="single" w:sz="4" w:space="0" w:color="auto"/>
              <w:right w:val="single" w:sz="4" w:space="0" w:color="auto"/>
            </w:tcBorders>
            <w:shd w:val="clear" w:color="auto" w:fill="auto"/>
            <w:hideMark/>
          </w:tcPr>
          <w:p w14:paraId="30E8DBA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Screen</w:t>
            </w:r>
          </w:p>
          <w:p w14:paraId="703F3A0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Mouse</w:t>
            </w:r>
          </w:p>
          <w:p w14:paraId="44A13C3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Images</w:t>
            </w:r>
          </w:p>
          <w:p w14:paraId="7890BE0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Keyboard</w:t>
            </w:r>
          </w:p>
          <w:p w14:paraId="63D6485D"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Paint</w:t>
            </w:r>
          </w:p>
        </w:tc>
        <w:tc>
          <w:tcPr>
            <w:tcW w:w="2155" w:type="dxa"/>
            <w:tcBorders>
              <w:top w:val="nil"/>
              <w:left w:val="nil"/>
              <w:bottom w:val="single" w:sz="4" w:space="0" w:color="auto"/>
              <w:right w:val="single" w:sz="4" w:space="0" w:color="auto"/>
            </w:tcBorders>
            <w:shd w:val="clear" w:color="auto" w:fill="auto"/>
            <w:hideMark/>
          </w:tcPr>
          <w:p w14:paraId="2EA2F88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Videos</w:t>
            </w:r>
          </w:p>
          <w:p w14:paraId="3D24CCE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Camera stills</w:t>
            </w:r>
          </w:p>
          <w:p w14:paraId="47D5717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Sounds</w:t>
            </w:r>
          </w:p>
          <w:p w14:paraId="626DC66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Image bank</w:t>
            </w:r>
          </w:p>
          <w:p w14:paraId="2860584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Word bank</w:t>
            </w:r>
          </w:p>
          <w:p w14:paraId="1327318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Space bar</w:t>
            </w:r>
          </w:p>
          <w:p w14:paraId="61A3AF14"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p>
        </w:tc>
        <w:tc>
          <w:tcPr>
            <w:tcW w:w="2155" w:type="dxa"/>
            <w:tcBorders>
              <w:top w:val="nil"/>
              <w:left w:val="nil"/>
              <w:bottom w:val="single" w:sz="4" w:space="0" w:color="auto"/>
              <w:right w:val="single" w:sz="4" w:space="0" w:color="auto"/>
            </w:tcBorders>
            <w:shd w:val="clear" w:color="auto" w:fill="auto"/>
            <w:hideMark/>
          </w:tcPr>
          <w:p w14:paraId="5F80847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Paint effects</w:t>
            </w:r>
          </w:p>
          <w:p w14:paraId="60664F7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Templates</w:t>
            </w:r>
          </w:p>
          <w:p w14:paraId="5002CB8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Animation</w:t>
            </w:r>
          </w:p>
          <w:p w14:paraId="1647420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Documents</w:t>
            </w:r>
          </w:p>
          <w:p w14:paraId="46BCD8A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Index finger typing</w:t>
            </w:r>
          </w:p>
          <w:p w14:paraId="55D0CE9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Enter/return</w:t>
            </w:r>
          </w:p>
          <w:p w14:paraId="4692791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Caps lock</w:t>
            </w:r>
          </w:p>
          <w:p w14:paraId="7C3BE8A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Backspace</w:t>
            </w:r>
          </w:p>
          <w:p w14:paraId="215845B4"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p>
        </w:tc>
        <w:tc>
          <w:tcPr>
            <w:tcW w:w="2155" w:type="dxa"/>
            <w:tcBorders>
              <w:top w:val="nil"/>
              <w:left w:val="nil"/>
              <w:bottom w:val="single" w:sz="4" w:space="0" w:color="auto"/>
              <w:right w:val="single" w:sz="4" w:space="0" w:color="auto"/>
            </w:tcBorders>
            <w:shd w:val="clear" w:color="auto" w:fill="auto"/>
            <w:hideMark/>
          </w:tcPr>
          <w:p w14:paraId="5276BC5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Multimedia</w:t>
            </w:r>
          </w:p>
          <w:p w14:paraId="302541E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Presentations</w:t>
            </w:r>
          </w:p>
          <w:p w14:paraId="205E405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Alignment</w:t>
            </w:r>
          </w:p>
          <w:p w14:paraId="5AD81CE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Brush size</w:t>
            </w:r>
          </w:p>
          <w:p w14:paraId="2FD8CF9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Repeats</w:t>
            </w:r>
          </w:p>
          <w:p w14:paraId="2B9F896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Reflections</w:t>
            </w:r>
          </w:p>
          <w:p w14:paraId="2266EFD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Green screening </w:t>
            </w:r>
          </w:p>
          <w:p w14:paraId="620BC02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Amend</w:t>
            </w:r>
          </w:p>
          <w:p w14:paraId="77D7891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Copy </w:t>
            </w:r>
          </w:p>
          <w:p w14:paraId="22B2E091"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Paste</w:t>
            </w:r>
          </w:p>
        </w:tc>
        <w:tc>
          <w:tcPr>
            <w:tcW w:w="2155" w:type="dxa"/>
            <w:tcBorders>
              <w:top w:val="nil"/>
              <w:left w:val="nil"/>
              <w:bottom w:val="single" w:sz="4" w:space="0" w:color="auto"/>
              <w:right w:val="single" w:sz="4" w:space="0" w:color="auto"/>
            </w:tcBorders>
            <w:shd w:val="clear" w:color="auto" w:fill="auto"/>
            <w:hideMark/>
          </w:tcPr>
          <w:p w14:paraId="435DF0E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Creating + modifying</w:t>
            </w:r>
          </w:p>
          <w:p w14:paraId="05F043D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Specific purpose</w:t>
            </w:r>
          </w:p>
          <w:p w14:paraId="6D6721C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Photo modifying</w:t>
            </w:r>
          </w:p>
          <w:p w14:paraId="2887187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Keyboard shortcuts</w:t>
            </w:r>
          </w:p>
          <w:p w14:paraId="61C1A8C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Bullet points</w:t>
            </w:r>
          </w:p>
          <w:p w14:paraId="5D73B7B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Spell check</w:t>
            </w:r>
          </w:p>
          <w:p w14:paraId="3B5B21B9"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Constructive feedback</w:t>
            </w:r>
          </w:p>
        </w:tc>
        <w:tc>
          <w:tcPr>
            <w:tcW w:w="2155" w:type="dxa"/>
            <w:tcBorders>
              <w:top w:val="nil"/>
              <w:left w:val="nil"/>
              <w:bottom w:val="single" w:sz="4" w:space="0" w:color="auto"/>
              <w:right w:val="single" w:sz="4" w:space="0" w:color="auto"/>
            </w:tcBorders>
            <w:shd w:val="clear" w:color="auto" w:fill="auto"/>
            <w:hideMark/>
          </w:tcPr>
          <w:p w14:paraId="32298BE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Online sharing</w:t>
            </w:r>
          </w:p>
          <w:p w14:paraId="7EE9D52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Multimedia effects</w:t>
            </w:r>
          </w:p>
          <w:p w14:paraId="6BA2C24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Multimedia modification </w:t>
            </w:r>
          </w:p>
          <w:p w14:paraId="5E0530D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Transitions</w:t>
            </w:r>
          </w:p>
          <w:p w14:paraId="082F370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Hyperlinks</w:t>
            </w:r>
          </w:p>
          <w:p w14:paraId="165E73E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Editing tools</w:t>
            </w:r>
          </w:p>
          <w:p w14:paraId="40919B3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Refining</w:t>
            </w:r>
          </w:p>
          <w:p w14:paraId="2CFC8A90"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Online sharing</w:t>
            </w:r>
          </w:p>
        </w:tc>
        <w:tc>
          <w:tcPr>
            <w:tcW w:w="2091" w:type="dxa"/>
            <w:tcBorders>
              <w:top w:val="nil"/>
              <w:left w:val="nil"/>
              <w:bottom w:val="single" w:sz="4" w:space="0" w:color="auto"/>
              <w:right w:val="single" w:sz="4" w:space="0" w:color="auto"/>
            </w:tcBorders>
            <w:shd w:val="clear" w:color="auto" w:fill="auto"/>
            <w:hideMark/>
          </w:tcPr>
          <w:p w14:paraId="6F5C7A4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Appropriate online tools</w:t>
            </w:r>
          </w:p>
          <w:p w14:paraId="49CB9F9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Audience</w:t>
            </w:r>
          </w:p>
          <w:p w14:paraId="23B6BE9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Atmosphere</w:t>
            </w:r>
          </w:p>
          <w:p w14:paraId="34B9C8E5"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Structure</w:t>
            </w:r>
          </w:p>
          <w:p w14:paraId="565CDB9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Copyright</w:t>
            </w:r>
          </w:p>
          <w:p w14:paraId="43605CD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Information collection</w:t>
            </w:r>
          </w:p>
          <w:p w14:paraId="62D64DB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HTML code</w:t>
            </w:r>
          </w:p>
          <w:p w14:paraId="526F51D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Storing</w:t>
            </w:r>
          </w:p>
          <w:p w14:paraId="13A4B84C"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p>
        </w:tc>
      </w:tr>
      <w:tr w:rsidR="00FD6FD0" w:rsidRPr="001D3B9D" w14:paraId="4DA7F64C" w14:textId="77777777" w:rsidTr="0044406C">
        <w:trPr>
          <w:trHeight w:val="434"/>
        </w:trPr>
        <w:tc>
          <w:tcPr>
            <w:tcW w:w="15021" w:type="dxa"/>
            <w:gridSpan w:val="7"/>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8BFB5A2" w14:textId="77777777" w:rsidR="00FD6FD0" w:rsidRPr="001D3B9D" w:rsidRDefault="00FD6FD0" w:rsidP="0044406C">
            <w:pPr>
              <w:spacing w:after="0" w:line="240" w:lineRule="auto"/>
              <w:rPr>
                <w:rFonts w:ascii="Comic Sans MS" w:eastAsia="Times New Roman" w:hAnsi="Comic Sans MS" w:cs="Calibri"/>
                <w:b/>
                <w:bCs/>
                <w:color w:val="000000"/>
                <w:sz w:val="20"/>
                <w:szCs w:val="20"/>
                <w:u w:val="single"/>
                <w:lang w:eastAsia="en-GB"/>
              </w:rPr>
            </w:pPr>
            <w:r w:rsidRPr="001D3B9D">
              <w:rPr>
                <w:rFonts w:ascii="Comic Sans MS" w:eastAsia="Times New Roman" w:hAnsi="Comic Sans MS" w:cs="Calibri"/>
                <w:b/>
                <w:bCs/>
                <w:color w:val="000000"/>
                <w:sz w:val="20"/>
                <w:szCs w:val="20"/>
                <w:u w:val="single"/>
                <w:lang w:eastAsia="en-GB"/>
              </w:rPr>
              <w:t>Technology in Our Lives</w:t>
            </w:r>
          </w:p>
        </w:tc>
      </w:tr>
      <w:tr w:rsidR="00FD6FD0" w:rsidRPr="001D3B9D" w14:paraId="7C60E724" w14:textId="77777777" w:rsidTr="0044406C">
        <w:trPr>
          <w:trHeight w:val="347"/>
        </w:trPr>
        <w:tc>
          <w:tcPr>
            <w:tcW w:w="2173" w:type="dxa"/>
            <w:tcBorders>
              <w:top w:val="nil"/>
              <w:left w:val="single" w:sz="4" w:space="0" w:color="auto"/>
              <w:bottom w:val="single" w:sz="4" w:space="0" w:color="auto"/>
              <w:right w:val="single" w:sz="4" w:space="0" w:color="auto"/>
            </w:tcBorders>
            <w:shd w:val="clear" w:color="auto" w:fill="FFD966" w:themeFill="accent4" w:themeFillTint="99"/>
            <w:hideMark/>
          </w:tcPr>
          <w:p w14:paraId="3FA09169"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lastRenderedPageBreak/>
              <w:t>Reception</w:t>
            </w:r>
          </w:p>
        </w:tc>
        <w:tc>
          <w:tcPr>
            <w:tcW w:w="2173" w:type="dxa"/>
            <w:tcBorders>
              <w:top w:val="nil"/>
              <w:left w:val="nil"/>
              <w:bottom w:val="single" w:sz="4" w:space="0" w:color="auto"/>
              <w:right w:val="single" w:sz="4" w:space="0" w:color="auto"/>
            </w:tcBorders>
            <w:shd w:val="clear" w:color="auto" w:fill="FFD966" w:themeFill="accent4" w:themeFillTint="99"/>
            <w:hideMark/>
          </w:tcPr>
          <w:p w14:paraId="0DF72DC8"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1</w:t>
            </w:r>
          </w:p>
        </w:tc>
        <w:tc>
          <w:tcPr>
            <w:tcW w:w="2173" w:type="dxa"/>
            <w:tcBorders>
              <w:top w:val="nil"/>
              <w:left w:val="nil"/>
              <w:bottom w:val="single" w:sz="4" w:space="0" w:color="auto"/>
              <w:right w:val="single" w:sz="4" w:space="0" w:color="auto"/>
            </w:tcBorders>
            <w:shd w:val="clear" w:color="auto" w:fill="FFD966" w:themeFill="accent4" w:themeFillTint="99"/>
            <w:hideMark/>
          </w:tcPr>
          <w:p w14:paraId="5EA413D1"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2</w:t>
            </w:r>
          </w:p>
        </w:tc>
        <w:tc>
          <w:tcPr>
            <w:tcW w:w="2173" w:type="dxa"/>
            <w:tcBorders>
              <w:top w:val="nil"/>
              <w:left w:val="nil"/>
              <w:bottom w:val="single" w:sz="4" w:space="0" w:color="auto"/>
              <w:right w:val="single" w:sz="4" w:space="0" w:color="auto"/>
            </w:tcBorders>
            <w:shd w:val="clear" w:color="auto" w:fill="FFD966" w:themeFill="accent4" w:themeFillTint="99"/>
            <w:hideMark/>
          </w:tcPr>
          <w:p w14:paraId="579921AD"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3</w:t>
            </w:r>
          </w:p>
        </w:tc>
        <w:tc>
          <w:tcPr>
            <w:tcW w:w="2173" w:type="dxa"/>
            <w:tcBorders>
              <w:top w:val="nil"/>
              <w:left w:val="nil"/>
              <w:bottom w:val="single" w:sz="4" w:space="0" w:color="auto"/>
              <w:right w:val="single" w:sz="4" w:space="0" w:color="auto"/>
            </w:tcBorders>
            <w:shd w:val="clear" w:color="auto" w:fill="FFD966" w:themeFill="accent4" w:themeFillTint="99"/>
            <w:hideMark/>
          </w:tcPr>
          <w:p w14:paraId="28ADC124"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4</w:t>
            </w:r>
          </w:p>
        </w:tc>
        <w:tc>
          <w:tcPr>
            <w:tcW w:w="2173" w:type="dxa"/>
            <w:tcBorders>
              <w:top w:val="nil"/>
              <w:left w:val="nil"/>
              <w:bottom w:val="single" w:sz="4" w:space="0" w:color="auto"/>
              <w:right w:val="single" w:sz="4" w:space="0" w:color="auto"/>
            </w:tcBorders>
            <w:shd w:val="clear" w:color="auto" w:fill="FFD966" w:themeFill="accent4" w:themeFillTint="99"/>
            <w:hideMark/>
          </w:tcPr>
          <w:p w14:paraId="2CD74D02"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5</w:t>
            </w:r>
          </w:p>
        </w:tc>
        <w:tc>
          <w:tcPr>
            <w:tcW w:w="1983" w:type="dxa"/>
            <w:tcBorders>
              <w:top w:val="nil"/>
              <w:left w:val="nil"/>
              <w:bottom w:val="single" w:sz="4" w:space="0" w:color="auto"/>
              <w:right w:val="single" w:sz="4" w:space="0" w:color="auto"/>
            </w:tcBorders>
            <w:shd w:val="clear" w:color="auto" w:fill="FFD966" w:themeFill="accent4" w:themeFillTint="99"/>
            <w:hideMark/>
          </w:tcPr>
          <w:p w14:paraId="5AB211C7" w14:textId="77777777" w:rsidR="00FD6FD0" w:rsidRPr="001D3B9D" w:rsidRDefault="00FD6FD0" w:rsidP="0044406C">
            <w:pPr>
              <w:spacing w:after="0" w:line="240" w:lineRule="auto"/>
              <w:rPr>
                <w:rFonts w:ascii="Comic Sans MS" w:eastAsia="Times New Roman" w:hAnsi="Comic Sans MS" w:cs="Calibri"/>
                <w:b/>
                <w:bCs/>
                <w:color w:val="000000"/>
                <w:sz w:val="20"/>
                <w:szCs w:val="20"/>
                <w:lang w:eastAsia="en-GB"/>
              </w:rPr>
            </w:pPr>
            <w:r w:rsidRPr="001D3B9D">
              <w:rPr>
                <w:rFonts w:ascii="Comic Sans MS" w:eastAsia="Times New Roman" w:hAnsi="Comic Sans MS" w:cs="Calibri"/>
                <w:b/>
                <w:bCs/>
                <w:color w:val="000000"/>
                <w:sz w:val="20"/>
                <w:szCs w:val="20"/>
                <w:lang w:eastAsia="en-GB"/>
              </w:rPr>
              <w:t>Year 6</w:t>
            </w:r>
          </w:p>
        </w:tc>
      </w:tr>
      <w:tr w:rsidR="00FD6FD0" w:rsidRPr="001D3B9D" w14:paraId="6F7985EB" w14:textId="77777777" w:rsidTr="0044406C">
        <w:trPr>
          <w:trHeight w:val="1593"/>
        </w:trPr>
        <w:tc>
          <w:tcPr>
            <w:tcW w:w="2173" w:type="dxa"/>
            <w:tcBorders>
              <w:top w:val="nil"/>
              <w:left w:val="single" w:sz="4" w:space="0" w:color="auto"/>
              <w:bottom w:val="single" w:sz="4" w:space="0" w:color="auto"/>
              <w:right w:val="single" w:sz="4" w:space="0" w:color="auto"/>
            </w:tcBorders>
            <w:shd w:val="clear" w:color="auto" w:fill="auto"/>
            <w:hideMark/>
          </w:tcPr>
          <w:p w14:paraId="2C9046D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Technology</w:t>
            </w:r>
          </w:p>
          <w:p w14:paraId="35FA7C3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Share</w:t>
            </w:r>
          </w:p>
          <w:p w14:paraId="657B7F0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Create</w:t>
            </w:r>
          </w:p>
          <w:p w14:paraId="4DC5FD59"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Internet</w:t>
            </w:r>
          </w:p>
        </w:tc>
        <w:tc>
          <w:tcPr>
            <w:tcW w:w="2173" w:type="dxa"/>
            <w:tcBorders>
              <w:top w:val="nil"/>
              <w:left w:val="nil"/>
              <w:bottom w:val="single" w:sz="4" w:space="0" w:color="auto"/>
              <w:right w:val="single" w:sz="4" w:space="0" w:color="auto"/>
            </w:tcBorders>
            <w:shd w:val="clear" w:color="auto" w:fill="auto"/>
            <w:hideMark/>
          </w:tcPr>
          <w:p w14:paraId="3F952130"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Purpose</w:t>
            </w:r>
          </w:p>
          <w:p w14:paraId="572710D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Online tools</w:t>
            </w:r>
          </w:p>
          <w:p w14:paraId="10BD0EBA"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Communicate</w:t>
            </w:r>
          </w:p>
        </w:tc>
        <w:tc>
          <w:tcPr>
            <w:tcW w:w="2173" w:type="dxa"/>
            <w:tcBorders>
              <w:top w:val="nil"/>
              <w:left w:val="nil"/>
              <w:bottom w:val="single" w:sz="4" w:space="0" w:color="auto"/>
              <w:right w:val="single" w:sz="4" w:space="0" w:color="auto"/>
            </w:tcBorders>
            <w:shd w:val="clear" w:color="auto" w:fill="auto"/>
            <w:hideMark/>
          </w:tcPr>
          <w:p w14:paraId="3FEA9F2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Information sources</w:t>
            </w:r>
          </w:p>
          <w:p w14:paraId="26E8941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Communication</w:t>
            </w:r>
          </w:p>
          <w:p w14:paraId="438689B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Purposes</w:t>
            </w:r>
          </w:p>
          <w:p w14:paraId="1B5E8E12"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Website content</w:t>
            </w:r>
          </w:p>
        </w:tc>
        <w:tc>
          <w:tcPr>
            <w:tcW w:w="2173" w:type="dxa"/>
            <w:tcBorders>
              <w:top w:val="nil"/>
              <w:left w:val="nil"/>
              <w:bottom w:val="single" w:sz="4" w:space="0" w:color="auto"/>
              <w:right w:val="single" w:sz="4" w:space="0" w:color="auto"/>
            </w:tcBorders>
            <w:shd w:val="clear" w:color="auto" w:fill="auto"/>
            <w:hideMark/>
          </w:tcPr>
          <w:p w14:paraId="157D18C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School network</w:t>
            </w:r>
          </w:p>
          <w:p w14:paraId="7B2CC57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Devices</w:t>
            </w:r>
          </w:p>
          <w:p w14:paraId="7FA0360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Computer parts</w:t>
            </w:r>
          </w:p>
          <w:p w14:paraId="4045959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Collaborate</w:t>
            </w:r>
          </w:p>
          <w:p w14:paraId="4889979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Appropriate online communication</w:t>
            </w:r>
          </w:p>
          <w:p w14:paraId="6189DA8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Search tools</w:t>
            </w:r>
          </w:p>
          <w:p w14:paraId="0091DA0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Appropriate websites</w:t>
            </w:r>
          </w:p>
          <w:p w14:paraId="76669FC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Owner</w:t>
            </w:r>
          </w:p>
          <w:p w14:paraId="5A0C6F95"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p>
        </w:tc>
        <w:tc>
          <w:tcPr>
            <w:tcW w:w="2173" w:type="dxa"/>
            <w:tcBorders>
              <w:top w:val="nil"/>
              <w:left w:val="nil"/>
              <w:bottom w:val="single" w:sz="4" w:space="0" w:color="auto"/>
              <w:right w:val="single" w:sz="4" w:space="0" w:color="auto"/>
            </w:tcBorders>
            <w:shd w:val="clear" w:color="auto" w:fill="auto"/>
            <w:hideMark/>
          </w:tcPr>
          <w:p w14:paraId="2A2187D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Different networks</w:t>
            </w:r>
          </w:p>
          <w:p w14:paraId="6365EFD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Information collection</w:t>
            </w:r>
          </w:p>
          <w:p w14:paraId="58AFF58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Reliability </w:t>
            </w:r>
          </w:p>
          <w:p w14:paraId="716B5319"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Owners</w:t>
            </w:r>
          </w:p>
        </w:tc>
        <w:tc>
          <w:tcPr>
            <w:tcW w:w="2173" w:type="dxa"/>
            <w:tcBorders>
              <w:top w:val="nil"/>
              <w:left w:val="nil"/>
              <w:bottom w:val="single" w:sz="4" w:space="0" w:color="auto"/>
              <w:right w:val="single" w:sz="4" w:space="0" w:color="auto"/>
            </w:tcBorders>
            <w:shd w:val="clear" w:color="auto" w:fill="auto"/>
            <w:hideMark/>
          </w:tcPr>
          <w:p w14:paraId="3D5FC71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Computing devices</w:t>
            </w:r>
          </w:p>
          <w:p w14:paraId="1E66861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Internet parts</w:t>
            </w:r>
          </w:p>
          <w:p w14:paraId="5E320E8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Collaboration</w:t>
            </w:r>
          </w:p>
          <w:p w14:paraId="4164D89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Responsibility </w:t>
            </w:r>
          </w:p>
          <w:p w14:paraId="54D505F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Searching strategies</w:t>
            </w:r>
          </w:p>
          <w:p w14:paraId="0B53E0E1"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Webpages</w:t>
            </w:r>
          </w:p>
        </w:tc>
        <w:tc>
          <w:tcPr>
            <w:tcW w:w="1983" w:type="dxa"/>
            <w:tcBorders>
              <w:top w:val="nil"/>
              <w:left w:val="nil"/>
              <w:bottom w:val="single" w:sz="4" w:space="0" w:color="auto"/>
              <w:right w:val="single" w:sz="4" w:space="0" w:color="auto"/>
            </w:tcBorders>
            <w:shd w:val="clear" w:color="auto" w:fill="auto"/>
            <w:hideMark/>
          </w:tcPr>
          <w:p w14:paraId="2BE6D80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Information movement</w:t>
            </w:r>
          </w:p>
          <w:p w14:paraId="51FA5889"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Connecting devices</w:t>
            </w:r>
          </w:p>
          <w:p w14:paraId="0C23715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Different audiences</w:t>
            </w:r>
          </w:p>
          <w:p w14:paraId="46C0BE59"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Research strategies</w:t>
            </w:r>
          </w:p>
          <w:p w14:paraId="6B5333B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Search result rankings</w:t>
            </w:r>
          </w:p>
          <w:p w14:paraId="71F32BE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Acknowledge resources</w:t>
            </w:r>
          </w:p>
          <w:p w14:paraId="18E8EB1B" w14:textId="77777777" w:rsidR="00FD6FD0" w:rsidRDefault="00FD6FD0" w:rsidP="0044406C">
            <w:pPr>
              <w:spacing w:after="0" w:line="240" w:lineRule="auto"/>
              <w:rPr>
                <w:rFonts w:ascii="Comic Sans MS" w:eastAsia="Times New Roman" w:hAnsi="Comic Sans MS" w:cs="Calibri"/>
                <w:color w:val="000000"/>
                <w:sz w:val="20"/>
                <w:szCs w:val="20"/>
                <w:lang w:eastAsia="en-GB"/>
              </w:rPr>
            </w:pPr>
          </w:p>
          <w:p w14:paraId="3A9033B7" w14:textId="77777777" w:rsidR="00FD6FD0" w:rsidRDefault="00FD6FD0" w:rsidP="0044406C">
            <w:pPr>
              <w:spacing w:after="0" w:line="240" w:lineRule="auto"/>
              <w:rPr>
                <w:rFonts w:ascii="Comic Sans MS" w:eastAsia="Times New Roman" w:hAnsi="Comic Sans MS" w:cs="Calibri"/>
                <w:color w:val="000000"/>
                <w:sz w:val="20"/>
                <w:szCs w:val="20"/>
                <w:lang w:eastAsia="en-GB"/>
              </w:rPr>
            </w:pPr>
          </w:p>
          <w:p w14:paraId="491CC334" w14:textId="77777777" w:rsidR="00FD6FD0" w:rsidRPr="001D3B9D" w:rsidRDefault="00FD6FD0" w:rsidP="0044406C">
            <w:pPr>
              <w:spacing w:after="0" w:line="240" w:lineRule="auto"/>
              <w:rPr>
                <w:rFonts w:ascii="Comic Sans MS" w:eastAsia="Times New Roman" w:hAnsi="Comic Sans MS" w:cs="Calibri"/>
                <w:color w:val="000000"/>
                <w:sz w:val="20"/>
                <w:szCs w:val="20"/>
                <w:lang w:eastAsia="en-GB"/>
              </w:rPr>
            </w:pPr>
          </w:p>
        </w:tc>
      </w:tr>
      <w:tr w:rsidR="00FD6FD0" w:rsidRPr="00AE32DD" w14:paraId="197D02FB" w14:textId="77777777" w:rsidTr="0044406C">
        <w:trPr>
          <w:trHeight w:val="446"/>
        </w:trPr>
        <w:tc>
          <w:tcPr>
            <w:tcW w:w="15021" w:type="dxa"/>
            <w:gridSpan w:val="7"/>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137505" w14:textId="77777777" w:rsidR="00FD6FD0" w:rsidRPr="00AE32DD" w:rsidRDefault="00FD6FD0" w:rsidP="0044406C">
            <w:pPr>
              <w:spacing w:after="0" w:line="240" w:lineRule="auto"/>
              <w:rPr>
                <w:rFonts w:ascii="Comic Sans MS" w:eastAsia="Times New Roman" w:hAnsi="Comic Sans MS" w:cs="Calibri"/>
                <w:b/>
                <w:bCs/>
                <w:color w:val="000000"/>
                <w:sz w:val="20"/>
                <w:szCs w:val="20"/>
                <w:u w:val="single"/>
                <w:lang w:eastAsia="en-GB"/>
              </w:rPr>
            </w:pPr>
            <w:r w:rsidRPr="00AE32DD">
              <w:rPr>
                <w:rFonts w:ascii="Comic Sans MS" w:eastAsia="Times New Roman" w:hAnsi="Comic Sans MS" w:cs="Calibri"/>
                <w:b/>
                <w:bCs/>
                <w:color w:val="000000"/>
                <w:sz w:val="20"/>
                <w:szCs w:val="20"/>
                <w:u w:val="single"/>
                <w:lang w:eastAsia="en-GB"/>
              </w:rPr>
              <w:t>Data Handling</w:t>
            </w:r>
          </w:p>
        </w:tc>
      </w:tr>
      <w:tr w:rsidR="00FD6FD0" w:rsidRPr="00AE32DD" w14:paraId="449F4CC4" w14:textId="77777777" w:rsidTr="0044406C">
        <w:trPr>
          <w:trHeight w:val="356"/>
        </w:trPr>
        <w:tc>
          <w:tcPr>
            <w:tcW w:w="2167" w:type="dxa"/>
            <w:tcBorders>
              <w:top w:val="nil"/>
              <w:left w:val="single" w:sz="4" w:space="0" w:color="auto"/>
              <w:bottom w:val="single" w:sz="4" w:space="0" w:color="auto"/>
              <w:right w:val="single" w:sz="4" w:space="0" w:color="auto"/>
            </w:tcBorders>
            <w:shd w:val="clear" w:color="auto" w:fill="C5E0B3" w:themeFill="accent6" w:themeFillTint="66"/>
            <w:hideMark/>
          </w:tcPr>
          <w:p w14:paraId="6BE81991"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 Reception</w:t>
            </w:r>
          </w:p>
        </w:tc>
        <w:tc>
          <w:tcPr>
            <w:tcW w:w="2167" w:type="dxa"/>
            <w:tcBorders>
              <w:top w:val="nil"/>
              <w:left w:val="nil"/>
              <w:bottom w:val="single" w:sz="4" w:space="0" w:color="auto"/>
              <w:right w:val="single" w:sz="4" w:space="0" w:color="auto"/>
            </w:tcBorders>
            <w:shd w:val="clear" w:color="auto" w:fill="C5E0B3" w:themeFill="accent6" w:themeFillTint="66"/>
            <w:hideMark/>
          </w:tcPr>
          <w:p w14:paraId="4229CD55"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1</w:t>
            </w:r>
          </w:p>
        </w:tc>
        <w:tc>
          <w:tcPr>
            <w:tcW w:w="2167" w:type="dxa"/>
            <w:tcBorders>
              <w:top w:val="nil"/>
              <w:left w:val="nil"/>
              <w:bottom w:val="single" w:sz="4" w:space="0" w:color="auto"/>
              <w:right w:val="single" w:sz="4" w:space="0" w:color="auto"/>
            </w:tcBorders>
            <w:shd w:val="clear" w:color="auto" w:fill="C5E0B3" w:themeFill="accent6" w:themeFillTint="66"/>
            <w:hideMark/>
          </w:tcPr>
          <w:p w14:paraId="58B700E2"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2</w:t>
            </w:r>
          </w:p>
        </w:tc>
        <w:tc>
          <w:tcPr>
            <w:tcW w:w="2167" w:type="dxa"/>
            <w:tcBorders>
              <w:top w:val="nil"/>
              <w:left w:val="nil"/>
              <w:bottom w:val="single" w:sz="4" w:space="0" w:color="auto"/>
              <w:right w:val="single" w:sz="4" w:space="0" w:color="auto"/>
            </w:tcBorders>
            <w:shd w:val="clear" w:color="auto" w:fill="C5E0B3" w:themeFill="accent6" w:themeFillTint="66"/>
            <w:hideMark/>
          </w:tcPr>
          <w:p w14:paraId="7FA9B11E"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3</w:t>
            </w:r>
          </w:p>
        </w:tc>
        <w:tc>
          <w:tcPr>
            <w:tcW w:w="2167" w:type="dxa"/>
            <w:tcBorders>
              <w:top w:val="nil"/>
              <w:left w:val="nil"/>
              <w:bottom w:val="single" w:sz="4" w:space="0" w:color="auto"/>
              <w:right w:val="single" w:sz="4" w:space="0" w:color="auto"/>
            </w:tcBorders>
            <w:shd w:val="clear" w:color="auto" w:fill="C5E0B3" w:themeFill="accent6" w:themeFillTint="66"/>
            <w:hideMark/>
          </w:tcPr>
          <w:p w14:paraId="2BFCD5FE"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4</w:t>
            </w:r>
          </w:p>
        </w:tc>
        <w:tc>
          <w:tcPr>
            <w:tcW w:w="2167" w:type="dxa"/>
            <w:tcBorders>
              <w:top w:val="nil"/>
              <w:left w:val="nil"/>
              <w:bottom w:val="single" w:sz="4" w:space="0" w:color="auto"/>
              <w:right w:val="single" w:sz="4" w:space="0" w:color="auto"/>
            </w:tcBorders>
            <w:shd w:val="clear" w:color="auto" w:fill="C5E0B3" w:themeFill="accent6" w:themeFillTint="66"/>
            <w:hideMark/>
          </w:tcPr>
          <w:p w14:paraId="1DAA4220"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5</w:t>
            </w:r>
          </w:p>
        </w:tc>
        <w:tc>
          <w:tcPr>
            <w:tcW w:w="2019" w:type="dxa"/>
            <w:tcBorders>
              <w:top w:val="nil"/>
              <w:left w:val="nil"/>
              <w:bottom w:val="single" w:sz="4" w:space="0" w:color="auto"/>
              <w:right w:val="single" w:sz="4" w:space="0" w:color="auto"/>
            </w:tcBorders>
            <w:shd w:val="clear" w:color="auto" w:fill="C5E0B3" w:themeFill="accent6" w:themeFillTint="66"/>
            <w:hideMark/>
          </w:tcPr>
          <w:p w14:paraId="27B778BA" w14:textId="77777777" w:rsidR="00FD6FD0" w:rsidRPr="00AE32DD" w:rsidRDefault="00FD6FD0" w:rsidP="0044406C">
            <w:pPr>
              <w:spacing w:after="0" w:line="240" w:lineRule="auto"/>
              <w:rPr>
                <w:rFonts w:ascii="Comic Sans MS" w:eastAsia="Times New Roman" w:hAnsi="Comic Sans MS" w:cs="Calibri"/>
                <w:b/>
                <w:bCs/>
                <w:color w:val="000000"/>
                <w:sz w:val="20"/>
                <w:szCs w:val="20"/>
                <w:lang w:eastAsia="en-GB"/>
              </w:rPr>
            </w:pPr>
            <w:r w:rsidRPr="00AE32DD">
              <w:rPr>
                <w:rFonts w:ascii="Comic Sans MS" w:eastAsia="Times New Roman" w:hAnsi="Comic Sans MS" w:cs="Calibri"/>
                <w:b/>
                <w:bCs/>
                <w:color w:val="000000"/>
                <w:sz w:val="20"/>
                <w:szCs w:val="20"/>
                <w:lang w:eastAsia="en-GB"/>
              </w:rPr>
              <w:t>Year 6</w:t>
            </w:r>
          </w:p>
        </w:tc>
      </w:tr>
      <w:tr w:rsidR="00FD6FD0" w:rsidRPr="00AE32DD" w14:paraId="04679C68" w14:textId="77777777" w:rsidTr="0044406C">
        <w:trPr>
          <w:trHeight w:val="2289"/>
        </w:trPr>
        <w:tc>
          <w:tcPr>
            <w:tcW w:w="2167" w:type="dxa"/>
            <w:tcBorders>
              <w:top w:val="nil"/>
              <w:left w:val="single" w:sz="4" w:space="0" w:color="auto"/>
              <w:bottom w:val="single" w:sz="4" w:space="0" w:color="auto"/>
              <w:right w:val="single" w:sz="4" w:space="0" w:color="auto"/>
            </w:tcBorders>
            <w:shd w:val="clear" w:color="auto" w:fill="auto"/>
            <w:hideMark/>
          </w:tcPr>
          <w:p w14:paraId="2E50C2D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Collect</w:t>
            </w:r>
          </w:p>
          <w:p w14:paraId="6B4F581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Set of photos</w:t>
            </w:r>
          </w:p>
          <w:p w14:paraId="5DF36E1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Count</w:t>
            </w:r>
          </w:p>
          <w:p w14:paraId="5ED2DBB1"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Organise</w:t>
            </w:r>
          </w:p>
        </w:tc>
        <w:tc>
          <w:tcPr>
            <w:tcW w:w="2167" w:type="dxa"/>
            <w:tcBorders>
              <w:top w:val="nil"/>
              <w:left w:val="nil"/>
              <w:bottom w:val="single" w:sz="4" w:space="0" w:color="auto"/>
              <w:right w:val="single" w:sz="4" w:space="0" w:color="auto"/>
            </w:tcBorders>
            <w:shd w:val="clear" w:color="auto" w:fill="auto"/>
            <w:hideMark/>
          </w:tcPr>
          <w:p w14:paraId="5A42FAC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Photographs</w:t>
            </w:r>
          </w:p>
          <w:p w14:paraId="569A95B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Video</w:t>
            </w:r>
          </w:p>
          <w:p w14:paraId="036E013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Sound</w:t>
            </w:r>
          </w:p>
          <w:p w14:paraId="2E3096B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w:t>
            </w:r>
          </w:p>
          <w:p w14:paraId="19136D49"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Pictogram</w:t>
            </w:r>
          </w:p>
          <w:p w14:paraId="19544BD5"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Digitally </w:t>
            </w:r>
          </w:p>
        </w:tc>
        <w:tc>
          <w:tcPr>
            <w:tcW w:w="2167" w:type="dxa"/>
            <w:tcBorders>
              <w:top w:val="nil"/>
              <w:left w:val="nil"/>
              <w:bottom w:val="single" w:sz="4" w:space="0" w:color="auto"/>
              <w:right w:val="single" w:sz="4" w:space="0" w:color="auto"/>
            </w:tcBorders>
            <w:shd w:val="clear" w:color="auto" w:fill="auto"/>
            <w:hideMark/>
          </w:tcPr>
          <w:p w14:paraId="51EDFAB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Capturing moments</w:t>
            </w:r>
          </w:p>
          <w:p w14:paraId="31B79A7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Magnified images</w:t>
            </w:r>
          </w:p>
          <w:p w14:paraId="6BACACB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Questions </w:t>
            </w:r>
          </w:p>
          <w:p w14:paraId="5A6B46F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 collection</w:t>
            </w:r>
          </w:p>
          <w:p w14:paraId="608D70A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Graphs</w:t>
            </w:r>
          </w:p>
          <w:p w14:paraId="2D26AB9A"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Charts</w:t>
            </w:r>
          </w:p>
          <w:p w14:paraId="3F9207F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Save</w:t>
            </w:r>
          </w:p>
          <w:p w14:paraId="604954F7"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Retrieve</w:t>
            </w:r>
          </w:p>
        </w:tc>
        <w:tc>
          <w:tcPr>
            <w:tcW w:w="2167" w:type="dxa"/>
            <w:tcBorders>
              <w:top w:val="nil"/>
              <w:left w:val="nil"/>
              <w:bottom w:val="single" w:sz="4" w:space="0" w:color="auto"/>
              <w:right w:val="single" w:sz="4" w:space="0" w:color="auto"/>
            </w:tcBorders>
            <w:shd w:val="clear" w:color="auto" w:fill="auto"/>
            <w:hideMark/>
          </w:tcPr>
          <w:p w14:paraId="784D82A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 xml:space="preserve">Questioning </w:t>
            </w:r>
          </w:p>
          <w:p w14:paraId="509B768C"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Database</w:t>
            </w:r>
          </w:p>
          <w:p w14:paraId="771FC62D"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Construct</w:t>
            </w:r>
          </w:p>
          <w:p w14:paraId="1902AD1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Contribute</w:t>
            </w:r>
          </w:p>
          <w:p w14:paraId="16B68E2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Recording data</w:t>
            </w:r>
          </w:p>
          <w:p w14:paraId="7477C58E"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 logger</w:t>
            </w:r>
          </w:p>
          <w:p w14:paraId="31E2C78E"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Present data</w:t>
            </w:r>
          </w:p>
        </w:tc>
        <w:tc>
          <w:tcPr>
            <w:tcW w:w="2167" w:type="dxa"/>
            <w:tcBorders>
              <w:top w:val="nil"/>
              <w:left w:val="nil"/>
              <w:bottom w:val="single" w:sz="4" w:space="0" w:color="auto"/>
              <w:right w:val="single" w:sz="4" w:space="0" w:color="auto"/>
            </w:tcBorders>
            <w:shd w:val="clear" w:color="auto" w:fill="auto"/>
            <w:hideMark/>
          </w:tcPr>
          <w:p w14:paraId="640E6CD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Database creation</w:t>
            </w:r>
          </w:p>
          <w:p w14:paraId="1873A27F"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Database searches</w:t>
            </w:r>
          </w:p>
          <w:p w14:paraId="272DA2CD"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Inaccurate data</w:t>
            </w:r>
          </w:p>
        </w:tc>
        <w:tc>
          <w:tcPr>
            <w:tcW w:w="2167" w:type="dxa"/>
            <w:tcBorders>
              <w:top w:val="nil"/>
              <w:left w:val="nil"/>
              <w:bottom w:val="single" w:sz="4" w:space="0" w:color="auto"/>
              <w:right w:val="single" w:sz="4" w:space="0" w:color="auto"/>
            </w:tcBorders>
            <w:shd w:val="clear" w:color="auto" w:fill="auto"/>
            <w:hideMark/>
          </w:tcPr>
          <w:p w14:paraId="1CCB62F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Spreadsheets</w:t>
            </w:r>
          </w:p>
          <w:p w14:paraId="419FBAE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Complex searches (and/or: &lt;/&gt;)</w:t>
            </w:r>
          </w:p>
          <w:p w14:paraId="27D1F35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Problem solving</w:t>
            </w:r>
          </w:p>
          <w:p w14:paraId="3C71AFD1"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Present answers</w:t>
            </w:r>
          </w:p>
          <w:p w14:paraId="7072C2E2"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sidRPr="00AE32DD">
              <w:rPr>
                <w:rFonts w:ascii="Comic Sans MS" w:eastAsia="Times New Roman" w:hAnsi="Comic Sans MS" w:cs="Calibri"/>
                <w:color w:val="000000"/>
                <w:sz w:val="20"/>
                <w:szCs w:val="20"/>
                <w:lang w:eastAsia="en-GB"/>
              </w:rPr>
              <w:t>Analys</w:t>
            </w:r>
            <w:r>
              <w:rPr>
                <w:rFonts w:ascii="Comic Sans MS" w:eastAsia="Times New Roman" w:hAnsi="Comic Sans MS" w:cs="Calibri"/>
                <w:color w:val="000000"/>
                <w:sz w:val="20"/>
                <w:szCs w:val="20"/>
                <w:lang w:eastAsia="en-GB"/>
              </w:rPr>
              <w:t>e information Q</w:t>
            </w:r>
            <w:r w:rsidRPr="00AE32DD">
              <w:rPr>
                <w:rFonts w:ascii="Comic Sans MS" w:eastAsia="Times New Roman" w:hAnsi="Comic Sans MS" w:cs="Calibri"/>
                <w:color w:val="000000"/>
                <w:sz w:val="20"/>
                <w:szCs w:val="20"/>
                <w:lang w:eastAsia="en-GB"/>
              </w:rPr>
              <w:t>uestion data</w:t>
            </w:r>
          </w:p>
          <w:p w14:paraId="7DAB4FC2"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Interpret</w:t>
            </w:r>
          </w:p>
        </w:tc>
        <w:tc>
          <w:tcPr>
            <w:tcW w:w="2019" w:type="dxa"/>
            <w:tcBorders>
              <w:top w:val="nil"/>
              <w:left w:val="nil"/>
              <w:bottom w:val="single" w:sz="4" w:space="0" w:color="auto"/>
              <w:right w:val="single" w:sz="4" w:space="0" w:color="auto"/>
            </w:tcBorders>
            <w:shd w:val="clear" w:color="auto" w:fill="auto"/>
            <w:hideMark/>
          </w:tcPr>
          <w:p w14:paraId="301FC8D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G</w:t>
            </w:r>
            <w:r w:rsidRPr="00AE32DD">
              <w:rPr>
                <w:rFonts w:ascii="Comic Sans MS" w:eastAsia="Times New Roman" w:hAnsi="Comic Sans MS" w:cs="Calibri"/>
                <w:color w:val="000000"/>
                <w:sz w:val="20"/>
                <w:szCs w:val="20"/>
                <w:lang w:eastAsia="en-GB"/>
              </w:rPr>
              <w:t>enerate</w:t>
            </w:r>
          </w:p>
          <w:p w14:paraId="4E683087"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Process</w:t>
            </w:r>
          </w:p>
          <w:p w14:paraId="0E1A77C6"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Interpret</w:t>
            </w:r>
          </w:p>
          <w:p w14:paraId="28719A6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Store</w:t>
            </w:r>
          </w:p>
          <w:p w14:paraId="293D5974"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Pr</w:t>
            </w:r>
            <w:r w:rsidRPr="00AE32DD">
              <w:rPr>
                <w:rFonts w:ascii="Comic Sans MS" w:eastAsia="Times New Roman" w:hAnsi="Comic Sans MS" w:cs="Calibri"/>
                <w:color w:val="000000"/>
                <w:sz w:val="20"/>
                <w:szCs w:val="20"/>
                <w:lang w:eastAsia="en-GB"/>
              </w:rPr>
              <w:t xml:space="preserve">esent information </w:t>
            </w:r>
            <w:r>
              <w:rPr>
                <w:rFonts w:ascii="Comic Sans MS" w:eastAsia="Times New Roman" w:hAnsi="Comic Sans MS" w:cs="Calibri"/>
                <w:color w:val="000000"/>
                <w:sz w:val="20"/>
                <w:szCs w:val="20"/>
                <w:lang w:eastAsia="en-GB"/>
              </w:rPr>
              <w:t>P</w:t>
            </w:r>
            <w:r w:rsidRPr="00AE32DD">
              <w:rPr>
                <w:rFonts w:ascii="Comic Sans MS" w:eastAsia="Times New Roman" w:hAnsi="Comic Sans MS" w:cs="Calibri"/>
                <w:color w:val="000000"/>
                <w:sz w:val="20"/>
                <w:szCs w:val="20"/>
                <w:lang w:eastAsia="en-GB"/>
              </w:rPr>
              <w:t>lausibility</w:t>
            </w:r>
          </w:p>
          <w:p w14:paraId="319D9088"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A</w:t>
            </w:r>
            <w:r w:rsidRPr="00AE32DD">
              <w:rPr>
                <w:rFonts w:ascii="Comic Sans MS" w:eastAsia="Times New Roman" w:hAnsi="Comic Sans MS" w:cs="Calibri"/>
                <w:color w:val="000000"/>
                <w:sz w:val="20"/>
                <w:szCs w:val="20"/>
                <w:lang w:eastAsia="en-GB"/>
              </w:rPr>
              <w:t>ppropriate data tool</w:t>
            </w:r>
          </w:p>
          <w:p w14:paraId="04BE7FA3"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sidRPr="00AE32DD">
              <w:rPr>
                <w:rFonts w:ascii="Comic Sans MS" w:eastAsia="Times New Roman" w:hAnsi="Comic Sans MS" w:cs="Calibri"/>
                <w:color w:val="000000"/>
                <w:sz w:val="20"/>
                <w:szCs w:val="20"/>
                <w:lang w:eastAsia="en-GB"/>
              </w:rPr>
              <w:t>Interrogate</w:t>
            </w:r>
          </w:p>
          <w:p w14:paraId="1B33359B" w14:textId="77777777" w:rsidR="00FD6FD0" w:rsidRDefault="00FD6FD0" w:rsidP="0044406C">
            <w:pPr>
              <w:spacing w:after="0" w:line="240" w:lineRule="auto"/>
              <w:rPr>
                <w:rFonts w:ascii="Comic Sans MS" w:eastAsia="Times New Roman" w:hAnsi="Comic Sans MS" w:cs="Calibri"/>
                <w:color w:val="000000"/>
                <w:sz w:val="20"/>
                <w:szCs w:val="20"/>
                <w:lang w:eastAsia="en-GB"/>
              </w:rPr>
            </w:pPr>
            <w:r>
              <w:rPr>
                <w:rFonts w:ascii="Comic Sans MS" w:eastAsia="Times New Roman" w:hAnsi="Comic Sans MS" w:cs="Calibri"/>
                <w:color w:val="000000"/>
                <w:sz w:val="20"/>
                <w:szCs w:val="20"/>
                <w:lang w:eastAsia="en-GB"/>
              </w:rPr>
              <w:t>Investigations</w:t>
            </w:r>
          </w:p>
          <w:p w14:paraId="169C474A" w14:textId="77777777" w:rsidR="00FD6FD0" w:rsidRPr="00AE32DD" w:rsidRDefault="00FD6FD0" w:rsidP="0044406C">
            <w:pPr>
              <w:spacing w:after="0" w:line="240" w:lineRule="auto"/>
              <w:rPr>
                <w:rFonts w:ascii="Comic Sans MS" w:eastAsia="Times New Roman" w:hAnsi="Comic Sans MS" w:cs="Calibri"/>
                <w:color w:val="000000"/>
                <w:sz w:val="20"/>
                <w:szCs w:val="20"/>
                <w:lang w:eastAsia="en-GB"/>
              </w:rPr>
            </w:pPr>
          </w:p>
        </w:tc>
      </w:tr>
    </w:tbl>
    <w:p w14:paraId="6162AD41" w14:textId="0E86279E" w:rsidR="315AA796" w:rsidRDefault="315AA796" w:rsidP="315AA796">
      <w:pPr>
        <w:rPr>
          <w:b/>
          <w:bCs/>
          <w:sz w:val="40"/>
          <w:szCs w:val="40"/>
          <w:u w:val="single"/>
        </w:rPr>
      </w:pPr>
    </w:p>
    <w:p w14:paraId="7DEC9FD4" w14:textId="77777777" w:rsidR="00FD6FD0" w:rsidRDefault="00FD6FD0" w:rsidP="00B61054">
      <w:pPr>
        <w:jc w:val="center"/>
        <w:rPr>
          <w:b/>
          <w:sz w:val="40"/>
          <w:u w:val="single"/>
        </w:rPr>
      </w:pPr>
    </w:p>
    <w:tbl>
      <w:tblPr>
        <w:tblStyle w:val="TableGrid"/>
        <w:tblpPr w:leftFromText="180" w:rightFromText="180" w:vertAnchor="text" w:horzAnchor="margin" w:tblpXSpec="center" w:tblpY="-70"/>
        <w:tblW w:w="16019" w:type="dxa"/>
        <w:tblLayout w:type="fixed"/>
        <w:tblLook w:val="04A0" w:firstRow="1" w:lastRow="0" w:firstColumn="1" w:lastColumn="0" w:noHBand="0" w:noVBand="1"/>
      </w:tblPr>
      <w:tblGrid>
        <w:gridCol w:w="851"/>
        <w:gridCol w:w="709"/>
        <w:gridCol w:w="1985"/>
        <w:gridCol w:w="2126"/>
        <w:gridCol w:w="2126"/>
        <w:gridCol w:w="2126"/>
        <w:gridCol w:w="2245"/>
        <w:gridCol w:w="2291"/>
        <w:gridCol w:w="709"/>
        <w:gridCol w:w="851"/>
      </w:tblGrid>
      <w:tr w:rsidR="00C33E94" w14:paraId="755A4F6F" w14:textId="77777777" w:rsidTr="00C33E94">
        <w:tc>
          <w:tcPr>
            <w:tcW w:w="851" w:type="dxa"/>
            <w:shd w:val="clear" w:color="auto" w:fill="FF0000"/>
          </w:tcPr>
          <w:p w14:paraId="7CD1601E" w14:textId="77777777" w:rsidR="00C33E94" w:rsidRDefault="00C33E94" w:rsidP="00C33E94">
            <w:pPr>
              <w:tabs>
                <w:tab w:val="left" w:pos="3090"/>
              </w:tabs>
            </w:pPr>
          </w:p>
        </w:tc>
        <w:tc>
          <w:tcPr>
            <w:tcW w:w="709" w:type="dxa"/>
            <w:shd w:val="clear" w:color="auto" w:fill="FF0000"/>
          </w:tcPr>
          <w:p w14:paraId="07615E5B" w14:textId="77777777" w:rsidR="00C33E94" w:rsidRDefault="00C33E94" w:rsidP="00C33E94">
            <w:pPr>
              <w:tabs>
                <w:tab w:val="left" w:pos="3090"/>
              </w:tabs>
            </w:pPr>
          </w:p>
        </w:tc>
        <w:tc>
          <w:tcPr>
            <w:tcW w:w="12899" w:type="dxa"/>
            <w:gridSpan w:val="6"/>
            <w:shd w:val="clear" w:color="auto" w:fill="FF0000"/>
          </w:tcPr>
          <w:p w14:paraId="3D6D7B7C" w14:textId="77777777" w:rsidR="00C33E94" w:rsidRDefault="00C33E94" w:rsidP="00C33E94">
            <w:pPr>
              <w:tabs>
                <w:tab w:val="left" w:pos="3090"/>
              </w:tabs>
              <w:jc w:val="center"/>
            </w:pPr>
            <w:r w:rsidRPr="00303CCA">
              <w:rPr>
                <w:color w:val="FFFFFF" w:themeColor="background1"/>
              </w:rPr>
              <w:t>TERM</w:t>
            </w:r>
          </w:p>
        </w:tc>
        <w:tc>
          <w:tcPr>
            <w:tcW w:w="709" w:type="dxa"/>
            <w:shd w:val="clear" w:color="auto" w:fill="FF0000"/>
          </w:tcPr>
          <w:p w14:paraId="2C272741" w14:textId="77777777" w:rsidR="00C33E94" w:rsidRDefault="00C33E94" w:rsidP="00C33E94">
            <w:pPr>
              <w:tabs>
                <w:tab w:val="left" w:pos="3090"/>
              </w:tabs>
            </w:pPr>
          </w:p>
        </w:tc>
        <w:tc>
          <w:tcPr>
            <w:tcW w:w="851" w:type="dxa"/>
            <w:shd w:val="clear" w:color="auto" w:fill="FF0000"/>
          </w:tcPr>
          <w:p w14:paraId="7519AEF8" w14:textId="77777777" w:rsidR="00C33E94" w:rsidRDefault="00C33E94" w:rsidP="00C33E94">
            <w:pPr>
              <w:tabs>
                <w:tab w:val="left" w:pos="3090"/>
              </w:tabs>
            </w:pPr>
          </w:p>
        </w:tc>
      </w:tr>
      <w:tr w:rsidR="00C33E94" w14:paraId="034FD255" w14:textId="77777777" w:rsidTr="00C33E94">
        <w:tc>
          <w:tcPr>
            <w:tcW w:w="851" w:type="dxa"/>
            <w:shd w:val="clear" w:color="auto" w:fill="FF0000"/>
          </w:tcPr>
          <w:p w14:paraId="24A65288" w14:textId="77777777" w:rsidR="00C33E94" w:rsidRDefault="00C33E94" w:rsidP="00C33E94">
            <w:pPr>
              <w:tabs>
                <w:tab w:val="left" w:pos="3090"/>
              </w:tabs>
            </w:pPr>
          </w:p>
        </w:tc>
        <w:tc>
          <w:tcPr>
            <w:tcW w:w="709" w:type="dxa"/>
            <w:shd w:val="clear" w:color="auto" w:fill="FF0000"/>
          </w:tcPr>
          <w:p w14:paraId="1BB8F2F7" w14:textId="77777777" w:rsidR="00C33E94" w:rsidRDefault="00C33E94" w:rsidP="00C33E94">
            <w:pPr>
              <w:tabs>
                <w:tab w:val="left" w:pos="3090"/>
              </w:tabs>
            </w:pPr>
          </w:p>
        </w:tc>
        <w:tc>
          <w:tcPr>
            <w:tcW w:w="1985" w:type="dxa"/>
            <w:shd w:val="clear" w:color="auto" w:fill="C00000"/>
          </w:tcPr>
          <w:p w14:paraId="214DB31E" w14:textId="77777777" w:rsidR="00C33E94" w:rsidRPr="00303CCA" w:rsidRDefault="00C33E94" w:rsidP="00C33E94">
            <w:pPr>
              <w:tabs>
                <w:tab w:val="left" w:pos="3090"/>
              </w:tabs>
              <w:jc w:val="center"/>
              <w:rPr>
                <w:b/>
                <w:bCs/>
                <w:color w:val="FFFFFF" w:themeColor="background1"/>
                <w:sz w:val="24"/>
                <w:szCs w:val="24"/>
              </w:rPr>
            </w:pPr>
            <w:r w:rsidRPr="00303CCA">
              <w:rPr>
                <w:b/>
                <w:bCs/>
                <w:color w:val="FFFFFF" w:themeColor="background1"/>
                <w:sz w:val="24"/>
                <w:szCs w:val="24"/>
              </w:rPr>
              <w:t>Autumn 1</w:t>
            </w:r>
          </w:p>
        </w:tc>
        <w:tc>
          <w:tcPr>
            <w:tcW w:w="2126" w:type="dxa"/>
            <w:shd w:val="clear" w:color="auto" w:fill="C00000"/>
          </w:tcPr>
          <w:p w14:paraId="3CDD4104" w14:textId="77777777" w:rsidR="00C33E94" w:rsidRPr="00303CCA" w:rsidRDefault="00C33E94" w:rsidP="00C33E94">
            <w:pPr>
              <w:tabs>
                <w:tab w:val="left" w:pos="3090"/>
              </w:tabs>
              <w:rPr>
                <w:b/>
                <w:bCs/>
                <w:color w:val="FFFFFF" w:themeColor="background1"/>
                <w:sz w:val="24"/>
                <w:szCs w:val="24"/>
              </w:rPr>
            </w:pPr>
            <w:r w:rsidRPr="00303CCA">
              <w:rPr>
                <w:b/>
                <w:bCs/>
                <w:color w:val="FFFFFF" w:themeColor="background1"/>
                <w:sz w:val="24"/>
                <w:szCs w:val="24"/>
              </w:rPr>
              <w:t>Autumn 2</w:t>
            </w:r>
          </w:p>
        </w:tc>
        <w:tc>
          <w:tcPr>
            <w:tcW w:w="2126" w:type="dxa"/>
            <w:shd w:val="clear" w:color="auto" w:fill="C00000"/>
          </w:tcPr>
          <w:p w14:paraId="0F141C5C" w14:textId="77777777" w:rsidR="00C33E94" w:rsidRPr="00303CCA" w:rsidRDefault="00C33E94" w:rsidP="00C33E94">
            <w:pPr>
              <w:tabs>
                <w:tab w:val="left" w:pos="3090"/>
              </w:tabs>
              <w:rPr>
                <w:b/>
                <w:bCs/>
                <w:color w:val="FFFFFF" w:themeColor="background1"/>
                <w:sz w:val="24"/>
                <w:szCs w:val="24"/>
              </w:rPr>
            </w:pPr>
            <w:r w:rsidRPr="00303CCA">
              <w:rPr>
                <w:b/>
                <w:bCs/>
                <w:color w:val="FFFFFF" w:themeColor="background1"/>
                <w:sz w:val="24"/>
                <w:szCs w:val="24"/>
              </w:rPr>
              <w:t>Spring 1</w:t>
            </w:r>
          </w:p>
        </w:tc>
        <w:tc>
          <w:tcPr>
            <w:tcW w:w="2126" w:type="dxa"/>
            <w:shd w:val="clear" w:color="auto" w:fill="C00000"/>
          </w:tcPr>
          <w:p w14:paraId="1190AA1A" w14:textId="77777777" w:rsidR="00C33E94" w:rsidRPr="00303CCA" w:rsidRDefault="00C33E94" w:rsidP="00C33E94">
            <w:pPr>
              <w:tabs>
                <w:tab w:val="left" w:pos="3090"/>
              </w:tabs>
              <w:rPr>
                <w:b/>
                <w:bCs/>
                <w:color w:val="FFFFFF" w:themeColor="background1"/>
                <w:sz w:val="24"/>
                <w:szCs w:val="24"/>
              </w:rPr>
            </w:pPr>
            <w:r w:rsidRPr="00303CCA">
              <w:rPr>
                <w:b/>
                <w:bCs/>
                <w:color w:val="FFFFFF" w:themeColor="background1"/>
                <w:sz w:val="24"/>
                <w:szCs w:val="24"/>
              </w:rPr>
              <w:t>Spring 2</w:t>
            </w:r>
          </w:p>
        </w:tc>
        <w:tc>
          <w:tcPr>
            <w:tcW w:w="2245" w:type="dxa"/>
            <w:shd w:val="clear" w:color="auto" w:fill="C00000"/>
          </w:tcPr>
          <w:p w14:paraId="75DA4F28" w14:textId="77777777" w:rsidR="00C33E94" w:rsidRPr="00303CCA" w:rsidRDefault="00C33E94" w:rsidP="00C33E94">
            <w:pPr>
              <w:tabs>
                <w:tab w:val="left" w:pos="3090"/>
              </w:tabs>
              <w:rPr>
                <w:b/>
                <w:bCs/>
                <w:color w:val="FFFFFF" w:themeColor="background1"/>
                <w:sz w:val="24"/>
                <w:szCs w:val="24"/>
              </w:rPr>
            </w:pPr>
            <w:r w:rsidRPr="00303CCA">
              <w:rPr>
                <w:b/>
                <w:bCs/>
                <w:color w:val="FFFFFF" w:themeColor="background1"/>
                <w:sz w:val="24"/>
                <w:szCs w:val="24"/>
              </w:rPr>
              <w:t xml:space="preserve">Summer 1 </w:t>
            </w:r>
          </w:p>
        </w:tc>
        <w:tc>
          <w:tcPr>
            <w:tcW w:w="2291" w:type="dxa"/>
            <w:shd w:val="clear" w:color="auto" w:fill="C00000"/>
          </w:tcPr>
          <w:p w14:paraId="531B95B6" w14:textId="77777777" w:rsidR="00C33E94" w:rsidRPr="00303CCA" w:rsidRDefault="00C33E94" w:rsidP="00C33E94">
            <w:pPr>
              <w:tabs>
                <w:tab w:val="left" w:pos="3090"/>
              </w:tabs>
              <w:rPr>
                <w:b/>
                <w:bCs/>
                <w:color w:val="FFFFFF" w:themeColor="background1"/>
                <w:sz w:val="24"/>
                <w:szCs w:val="24"/>
              </w:rPr>
            </w:pPr>
            <w:r w:rsidRPr="00303CCA">
              <w:rPr>
                <w:b/>
                <w:bCs/>
                <w:color w:val="FFFFFF" w:themeColor="background1"/>
                <w:sz w:val="24"/>
                <w:szCs w:val="24"/>
              </w:rPr>
              <w:t>Summer 2</w:t>
            </w:r>
          </w:p>
        </w:tc>
        <w:tc>
          <w:tcPr>
            <w:tcW w:w="709" w:type="dxa"/>
            <w:shd w:val="clear" w:color="auto" w:fill="FF0000"/>
          </w:tcPr>
          <w:p w14:paraId="644B3B69" w14:textId="77777777" w:rsidR="00C33E94" w:rsidRDefault="00C33E94" w:rsidP="00C33E94">
            <w:pPr>
              <w:tabs>
                <w:tab w:val="left" w:pos="3090"/>
              </w:tabs>
            </w:pPr>
          </w:p>
        </w:tc>
        <w:tc>
          <w:tcPr>
            <w:tcW w:w="851" w:type="dxa"/>
            <w:shd w:val="clear" w:color="auto" w:fill="FF0000"/>
          </w:tcPr>
          <w:p w14:paraId="3533123F" w14:textId="77777777" w:rsidR="00C33E94" w:rsidRDefault="00C33E94" w:rsidP="00C33E94">
            <w:pPr>
              <w:tabs>
                <w:tab w:val="left" w:pos="3090"/>
              </w:tabs>
            </w:pPr>
          </w:p>
        </w:tc>
      </w:tr>
      <w:tr w:rsidR="00C33E94" w:rsidRPr="00F52847" w14:paraId="6337801C" w14:textId="77777777" w:rsidTr="001A6A3B">
        <w:trPr>
          <w:trHeight w:val="1565"/>
        </w:trPr>
        <w:tc>
          <w:tcPr>
            <w:tcW w:w="851" w:type="dxa"/>
            <w:vMerge w:val="restart"/>
            <w:shd w:val="clear" w:color="auto" w:fill="FF0000"/>
          </w:tcPr>
          <w:p w14:paraId="2844B962" w14:textId="77777777" w:rsidR="00C33E94" w:rsidRPr="00F52847" w:rsidRDefault="00C33E94" w:rsidP="00C33E94">
            <w:pPr>
              <w:tabs>
                <w:tab w:val="left" w:pos="3090"/>
              </w:tabs>
              <w:jc w:val="center"/>
              <w:rPr>
                <w:b/>
                <w:bCs/>
                <w:color w:val="FFFFFF" w:themeColor="background1"/>
              </w:rPr>
            </w:pPr>
            <w:r w:rsidRPr="00F52847">
              <w:rPr>
                <w:b/>
                <w:bCs/>
                <w:color w:val="FFFFFF" w:themeColor="background1"/>
              </w:rPr>
              <w:br/>
            </w:r>
            <w:r w:rsidRPr="00F52847">
              <w:rPr>
                <w:b/>
                <w:bCs/>
                <w:color w:val="FFFFFF" w:themeColor="background1"/>
              </w:rPr>
              <w:br/>
            </w:r>
            <w:r w:rsidRPr="00F52847">
              <w:rPr>
                <w:b/>
                <w:bCs/>
                <w:color w:val="FFFFFF" w:themeColor="background1"/>
              </w:rPr>
              <w:br/>
              <w:t>Key stage 1</w:t>
            </w:r>
          </w:p>
        </w:tc>
        <w:tc>
          <w:tcPr>
            <w:tcW w:w="709" w:type="dxa"/>
          </w:tcPr>
          <w:p w14:paraId="6F88A869" w14:textId="77777777" w:rsidR="00C33E94" w:rsidRPr="001E0730" w:rsidRDefault="00C33E94" w:rsidP="00C33E94">
            <w:pPr>
              <w:tabs>
                <w:tab w:val="left" w:pos="3090"/>
              </w:tabs>
              <w:jc w:val="center"/>
              <w:rPr>
                <w:rFonts w:cstheme="minorHAnsi"/>
                <w:b/>
                <w:bCs/>
                <w:sz w:val="20"/>
                <w:szCs w:val="20"/>
              </w:rPr>
            </w:pPr>
          </w:p>
          <w:p w14:paraId="68B1C3BF"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t>Year 1</w:t>
            </w:r>
          </w:p>
          <w:p w14:paraId="06AF5D1E" w14:textId="77777777" w:rsidR="00C33E94" w:rsidRPr="001E0730" w:rsidRDefault="00C33E94" w:rsidP="00C33E94">
            <w:pPr>
              <w:tabs>
                <w:tab w:val="left" w:pos="3090"/>
              </w:tabs>
              <w:jc w:val="center"/>
              <w:rPr>
                <w:rFonts w:cstheme="minorHAnsi"/>
                <w:b/>
                <w:bCs/>
                <w:sz w:val="20"/>
                <w:szCs w:val="20"/>
              </w:rPr>
            </w:pPr>
          </w:p>
          <w:p w14:paraId="1093FC80" w14:textId="77777777" w:rsidR="00C33E94" w:rsidRPr="001E0730" w:rsidRDefault="00C33E94" w:rsidP="00C33E94">
            <w:pPr>
              <w:tabs>
                <w:tab w:val="left" w:pos="3090"/>
              </w:tabs>
              <w:jc w:val="center"/>
              <w:rPr>
                <w:rFonts w:cstheme="minorHAnsi"/>
                <w:b/>
                <w:bCs/>
                <w:sz w:val="20"/>
                <w:szCs w:val="20"/>
              </w:rPr>
            </w:pPr>
          </w:p>
          <w:p w14:paraId="184A819C" w14:textId="77777777" w:rsidR="00C33E94" w:rsidRPr="001E0730" w:rsidRDefault="00C33E94" w:rsidP="00C33E94">
            <w:pPr>
              <w:tabs>
                <w:tab w:val="left" w:pos="3090"/>
              </w:tabs>
              <w:jc w:val="center"/>
              <w:rPr>
                <w:rFonts w:cstheme="minorHAnsi"/>
                <w:b/>
                <w:bCs/>
                <w:sz w:val="20"/>
                <w:szCs w:val="20"/>
              </w:rPr>
            </w:pPr>
          </w:p>
        </w:tc>
        <w:tc>
          <w:tcPr>
            <w:tcW w:w="1985" w:type="dxa"/>
            <w:shd w:val="clear" w:color="auto" w:fill="92D050"/>
          </w:tcPr>
          <w:p w14:paraId="7D5AFF9B" w14:textId="77777777" w:rsidR="00C33E94" w:rsidRDefault="00C33E94" w:rsidP="00C33E94">
            <w:pPr>
              <w:tabs>
                <w:tab w:val="left" w:pos="3090"/>
              </w:tabs>
              <w:jc w:val="center"/>
              <w:rPr>
                <w:b/>
                <w:color w:val="000000" w:themeColor="text1"/>
                <w:sz w:val="18"/>
                <w:szCs w:val="18"/>
                <w:u w:val="single"/>
              </w:rPr>
            </w:pPr>
          </w:p>
          <w:p w14:paraId="270CD785" w14:textId="77777777" w:rsidR="00C33E94" w:rsidRPr="00B50858" w:rsidRDefault="00C33E94" w:rsidP="00C33E94">
            <w:pPr>
              <w:tabs>
                <w:tab w:val="left" w:pos="3090"/>
              </w:tabs>
              <w:jc w:val="center"/>
              <w:rPr>
                <w:b/>
                <w:color w:val="000000" w:themeColor="text1"/>
                <w:sz w:val="18"/>
                <w:szCs w:val="18"/>
                <w:u w:val="single"/>
              </w:rPr>
            </w:pPr>
            <w:r w:rsidRPr="00B50858">
              <w:rPr>
                <w:b/>
                <w:color w:val="000000" w:themeColor="text1"/>
                <w:sz w:val="18"/>
                <w:szCs w:val="18"/>
                <w:u w:val="single"/>
              </w:rPr>
              <w:t>Online safety</w:t>
            </w:r>
            <w:r>
              <w:rPr>
                <w:b/>
                <w:color w:val="000000" w:themeColor="text1"/>
                <w:sz w:val="18"/>
                <w:szCs w:val="18"/>
                <w:u w:val="single"/>
              </w:rPr>
              <w:t xml:space="preserve"> Module</w:t>
            </w:r>
          </w:p>
          <w:p w14:paraId="32B4C6AF" w14:textId="77777777" w:rsidR="00C33E94" w:rsidRPr="00A25606" w:rsidRDefault="00C33E94" w:rsidP="00C33E94">
            <w:pPr>
              <w:tabs>
                <w:tab w:val="left" w:pos="3090"/>
              </w:tabs>
              <w:jc w:val="center"/>
              <w:rPr>
                <w:b/>
                <w:color w:val="000000" w:themeColor="text1"/>
                <w:sz w:val="18"/>
                <w:szCs w:val="18"/>
                <w:highlight w:val="red"/>
                <w:u w:val="single"/>
              </w:rPr>
            </w:pPr>
          </w:p>
          <w:p w14:paraId="5C36F858" w14:textId="77777777" w:rsidR="00C33E94" w:rsidRDefault="00C33E94" w:rsidP="00C33E94">
            <w:pPr>
              <w:jc w:val="center"/>
              <w:rPr>
                <w:color w:val="000000" w:themeColor="text1"/>
                <w:sz w:val="18"/>
                <w:szCs w:val="18"/>
              </w:rPr>
            </w:pPr>
          </w:p>
          <w:p w14:paraId="43E240D4" w14:textId="77777777" w:rsidR="00C33E94" w:rsidRDefault="00C33E94" w:rsidP="00C33E94">
            <w:pPr>
              <w:pStyle w:val="Heading1"/>
              <w:jc w:val="center"/>
              <w:rPr>
                <w:rFonts w:asciiTheme="minorHAnsi" w:eastAsiaTheme="minorHAnsi" w:hAnsiTheme="minorHAnsi" w:cstheme="minorBidi"/>
                <w:bCs w:val="0"/>
                <w:sz w:val="18"/>
                <w:szCs w:val="18"/>
                <w:u w:val="single"/>
              </w:rPr>
            </w:pPr>
            <w:r>
              <w:rPr>
                <w:rFonts w:asciiTheme="minorHAnsi" w:eastAsiaTheme="minorHAnsi" w:hAnsiTheme="minorHAnsi" w:cstheme="minorBidi"/>
                <w:bCs w:val="0"/>
                <w:sz w:val="18"/>
                <w:szCs w:val="18"/>
                <w:u w:val="single"/>
              </w:rPr>
              <w:t xml:space="preserve">Online Safety – Project Evolve </w:t>
            </w:r>
          </w:p>
          <w:p w14:paraId="59DDDE54"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2FA72A23" w14:textId="77777777" w:rsidR="00C33E94" w:rsidRPr="00A25606" w:rsidRDefault="00000000" w:rsidP="00C33E94">
            <w:pPr>
              <w:pStyle w:val="Heading1"/>
              <w:jc w:val="center"/>
              <w:rPr>
                <w:rFonts w:asciiTheme="minorHAnsi" w:eastAsiaTheme="minorHAnsi" w:hAnsiTheme="minorHAnsi" w:cstheme="minorBidi"/>
                <w:b w:val="0"/>
                <w:sz w:val="18"/>
                <w:szCs w:val="18"/>
                <w:u w:val="single"/>
              </w:rPr>
            </w:pPr>
            <w:hyperlink r:id="rId8" w:history="1">
              <w:r w:rsidR="00C33E94" w:rsidRPr="00A25606">
                <w:rPr>
                  <w:rStyle w:val="Hyperlink"/>
                  <w:rFonts w:asciiTheme="minorHAnsi" w:eastAsiaTheme="minorHAnsi" w:hAnsiTheme="minorHAnsi" w:cstheme="minorBidi"/>
                  <w:b w:val="0"/>
                  <w:sz w:val="18"/>
                  <w:szCs w:val="18"/>
                </w:rPr>
                <w:t>https://projectevolve.co.uk/toolkit/resources/years/year-one/</w:t>
              </w:r>
            </w:hyperlink>
          </w:p>
          <w:p w14:paraId="3B085097"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p>
          <w:p w14:paraId="49087C75"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p>
          <w:p w14:paraId="659B78E8" w14:textId="77777777" w:rsidR="00C33E94" w:rsidRPr="002E1494" w:rsidRDefault="00C33E94" w:rsidP="00C33E94">
            <w:pPr>
              <w:jc w:val="center"/>
              <w:rPr>
                <w:color w:val="000000" w:themeColor="text1"/>
                <w:sz w:val="18"/>
                <w:szCs w:val="18"/>
              </w:rPr>
            </w:pPr>
          </w:p>
        </w:tc>
        <w:tc>
          <w:tcPr>
            <w:tcW w:w="2126" w:type="dxa"/>
            <w:shd w:val="clear" w:color="auto" w:fill="FFFFFF" w:themeFill="background1"/>
          </w:tcPr>
          <w:p w14:paraId="187A4569" w14:textId="77777777" w:rsidR="00C33E94" w:rsidRDefault="00C33E94" w:rsidP="00C33E94">
            <w:pPr>
              <w:tabs>
                <w:tab w:val="left" w:pos="3090"/>
              </w:tabs>
              <w:jc w:val="center"/>
              <w:rPr>
                <w:b/>
                <w:color w:val="000000" w:themeColor="text1"/>
                <w:sz w:val="18"/>
                <w:szCs w:val="18"/>
                <w:u w:val="single"/>
              </w:rPr>
            </w:pPr>
          </w:p>
          <w:p w14:paraId="25C57A8E"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23FB4FE9" w14:textId="77777777" w:rsidR="00C33E94" w:rsidRDefault="00C33E94" w:rsidP="00C33E94">
            <w:pPr>
              <w:tabs>
                <w:tab w:val="left" w:pos="3090"/>
              </w:tabs>
              <w:jc w:val="center"/>
              <w:rPr>
                <w:b/>
                <w:color w:val="000000" w:themeColor="text1"/>
                <w:sz w:val="18"/>
                <w:szCs w:val="18"/>
                <w:u w:val="single"/>
              </w:rPr>
            </w:pPr>
          </w:p>
          <w:p w14:paraId="7B356B91" w14:textId="77777777" w:rsidR="00C33E94" w:rsidRPr="00E82648" w:rsidRDefault="00C33E94" w:rsidP="00C33E94">
            <w:pPr>
              <w:tabs>
                <w:tab w:val="left" w:pos="3090"/>
              </w:tabs>
              <w:jc w:val="center"/>
              <w:rPr>
                <w:rFonts w:cstheme="minorHAnsi"/>
                <w:b/>
                <w:sz w:val="20"/>
                <w:szCs w:val="20"/>
                <w:u w:val="single"/>
              </w:rPr>
            </w:pPr>
            <w:r w:rsidRPr="00E82648">
              <w:rPr>
                <w:b/>
                <w:color w:val="000000" w:themeColor="text1"/>
                <w:sz w:val="18"/>
                <w:szCs w:val="18"/>
                <w:u w:val="single"/>
              </w:rPr>
              <w:t xml:space="preserve">Creating </w:t>
            </w:r>
            <w:r>
              <w:rPr>
                <w:b/>
                <w:color w:val="000000" w:themeColor="text1"/>
                <w:sz w:val="18"/>
                <w:szCs w:val="18"/>
                <w:u w:val="single"/>
              </w:rPr>
              <w:t>m</w:t>
            </w:r>
            <w:r w:rsidRPr="00E82648">
              <w:rPr>
                <w:b/>
                <w:color w:val="000000" w:themeColor="text1"/>
                <w:sz w:val="18"/>
                <w:szCs w:val="18"/>
                <w:u w:val="single"/>
              </w:rPr>
              <w:t>edia- Digital Painting</w:t>
            </w:r>
          </w:p>
          <w:p w14:paraId="4B6C9648" w14:textId="77777777" w:rsidR="00C33E94" w:rsidRDefault="00C33E94" w:rsidP="00C33E94">
            <w:pPr>
              <w:tabs>
                <w:tab w:val="left" w:pos="3090"/>
              </w:tabs>
              <w:jc w:val="center"/>
              <w:rPr>
                <w:color w:val="000000" w:themeColor="text1"/>
                <w:sz w:val="18"/>
                <w:szCs w:val="18"/>
              </w:rPr>
            </w:pPr>
            <w:r>
              <w:rPr>
                <w:color w:val="000000" w:themeColor="text1"/>
                <w:sz w:val="18"/>
                <w:szCs w:val="18"/>
              </w:rPr>
              <w:t xml:space="preserve">TEACH COMPUTING </w:t>
            </w:r>
          </w:p>
          <w:p w14:paraId="1FCE24B2" w14:textId="77777777" w:rsidR="00C33E94" w:rsidRDefault="00000000" w:rsidP="00C33E94">
            <w:pPr>
              <w:tabs>
                <w:tab w:val="left" w:pos="3090"/>
              </w:tabs>
              <w:jc w:val="center"/>
              <w:rPr>
                <w:color w:val="000000" w:themeColor="text1"/>
                <w:sz w:val="18"/>
                <w:szCs w:val="18"/>
              </w:rPr>
            </w:pPr>
            <w:hyperlink r:id="rId9" w:history="1">
              <w:r w:rsidR="00C33E94" w:rsidRPr="000B48BB">
                <w:rPr>
                  <w:rStyle w:val="Hyperlink"/>
                  <w:sz w:val="18"/>
                  <w:szCs w:val="18"/>
                </w:rPr>
                <w:t>https://teachcomputing.org/curriculum/key-stage-1/creating-media-digital-painting</w:t>
              </w:r>
            </w:hyperlink>
          </w:p>
          <w:p w14:paraId="426280A7" w14:textId="77777777" w:rsidR="00C33E94" w:rsidRPr="001E0730" w:rsidRDefault="00C33E94" w:rsidP="00C33E94">
            <w:pPr>
              <w:tabs>
                <w:tab w:val="left" w:pos="3090"/>
              </w:tabs>
              <w:jc w:val="center"/>
              <w:rPr>
                <w:rFonts w:cstheme="minorHAnsi"/>
                <w:sz w:val="20"/>
                <w:szCs w:val="20"/>
              </w:rPr>
            </w:pPr>
          </w:p>
        </w:tc>
        <w:tc>
          <w:tcPr>
            <w:tcW w:w="2126" w:type="dxa"/>
            <w:shd w:val="clear" w:color="auto" w:fill="auto"/>
          </w:tcPr>
          <w:p w14:paraId="57EE6527"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6FAB64E1"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1D49F22B"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8DC1AC9"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6EFC6F94"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Data and information – Grouping data</w:t>
            </w:r>
          </w:p>
          <w:p w14:paraId="65516372" w14:textId="77777777" w:rsidR="00C33E94" w:rsidRPr="00CE1ACA" w:rsidRDefault="00C33E94" w:rsidP="00C33E94">
            <w:pPr>
              <w:tabs>
                <w:tab w:val="left" w:pos="3090"/>
              </w:tabs>
              <w:jc w:val="center"/>
              <w:rPr>
                <w:rFonts w:cstheme="minorHAnsi"/>
                <w:sz w:val="20"/>
                <w:szCs w:val="20"/>
              </w:rPr>
            </w:pPr>
          </w:p>
          <w:p w14:paraId="7E60EECB" w14:textId="77777777" w:rsidR="00C33E94" w:rsidRPr="001E0730" w:rsidRDefault="00000000" w:rsidP="00C33E94">
            <w:pPr>
              <w:tabs>
                <w:tab w:val="left" w:pos="3090"/>
              </w:tabs>
              <w:jc w:val="center"/>
              <w:rPr>
                <w:rFonts w:cstheme="minorHAnsi"/>
                <w:sz w:val="20"/>
                <w:szCs w:val="20"/>
              </w:rPr>
            </w:pPr>
            <w:hyperlink r:id="rId10" w:history="1">
              <w:r w:rsidR="00C33E94" w:rsidRPr="000B48BB">
                <w:rPr>
                  <w:rStyle w:val="Hyperlink"/>
                  <w:sz w:val="18"/>
                  <w:szCs w:val="18"/>
                </w:rPr>
                <w:t>https://teachcomputing.org/curriculum/key-stage-1/data-and-information-grouping-data</w:t>
              </w:r>
            </w:hyperlink>
          </w:p>
        </w:tc>
        <w:tc>
          <w:tcPr>
            <w:tcW w:w="2126" w:type="dxa"/>
            <w:shd w:val="clear" w:color="auto" w:fill="auto"/>
          </w:tcPr>
          <w:p w14:paraId="67B5CE8A"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44C17A72"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4D8339FC"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E5458D5"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Creating media – Digital writing</w:t>
            </w:r>
          </w:p>
          <w:p w14:paraId="44E0A684" w14:textId="77777777" w:rsidR="00C33E94" w:rsidRPr="00A344B2" w:rsidRDefault="00C33E94" w:rsidP="00C33E94">
            <w:pPr>
              <w:tabs>
                <w:tab w:val="left" w:pos="3090"/>
              </w:tabs>
              <w:jc w:val="center"/>
              <w:rPr>
                <w:rFonts w:cstheme="minorHAnsi"/>
                <w:sz w:val="20"/>
                <w:szCs w:val="20"/>
              </w:rPr>
            </w:pPr>
          </w:p>
          <w:p w14:paraId="7960E633" w14:textId="77777777" w:rsidR="00C33E94" w:rsidRPr="001E0730" w:rsidRDefault="00000000" w:rsidP="00C33E94">
            <w:pPr>
              <w:tabs>
                <w:tab w:val="left" w:pos="3090"/>
              </w:tabs>
              <w:jc w:val="center"/>
              <w:rPr>
                <w:rFonts w:cstheme="minorHAnsi"/>
                <w:sz w:val="20"/>
                <w:szCs w:val="20"/>
              </w:rPr>
            </w:pPr>
            <w:hyperlink r:id="rId11" w:history="1">
              <w:r w:rsidR="00C33E94" w:rsidRPr="000B48BB">
                <w:rPr>
                  <w:rStyle w:val="Hyperlink"/>
                  <w:sz w:val="18"/>
                  <w:szCs w:val="18"/>
                </w:rPr>
                <w:t>https://teachcomputing.org/curriculum/key-stage-1/creating-media-digital-writing</w:t>
              </w:r>
            </w:hyperlink>
          </w:p>
        </w:tc>
        <w:tc>
          <w:tcPr>
            <w:tcW w:w="2245" w:type="dxa"/>
            <w:shd w:val="clear" w:color="auto" w:fill="auto"/>
          </w:tcPr>
          <w:p w14:paraId="156C20F9" w14:textId="77777777" w:rsidR="00C33E94" w:rsidRDefault="00C33E94" w:rsidP="00C33E94">
            <w:pPr>
              <w:tabs>
                <w:tab w:val="left" w:pos="3090"/>
              </w:tabs>
              <w:jc w:val="center"/>
              <w:rPr>
                <w:b/>
                <w:color w:val="000000" w:themeColor="text1"/>
                <w:sz w:val="18"/>
                <w:szCs w:val="18"/>
              </w:rPr>
            </w:pPr>
            <w:r>
              <w:rPr>
                <w:b/>
                <w:color w:val="000000" w:themeColor="text1"/>
                <w:sz w:val="18"/>
                <w:szCs w:val="18"/>
              </w:rPr>
              <w:t xml:space="preserve">  </w:t>
            </w:r>
          </w:p>
          <w:p w14:paraId="7039C067" w14:textId="77777777" w:rsidR="00C33E94" w:rsidRDefault="00C33E94" w:rsidP="00C33E94">
            <w:pPr>
              <w:tabs>
                <w:tab w:val="left" w:pos="3090"/>
              </w:tabs>
              <w:jc w:val="center"/>
              <w:rPr>
                <w:b/>
                <w:color w:val="000000" w:themeColor="text1"/>
                <w:sz w:val="18"/>
                <w:szCs w:val="18"/>
              </w:rPr>
            </w:pPr>
          </w:p>
          <w:p w14:paraId="72972859"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2BF3E521"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46A9F423"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Computing systems and networks – Technology around us</w:t>
            </w:r>
          </w:p>
          <w:p w14:paraId="0107B1B2" w14:textId="77777777" w:rsidR="00C33E94" w:rsidRDefault="00C33E94" w:rsidP="00C33E94">
            <w:pPr>
              <w:tabs>
                <w:tab w:val="left" w:pos="3090"/>
              </w:tabs>
              <w:jc w:val="center"/>
              <w:rPr>
                <w:rFonts w:cstheme="minorHAnsi"/>
                <w:b/>
                <w:bCs/>
                <w:sz w:val="20"/>
                <w:szCs w:val="20"/>
              </w:rPr>
            </w:pPr>
          </w:p>
          <w:p w14:paraId="1F389803" w14:textId="77777777" w:rsidR="00C33E94" w:rsidRPr="001E0730" w:rsidRDefault="00000000" w:rsidP="00C33E94">
            <w:pPr>
              <w:tabs>
                <w:tab w:val="left" w:pos="3090"/>
              </w:tabs>
              <w:jc w:val="center"/>
              <w:rPr>
                <w:rFonts w:cstheme="minorHAnsi"/>
                <w:sz w:val="20"/>
                <w:szCs w:val="20"/>
              </w:rPr>
            </w:pPr>
            <w:hyperlink r:id="rId12" w:history="1">
              <w:r w:rsidR="00C33E94" w:rsidRPr="000B48BB">
                <w:rPr>
                  <w:rStyle w:val="Hyperlink"/>
                  <w:sz w:val="18"/>
                  <w:szCs w:val="18"/>
                </w:rPr>
                <w:t>https://teachcomputing.org/curriculum/key-stage-1/computing-systems-and-networks-technology-around-us</w:t>
              </w:r>
            </w:hyperlink>
          </w:p>
        </w:tc>
        <w:tc>
          <w:tcPr>
            <w:tcW w:w="2291" w:type="dxa"/>
            <w:shd w:val="clear" w:color="auto" w:fill="FFC000" w:themeFill="accent4"/>
          </w:tcPr>
          <w:p w14:paraId="592C7438" w14:textId="77777777" w:rsidR="00C33E94" w:rsidRDefault="00C33E94" w:rsidP="00C33E94">
            <w:pPr>
              <w:tabs>
                <w:tab w:val="left" w:pos="3090"/>
              </w:tabs>
              <w:jc w:val="center"/>
              <w:rPr>
                <w:b/>
                <w:color w:val="000000" w:themeColor="text1"/>
                <w:sz w:val="18"/>
                <w:szCs w:val="18"/>
              </w:rPr>
            </w:pPr>
          </w:p>
          <w:p w14:paraId="1973787A" w14:textId="77777777" w:rsidR="00C33E94" w:rsidRDefault="00C33E94" w:rsidP="00C33E94">
            <w:pPr>
              <w:tabs>
                <w:tab w:val="left" w:pos="3090"/>
              </w:tabs>
              <w:jc w:val="center"/>
              <w:rPr>
                <w:b/>
                <w:color w:val="000000" w:themeColor="text1"/>
                <w:sz w:val="18"/>
                <w:szCs w:val="18"/>
              </w:rPr>
            </w:pPr>
          </w:p>
          <w:p w14:paraId="7DE1A04E"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53CFD52F" w14:textId="77777777" w:rsidR="00C33E94" w:rsidRDefault="00C33E94" w:rsidP="00C33E94">
            <w:pPr>
              <w:jc w:val="center"/>
              <w:rPr>
                <w:b/>
                <w:color w:val="000000" w:themeColor="text1"/>
                <w:sz w:val="18"/>
                <w:szCs w:val="18"/>
                <w:u w:val="single"/>
              </w:rPr>
            </w:pPr>
          </w:p>
          <w:p w14:paraId="673247DC" w14:textId="77777777" w:rsidR="00C33E94" w:rsidRDefault="00C33E94" w:rsidP="00C33E94">
            <w:pPr>
              <w:jc w:val="center"/>
              <w:rPr>
                <w:b/>
                <w:color w:val="000000" w:themeColor="text1"/>
                <w:sz w:val="18"/>
                <w:szCs w:val="18"/>
                <w:u w:val="single"/>
              </w:rPr>
            </w:pPr>
          </w:p>
          <w:p w14:paraId="0EFBB052" w14:textId="77777777" w:rsidR="00C33E94" w:rsidRDefault="00C33E94" w:rsidP="00C33E94">
            <w:pPr>
              <w:jc w:val="center"/>
              <w:rPr>
                <w:b/>
                <w:color w:val="000000" w:themeColor="text1"/>
                <w:sz w:val="18"/>
                <w:szCs w:val="18"/>
                <w:u w:val="single"/>
              </w:rPr>
            </w:pPr>
            <w:r>
              <w:rPr>
                <w:b/>
                <w:color w:val="000000" w:themeColor="text1"/>
                <w:sz w:val="18"/>
                <w:szCs w:val="18"/>
                <w:u w:val="single"/>
              </w:rPr>
              <w:t>Coding</w:t>
            </w:r>
          </w:p>
          <w:p w14:paraId="68A7F4C1" w14:textId="77777777" w:rsidR="00C33E94" w:rsidRPr="001E0730" w:rsidRDefault="00C33E94" w:rsidP="00C33E94">
            <w:pPr>
              <w:tabs>
                <w:tab w:val="left" w:pos="3090"/>
              </w:tabs>
              <w:jc w:val="center"/>
              <w:rPr>
                <w:rFonts w:cstheme="minorHAnsi"/>
                <w:sz w:val="20"/>
                <w:szCs w:val="20"/>
              </w:rPr>
            </w:pPr>
            <w:r>
              <w:rPr>
                <w:color w:val="000000" w:themeColor="text1"/>
                <w:sz w:val="18"/>
                <w:szCs w:val="18"/>
              </w:rPr>
              <w:t>Code.org</w:t>
            </w:r>
          </w:p>
          <w:p w14:paraId="0E658E72" w14:textId="77777777" w:rsidR="00C33E94" w:rsidRPr="001E0730" w:rsidRDefault="00000000" w:rsidP="00C33E94">
            <w:pPr>
              <w:tabs>
                <w:tab w:val="left" w:pos="3090"/>
              </w:tabs>
              <w:jc w:val="center"/>
              <w:rPr>
                <w:rFonts w:cstheme="minorHAnsi"/>
                <w:sz w:val="20"/>
                <w:szCs w:val="20"/>
              </w:rPr>
            </w:pPr>
            <w:hyperlink r:id="rId13" w:history="1">
              <w:r w:rsidR="00C33E94" w:rsidRPr="000B48BB">
                <w:rPr>
                  <w:rStyle w:val="Hyperlink"/>
                  <w:sz w:val="18"/>
                  <w:szCs w:val="18"/>
                </w:rPr>
                <w:t>https://studio.code.org/s/coursea-2021?section_id=3662605</w:t>
              </w:r>
            </w:hyperlink>
          </w:p>
        </w:tc>
        <w:tc>
          <w:tcPr>
            <w:tcW w:w="709" w:type="dxa"/>
          </w:tcPr>
          <w:p w14:paraId="69166854"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br/>
            </w:r>
            <w:r w:rsidRPr="001E0730">
              <w:rPr>
                <w:rFonts w:cstheme="minorHAnsi"/>
                <w:b/>
                <w:bCs/>
                <w:sz w:val="20"/>
                <w:szCs w:val="20"/>
              </w:rPr>
              <w:br/>
              <w:t>Year 1</w:t>
            </w:r>
          </w:p>
        </w:tc>
        <w:tc>
          <w:tcPr>
            <w:tcW w:w="851" w:type="dxa"/>
            <w:vMerge w:val="restart"/>
            <w:shd w:val="clear" w:color="auto" w:fill="FF0000"/>
          </w:tcPr>
          <w:p w14:paraId="1BAD5235" w14:textId="77777777" w:rsidR="00C33E94" w:rsidRPr="00F52847" w:rsidRDefault="00C33E94" w:rsidP="00C33E94">
            <w:pPr>
              <w:tabs>
                <w:tab w:val="left" w:pos="3090"/>
              </w:tabs>
              <w:rPr>
                <w:rFonts w:cstheme="minorHAnsi"/>
                <w:b/>
                <w:bCs/>
                <w:color w:val="FFFFFF" w:themeColor="background1"/>
                <w:sz w:val="20"/>
                <w:szCs w:val="20"/>
              </w:rPr>
            </w:pPr>
            <w:r w:rsidRPr="00F52847">
              <w:rPr>
                <w:rFonts w:cstheme="minorHAnsi"/>
                <w:b/>
                <w:bCs/>
                <w:color w:val="FFFFFF" w:themeColor="background1"/>
                <w:sz w:val="20"/>
                <w:szCs w:val="20"/>
              </w:rPr>
              <w:br/>
            </w:r>
            <w:r w:rsidRPr="00F52847">
              <w:rPr>
                <w:rFonts w:cstheme="minorHAnsi"/>
                <w:b/>
                <w:bCs/>
                <w:color w:val="FFFFFF" w:themeColor="background1"/>
                <w:sz w:val="20"/>
                <w:szCs w:val="20"/>
              </w:rPr>
              <w:br/>
            </w:r>
            <w:r w:rsidRPr="00F52847">
              <w:rPr>
                <w:rFonts w:cstheme="minorHAnsi"/>
                <w:b/>
                <w:bCs/>
                <w:color w:val="FFFFFF" w:themeColor="background1"/>
                <w:sz w:val="20"/>
                <w:szCs w:val="20"/>
              </w:rPr>
              <w:br/>
              <w:t>Key stage 1</w:t>
            </w:r>
          </w:p>
        </w:tc>
      </w:tr>
      <w:tr w:rsidR="00C33E94" w:rsidRPr="00F52847" w14:paraId="6EE3564F" w14:textId="77777777" w:rsidTr="001A6A3B">
        <w:trPr>
          <w:trHeight w:val="1547"/>
        </w:trPr>
        <w:tc>
          <w:tcPr>
            <w:tcW w:w="851" w:type="dxa"/>
            <w:vMerge/>
            <w:shd w:val="clear" w:color="auto" w:fill="FF0000"/>
          </w:tcPr>
          <w:p w14:paraId="633AAF9A" w14:textId="77777777" w:rsidR="00C33E94" w:rsidRPr="00F52847" w:rsidRDefault="00C33E94" w:rsidP="00C33E94">
            <w:pPr>
              <w:tabs>
                <w:tab w:val="left" w:pos="3090"/>
              </w:tabs>
              <w:jc w:val="center"/>
              <w:rPr>
                <w:b/>
                <w:bCs/>
                <w:color w:val="FFFFFF" w:themeColor="background1"/>
              </w:rPr>
            </w:pPr>
          </w:p>
        </w:tc>
        <w:tc>
          <w:tcPr>
            <w:tcW w:w="709" w:type="dxa"/>
          </w:tcPr>
          <w:p w14:paraId="5D6F8355" w14:textId="77777777" w:rsidR="00C33E94" w:rsidRPr="001E0730" w:rsidRDefault="00C33E94" w:rsidP="00C33E94">
            <w:pPr>
              <w:tabs>
                <w:tab w:val="left" w:pos="3090"/>
              </w:tabs>
              <w:jc w:val="center"/>
              <w:rPr>
                <w:rFonts w:cstheme="minorHAnsi"/>
                <w:b/>
                <w:bCs/>
                <w:sz w:val="20"/>
                <w:szCs w:val="20"/>
              </w:rPr>
            </w:pPr>
          </w:p>
          <w:p w14:paraId="1A0E2C4C"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t>Year 2</w:t>
            </w:r>
          </w:p>
          <w:p w14:paraId="2CC61FF9" w14:textId="77777777" w:rsidR="00C33E94" w:rsidRPr="001E0730" w:rsidRDefault="00C33E94" w:rsidP="00C33E94">
            <w:pPr>
              <w:tabs>
                <w:tab w:val="left" w:pos="3090"/>
              </w:tabs>
              <w:jc w:val="center"/>
              <w:rPr>
                <w:rFonts w:cstheme="minorHAnsi"/>
                <w:b/>
                <w:bCs/>
                <w:sz w:val="20"/>
                <w:szCs w:val="20"/>
              </w:rPr>
            </w:pPr>
          </w:p>
          <w:p w14:paraId="47C56E6B" w14:textId="77777777" w:rsidR="00C33E94" w:rsidRPr="001E0730" w:rsidRDefault="00C33E94" w:rsidP="00C33E94">
            <w:pPr>
              <w:tabs>
                <w:tab w:val="left" w:pos="3090"/>
              </w:tabs>
              <w:jc w:val="center"/>
              <w:rPr>
                <w:rFonts w:cstheme="minorHAnsi"/>
                <w:b/>
                <w:bCs/>
                <w:sz w:val="20"/>
                <w:szCs w:val="20"/>
              </w:rPr>
            </w:pPr>
          </w:p>
          <w:p w14:paraId="7C29EC57" w14:textId="77777777" w:rsidR="00C33E94" w:rsidRPr="001E0730" w:rsidRDefault="00C33E94" w:rsidP="00C33E94">
            <w:pPr>
              <w:tabs>
                <w:tab w:val="left" w:pos="3090"/>
              </w:tabs>
              <w:jc w:val="center"/>
              <w:rPr>
                <w:rFonts w:cstheme="minorHAnsi"/>
                <w:b/>
                <w:bCs/>
                <w:sz w:val="20"/>
                <w:szCs w:val="20"/>
              </w:rPr>
            </w:pPr>
          </w:p>
        </w:tc>
        <w:tc>
          <w:tcPr>
            <w:tcW w:w="1985" w:type="dxa"/>
            <w:shd w:val="clear" w:color="auto" w:fill="FFFFFF" w:themeFill="background1"/>
          </w:tcPr>
          <w:p w14:paraId="6F5CADE7" w14:textId="77777777" w:rsidR="00C33E94" w:rsidRDefault="00C33E94" w:rsidP="00C33E94">
            <w:pPr>
              <w:tabs>
                <w:tab w:val="left" w:pos="3090"/>
              </w:tabs>
              <w:jc w:val="center"/>
              <w:rPr>
                <w:b/>
                <w:color w:val="000000" w:themeColor="text1"/>
                <w:sz w:val="18"/>
                <w:szCs w:val="18"/>
              </w:rPr>
            </w:pPr>
          </w:p>
          <w:p w14:paraId="51887120" w14:textId="77777777" w:rsidR="00C33E94" w:rsidRDefault="00C33E94" w:rsidP="00C33E94">
            <w:pPr>
              <w:tabs>
                <w:tab w:val="left" w:pos="3090"/>
              </w:tabs>
              <w:jc w:val="center"/>
              <w:rPr>
                <w:b/>
                <w:color w:val="000000" w:themeColor="text1"/>
                <w:sz w:val="18"/>
                <w:szCs w:val="18"/>
              </w:rPr>
            </w:pPr>
          </w:p>
          <w:p w14:paraId="7A68BC5A"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1F0EBFD5" w14:textId="77777777" w:rsidR="00C33E94" w:rsidRPr="00B50858" w:rsidRDefault="00C33E94" w:rsidP="00C33E94">
            <w:pPr>
              <w:tabs>
                <w:tab w:val="left" w:pos="3090"/>
              </w:tabs>
              <w:jc w:val="center"/>
              <w:rPr>
                <w:b/>
                <w:color w:val="000000" w:themeColor="text1"/>
                <w:sz w:val="18"/>
                <w:szCs w:val="18"/>
              </w:rPr>
            </w:pPr>
          </w:p>
          <w:p w14:paraId="13E22107" w14:textId="77777777" w:rsidR="00C33E94" w:rsidRDefault="00C33E94" w:rsidP="00C33E94">
            <w:pPr>
              <w:jc w:val="center"/>
              <w:rPr>
                <w:color w:val="000000" w:themeColor="text1"/>
                <w:sz w:val="18"/>
                <w:szCs w:val="18"/>
              </w:rPr>
            </w:pPr>
          </w:p>
          <w:p w14:paraId="6519CA6E" w14:textId="77777777" w:rsidR="00C33E94" w:rsidRPr="003315D2" w:rsidRDefault="00C33E94" w:rsidP="00C33E94">
            <w:pPr>
              <w:jc w:val="center"/>
              <w:rPr>
                <w:b/>
                <w:bCs/>
                <w:color w:val="000000" w:themeColor="text1"/>
                <w:sz w:val="18"/>
                <w:szCs w:val="18"/>
                <w:u w:val="single"/>
              </w:rPr>
            </w:pPr>
            <w:r w:rsidRPr="003315D2">
              <w:rPr>
                <w:b/>
                <w:bCs/>
                <w:color w:val="000000" w:themeColor="text1"/>
                <w:sz w:val="18"/>
                <w:szCs w:val="18"/>
                <w:u w:val="single"/>
              </w:rPr>
              <w:t xml:space="preserve">Creating media – Making Music </w:t>
            </w:r>
          </w:p>
          <w:p w14:paraId="2977C357" w14:textId="77777777" w:rsidR="00C33E94" w:rsidRDefault="00C33E94" w:rsidP="00C33E94">
            <w:pPr>
              <w:jc w:val="center"/>
              <w:rPr>
                <w:color w:val="000000" w:themeColor="text1"/>
                <w:sz w:val="18"/>
                <w:szCs w:val="18"/>
              </w:rPr>
            </w:pPr>
          </w:p>
          <w:p w14:paraId="728DB13A" w14:textId="77777777" w:rsidR="00C33E94" w:rsidRDefault="00000000" w:rsidP="00C33E94">
            <w:pPr>
              <w:jc w:val="center"/>
              <w:rPr>
                <w:color w:val="000000" w:themeColor="text1"/>
                <w:sz w:val="18"/>
                <w:szCs w:val="18"/>
              </w:rPr>
            </w:pPr>
            <w:hyperlink r:id="rId14" w:history="1">
              <w:r w:rsidR="00C33E94" w:rsidRPr="007C20AC">
                <w:rPr>
                  <w:rStyle w:val="Hyperlink"/>
                  <w:sz w:val="18"/>
                  <w:szCs w:val="18"/>
                </w:rPr>
                <w:t>https://teachcomputing.org/curriculum/key-stage-1/creating-media-making-music</w:t>
              </w:r>
            </w:hyperlink>
          </w:p>
          <w:p w14:paraId="40D4E8FE" w14:textId="77777777" w:rsidR="00C33E94" w:rsidRDefault="00C33E94" w:rsidP="00C33E94">
            <w:pPr>
              <w:jc w:val="center"/>
              <w:rPr>
                <w:color w:val="000000" w:themeColor="text1"/>
                <w:sz w:val="18"/>
                <w:szCs w:val="18"/>
              </w:rPr>
            </w:pPr>
          </w:p>
          <w:p w14:paraId="42FB39E8" w14:textId="77777777" w:rsidR="00C33E94" w:rsidRDefault="00C33E94" w:rsidP="00C33E94">
            <w:pPr>
              <w:jc w:val="center"/>
              <w:rPr>
                <w:color w:val="000000" w:themeColor="text1"/>
                <w:sz w:val="18"/>
                <w:szCs w:val="18"/>
              </w:rPr>
            </w:pPr>
          </w:p>
          <w:p w14:paraId="3AE946C2" w14:textId="77777777" w:rsidR="00C33E94" w:rsidRPr="001E0730" w:rsidRDefault="00C33E94" w:rsidP="00C33E94">
            <w:pPr>
              <w:tabs>
                <w:tab w:val="left" w:pos="3090"/>
              </w:tabs>
              <w:jc w:val="center"/>
              <w:rPr>
                <w:rFonts w:cstheme="minorHAnsi"/>
                <w:sz w:val="20"/>
                <w:szCs w:val="20"/>
              </w:rPr>
            </w:pPr>
          </w:p>
        </w:tc>
        <w:tc>
          <w:tcPr>
            <w:tcW w:w="2126" w:type="dxa"/>
            <w:shd w:val="clear" w:color="auto" w:fill="92D050"/>
          </w:tcPr>
          <w:p w14:paraId="224C5346" w14:textId="77777777" w:rsidR="00C33E94" w:rsidRDefault="00C33E94" w:rsidP="00C33E94">
            <w:pPr>
              <w:tabs>
                <w:tab w:val="left" w:pos="3090"/>
              </w:tabs>
              <w:jc w:val="center"/>
              <w:rPr>
                <w:b/>
                <w:color w:val="000000" w:themeColor="text1"/>
                <w:sz w:val="18"/>
                <w:szCs w:val="18"/>
              </w:rPr>
            </w:pPr>
          </w:p>
          <w:p w14:paraId="65237341" w14:textId="77777777" w:rsidR="00C33E94" w:rsidRDefault="00C33E94" w:rsidP="00C33E94">
            <w:pPr>
              <w:tabs>
                <w:tab w:val="left" w:pos="3090"/>
              </w:tabs>
              <w:jc w:val="center"/>
              <w:rPr>
                <w:b/>
                <w:color w:val="000000" w:themeColor="text1"/>
                <w:sz w:val="18"/>
                <w:szCs w:val="18"/>
              </w:rPr>
            </w:pPr>
          </w:p>
          <w:p w14:paraId="1C0961C0" w14:textId="77777777" w:rsidR="00C33E94" w:rsidRDefault="00C33E94" w:rsidP="00C33E94">
            <w:pPr>
              <w:pStyle w:val="Heading1"/>
              <w:jc w:val="center"/>
              <w:rPr>
                <w:rFonts w:asciiTheme="minorHAnsi" w:eastAsiaTheme="minorHAnsi" w:hAnsiTheme="minorHAnsi" w:cstheme="minorBidi"/>
                <w:bCs w:val="0"/>
                <w:sz w:val="18"/>
                <w:szCs w:val="18"/>
                <w:u w:val="single"/>
              </w:rPr>
            </w:pPr>
            <w:r>
              <w:rPr>
                <w:rFonts w:asciiTheme="minorHAnsi" w:eastAsiaTheme="minorHAnsi" w:hAnsiTheme="minorHAnsi" w:cstheme="minorBidi"/>
                <w:bCs w:val="0"/>
                <w:sz w:val="18"/>
                <w:szCs w:val="18"/>
                <w:u w:val="single"/>
              </w:rPr>
              <w:t>Online Safety Module</w:t>
            </w:r>
          </w:p>
          <w:p w14:paraId="2EF7D420"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r>
              <w:rPr>
                <w:rFonts w:asciiTheme="minorHAnsi" w:eastAsiaTheme="minorHAnsi" w:hAnsiTheme="minorHAnsi" w:cstheme="minorBidi"/>
                <w:bCs w:val="0"/>
                <w:sz w:val="18"/>
                <w:szCs w:val="18"/>
                <w:u w:val="single"/>
              </w:rPr>
              <w:t>– Project Evolve</w:t>
            </w:r>
          </w:p>
          <w:p w14:paraId="74918D23" w14:textId="77777777" w:rsidR="00C33E94" w:rsidRDefault="00C33E94" w:rsidP="00C33E94">
            <w:pPr>
              <w:jc w:val="center"/>
              <w:rPr>
                <w:color w:val="000000" w:themeColor="text1"/>
                <w:sz w:val="18"/>
                <w:szCs w:val="18"/>
              </w:rPr>
            </w:pPr>
          </w:p>
          <w:p w14:paraId="0EE07CCA" w14:textId="77777777" w:rsidR="00C33E94" w:rsidRDefault="00000000" w:rsidP="00C33E94">
            <w:pPr>
              <w:jc w:val="center"/>
              <w:rPr>
                <w:color w:val="000000" w:themeColor="text1"/>
                <w:sz w:val="18"/>
                <w:szCs w:val="18"/>
              </w:rPr>
            </w:pPr>
            <w:hyperlink r:id="rId15" w:history="1">
              <w:r w:rsidR="00C33E94" w:rsidRPr="007C20AC">
                <w:rPr>
                  <w:rStyle w:val="Hyperlink"/>
                  <w:sz w:val="18"/>
                  <w:szCs w:val="18"/>
                </w:rPr>
                <w:t>https://projectevolve.co.uk/toolkit/resources/years/year-two/</w:t>
              </w:r>
            </w:hyperlink>
          </w:p>
          <w:p w14:paraId="55201BA3" w14:textId="77777777" w:rsidR="00C33E94" w:rsidRPr="00165DFB" w:rsidRDefault="00C33E94" w:rsidP="00C33E94">
            <w:pPr>
              <w:jc w:val="center"/>
              <w:rPr>
                <w:color w:val="000000" w:themeColor="text1"/>
                <w:sz w:val="18"/>
                <w:szCs w:val="18"/>
              </w:rPr>
            </w:pPr>
          </w:p>
          <w:p w14:paraId="4BD11647" w14:textId="77777777" w:rsidR="00C33E94" w:rsidRPr="00165DFB" w:rsidRDefault="00C33E94" w:rsidP="00C33E94">
            <w:pPr>
              <w:jc w:val="center"/>
              <w:rPr>
                <w:color w:val="000000" w:themeColor="text1"/>
                <w:sz w:val="18"/>
                <w:szCs w:val="18"/>
              </w:rPr>
            </w:pPr>
          </w:p>
          <w:p w14:paraId="2F50885F" w14:textId="77777777" w:rsidR="00C33E94" w:rsidRPr="001E0730" w:rsidRDefault="00C33E94" w:rsidP="00C33E94">
            <w:pPr>
              <w:tabs>
                <w:tab w:val="left" w:pos="3090"/>
              </w:tabs>
              <w:jc w:val="center"/>
              <w:rPr>
                <w:rFonts w:cstheme="minorHAnsi"/>
                <w:sz w:val="20"/>
                <w:szCs w:val="20"/>
              </w:rPr>
            </w:pPr>
          </w:p>
        </w:tc>
        <w:tc>
          <w:tcPr>
            <w:tcW w:w="2126" w:type="dxa"/>
            <w:shd w:val="clear" w:color="auto" w:fill="auto"/>
          </w:tcPr>
          <w:p w14:paraId="3F8C718A" w14:textId="77777777" w:rsidR="00C33E94" w:rsidRDefault="00C33E94" w:rsidP="00C33E94">
            <w:pPr>
              <w:tabs>
                <w:tab w:val="left" w:pos="3090"/>
              </w:tabs>
              <w:jc w:val="center"/>
              <w:rPr>
                <w:b/>
                <w:color w:val="000000" w:themeColor="text1"/>
                <w:sz w:val="18"/>
                <w:szCs w:val="18"/>
              </w:rPr>
            </w:pPr>
          </w:p>
          <w:p w14:paraId="09EC8A7C"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5289783C"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7ED670AE"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03ADD015"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r w:rsidRPr="00BC2D9D">
              <w:rPr>
                <w:rFonts w:asciiTheme="minorHAnsi" w:eastAsiaTheme="minorHAnsi" w:hAnsiTheme="minorHAnsi" w:cstheme="minorBidi"/>
                <w:bCs w:val="0"/>
                <w:sz w:val="18"/>
                <w:szCs w:val="18"/>
                <w:u w:val="single"/>
              </w:rPr>
              <w:t>Data and information – Pictograms</w:t>
            </w:r>
          </w:p>
          <w:p w14:paraId="3E145553" w14:textId="77777777" w:rsidR="00C33E94" w:rsidRPr="00165DFB" w:rsidRDefault="00C33E94" w:rsidP="00C33E94">
            <w:pPr>
              <w:jc w:val="center"/>
              <w:rPr>
                <w:color w:val="000000" w:themeColor="text1"/>
                <w:sz w:val="18"/>
                <w:szCs w:val="18"/>
              </w:rPr>
            </w:pPr>
            <w:r>
              <w:rPr>
                <w:rFonts w:cstheme="minorHAnsi"/>
                <w:sz w:val="20"/>
                <w:szCs w:val="20"/>
              </w:rPr>
              <w:br/>
            </w:r>
            <w:hyperlink r:id="rId16" w:history="1">
              <w:r w:rsidRPr="000B48BB">
                <w:rPr>
                  <w:rStyle w:val="Hyperlink"/>
                  <w:sz w:val="18"/>
                  <w:szCs w:val="18"/>
                </w:rPr>
                <w:t>https://teachcomputing.org/curriculum/key-stage-1/data-and-information-pictograms</w:t>
              </w:r>
            </w:hyperlink>
          </w:p>
          <w:p w14:paraId="2D1A24A0" w14:textId="77777777" w:rsidR="00C33E94" w:rsidRPr="001E0730" w:rsidRDefault="00C33E94" w:rsidP="00C33E94">
            <w:pPr>
              <w:tabs>
                <w:tab w:val="left" w:pos="3090"/>
              </w:tabs>
              <w:jc w:val="center"/>
              <w:rPr>
                <w:rFonts w:cstheme="minorHAnsi"/>
                <w:sz w:val="20"/>
                <w:szCs w:val="20"/>
              </w:rPr>
            </w:pPr>
          </w:p>
        </w:tc>
        <w:tc>
          <w:tcPr>
            <w:tcW w:w="2126" w:type="dxa"/>
            <w:shd w:val="clear" w:color="auto" w:fill="auto"/>
          </w:tcPr>
          <w:p w14:paraId="5EFBCEF0"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7D3EAB98"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6849E153"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755617C6"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02DAF2FB"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r w:rsidRPr="00BC2D9D">
              <w:rPr>
                <w:rFonts w:asciiTheme="minorHAnsi" w:eastAsiaTheme="minorHAnsi" w:hAnsiTheme="minorHAnsi" w:cstheme="minorBidi"/>
                <w:bCs w:val="0"/>
                <w:sz w:val="18"/>
                <w:szCs w:val="18"/>
                <w:u w:val="single"/>
              </w:rPr>
              <w:t>Creating media – Digital photography</w:t>
            </w:r>
          </w:p>
          <w:p w14:paraId="24A837F7" w14:textId="77777777" w:rsidR="00C33E94" w:rsidRDefault="00C33E94" w:rsidP="00C33E94">
            <w:pPr>
              <w:tabs>
                <w:tab w:val="left" w:pos="3090"/>
              </w:tabs>
              <w:jc w:val="center"/>
              <w:rPr>
                <w:rFonts w:cstheme="minorHAnsi"/>
                <w:b/>
                <w:bCs/>
                <w:sz w:val="20"/>
                <w:szCs w:val="20"/>
              </w:rPr>
            </w:pPr>
          </w:p>
          <w:p w14:paraId="6477BBB9" w14:textId="77777777" w:rsidR="00C33E94" w:rsidRPr="001E0730" w:rsidRDefault="00000000" w:rsidP="00C33E94">
            <w:pPr>
              <w:tabs>
                <w:tab w:val="left" w:pos="3090"/>
              </w:tabs>
              <w:jc w:val="center"/>
              <w:rPr>
                <w:rFonts w:cstheme="minorHAnsi"/>
                <w:sz w:val="20"/>
                <w:szCs w:val="20"/>
              </w:rPr>
            </w:pPr>
            <w:hyperlink r:id="rId17" w:history="1">
              <w:r w:rsidR="00C33E94" w:rsidRPr="000B48BB">
                <w:rPr>
                  <w:rStyle w:val="Hyperlink"/>
                  <w:sz w:val="18"/>
                  <w:szCs w:val="18"/>
                </w:rPr>
                <w:t>https://teachcomputing.org/curriculum/key-stage-1/creating-media-digital-photography</w:t>
              </w:r>
            </w:hyperlink>
          </w:p>
        </w:tc>
        <w:tc>
          <w:tcPr>
            <w:tcW w:w="2245" w:type="dxa"/>
            <w:shd w:val="clear" w:color="auto" w:fill="auto"/>
          </w:tcPr>
          <w:p w14:paraId="60699381"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4D4C99E6"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0EB8E4D3"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662F2514"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39AE5379" w14:textId="77777777" w:rsidR="00C33E94" w:rsidRPr="00BC2D9D" w:rsidRDefault="00C33E94" w:rsidP="00C33E94">
            <w:pPr>
              <w:pStyle w:val="Heading1"/>
              <w:jc w:val="center"/>
              <w:rPr>
                <w:rFonts w:asciiTheme="minorHAnsi" w:eastAsiaTheme="minorHAnsi" w:hAnsiTheme="minorHAnsi" w:cstheme="minorBidi"/>
                <w:bCs w:val="0"/>
                <w:sz w:val="18"/>
                <w:szCs w:val="18"/>
                <w:u w:val="single"/>
              </w:rPr>
            </w:pPr>
            <w:r w:rsidRPr="00BC2D9D">
              <w:rPr>
                <w:rFonts w:asciiTheme="minorHAnsi" w:eastAsiaTheme="minorHAnsi" w:hAnsiTheme="minorHAnsi" w:cstheme="minorBidi"/>
                <w:bCs w:val="0"/>
                <w:sz w:val="18"/>
                <w:szCs w:val="18"/>
                <w:u w:val="single"/>
              </w:rPr>
              <w:t>Computing systems and networks – IT around us</w:t>
            </w:r>
          </w:p>
          <w:p w14:paraId="6FC50F50" w14:textId="77777777" w:rsidR="00C33E94" w:rsidRPr="00C401CC" w:rsidRDefault="00C33E94" w:rsidP="00C33E94">
            <w:pPr>
              <w:tabs>
                <w:tab w:val="left" w:pos="3090"/>
              </w:tabs>
              <w:jc w:val="center"/>
              <w:rPr>
                <w:rFonts w:cstheme="minorHAnsi"/>
                <w:sz w:val="20"/>
                <w:szCs w:val="20"/>
              </w:rPr>
            </w:pPr>
          </w:p>
          <w:p w14:paraId="75E95F67" w14:textId="77777777" w:rsidR="00C33E94" w:rsidRPr="001E0730" w:rsidRDefault="00000000" w:rsidP="00C33E94">
            <w:pPr>
              <w:tabs>
                <w:tab w:val="left" w:pos="3090"/>
              </w:tabs>
              <w:jc w:val="center"/>
              <w:rPr>
                <w:rFonts w:cstheme="minorHAnsi"/>
                <w:sz w:val="20"/>
                <w:szCs w:val="20"/>
              </w:rPr>
            </w:pPr>
            <w:hyperlink r:id="rId18" w:history="1">
              <w:r w:rsidR="00C33E94" w:rsidRPr="000B48BB">
                <w:rPr>
                  <w:rStyle w:val="Hyperlink"/>
                  <w:sz w:val="18"/>
                  <w:szCs w:val="18"/>
                </w:rPr>
                <w:t>https://teachcomputing.org/curriculum/key-stage-1/computing-systems-and-networks-it-around-us</w:t>
              </w:r>
            </w:hyperlink>
          </w:p>
        </w:tc>
        <w:tc>
          <w:tcPr>
            <w:tcW w:w="2291" w:type="dxa"/>
            <w:shd w:val="clear" w:color="auto" w:fill="FFC000" w:themeFill="accent4"/>
          </w:tcPr>
          <w:p w14:paraId="14FDEFA0" w14:textId="77777777" w:rsidR="00C33E94" w:rsidRDefault="00C33E94" w:rsidP="00C33E94">
            <w:pPr>
              <w:tabs>
                <w:tab w:val="left" w:pos="3090"/>
              </w:tabs>
              <w:jc w:val="center"/>
              <w:rPr>
                <w:b/>
                <w:color w:val="000000" w:themeColor="text1"/>
                <w:sz w:val="18"/>
                <w:szCs w:val="18"/>
              </w:rPr>
            </w:pPr>
          </w:p>
          <w:p w14:paraId="6CDE94AE"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 xml:space="preserve">Online safety starter </w:t>
            </w:r>
          </w:p>
          <w:p w14:paraId="31FAC2F6"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Lesson</w:t>
            </w:r>
          </w:p>
          <w:p w14:paraId="7C1612A2" w14:textId="77777777" w:rsidR="00C33E94" w:rsidRPr="00B50858" w:rsidRDefault="00C33E94" w:rsidP="00C33E94">
            <w:pPr>
              <w:tabs>
                <w:tab w:val="left" w:pos="3090"/>
              </w:tabs>
              <w:jc w:val="center"/>
              <w:rPr>
                <w:b/>
                <w:color w:val="000000" w:themeColor="text1"/>
                <w:sz w:val="18"/>
                <w:szCs w:val="18"/>
              </w:rPr>
            </w:pPr>
          </w:p>
          <w:p w14:paraId="75D5C4B0" w14:textId="77777777" w:rsidR="00C33E94" w:rsidRDefault="00C33E94" w:rsidP="00C33E94">
            <w:pPr>
              <w:jc w:val="center"/>
              <w:rPr>
                <w:b/>
                <w:color w:val="000000" w:themeColor="text1"/>
                <w:sz w:val="18"/>
                <w:szCs w:val="18"/>
                <w:u w:val="single"/>
              </w:rPr>
            </w:pPr>
            <w:r w:rsidRPr="002E3774">
              <w:rPr>
                <w:b/>
                <w:color w:val="000000" w:themeColor="text1"/>
                <w:sz w:val="18"/>
                <w:szCs w:val="18"/>
                <w:u w:val="single"/>
              </w:rPr>
              <w:t>Coding</w:t>
            </w:r>
          </w:p>
          <w:p w14:paraId="24E78D40" w14:textId="77777777" w:rsidR="00C33E94" w:rsidRPr="001E0730" w:rsidRDefault="00C33E94" w:rsidP="00C33E94">
            <w:pPr>
              <w:tabs>
                <w:tab w:val="left" w:pos="3090"/>
              </w:tabs>
              <w:jc w:val="center"/>
              <w:rPr>
                <w:rFonts w:cstheme="minorHAnsi"/>
                <w:sz w:val="20"/>
                <w:szCs w:val="20"/>
              </w:rPr>
            </w:pPr>
            <w:r>
              <w:rPr>
                <w:color w:val="000000" w:themeColor="text1"/>
                <w:sz w:val="18"/>
                <w:szCs w:val="18"/>
              </w:rPr>
              <w:t>Code.org</w:t>
            </w:r>
          </w:p>
          <w:p w14:paraId="622286B9" w14:textId="77777777" w:rsidR="00C33E94" w:rsidRPr="00165DFB" w:rsidRDefault="00000000" w:rsidP="00C33E94">
            <w:pPr>
              <w:jc w:val="center"/>
              <w:rPr>
                <w:color w:val="000000" w:themeColor="text1"/>
                <w:sz w:val="18"/>
                <w:szCs w:val="18"/>
              </w:rPr>
            </w:pPr>
            <w:hyperlink r:id="rId19" w:history="1">
              <w:r w:rsidR="00C33E94" w:rsidRPr="000B48BB">
                <w:rPr>
                  <w:rStyle w:val="Hyperlink"/>
                  <w:sz w:val="18"/>
                  <w:szCs w:val="18"/>
                </w:rPr>
                <w:t>https://studio.code.org/s/courseb-2021?section_id=3662605</w:t>
              </w:r>
            </w:hyperlink>
          </w:p>
          <w:p w14:paraId="61974311" w14:textId="77777777" w:rsidR="00C33E94" w:rsidRPr="001E0730" w:rsidRDefault="00C33E94" w:rsidP="00C33E94">
            <w:pPr>
              <w:tabs>
                <w:tab w:val="left" w:pos="3090"/>
              </w:tabs>
              <w:jc w:val="center"/>
              <w:rPr>
                <w:rFonts w:cstheme="minorHAnsi"/>
                <w:sz w:val="20"/>
                <w:szCs w:val="20"/>
              </w:rPr>
            </w:pPr>
          </w:p>
        </w:tc>
        <w:tc>
          <w:tcPr>
            <w:tcW w:w="709" w:type="dxa"/>
          </w:tcPr>
          <w:p w14:paraId="02F4D78B"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br/>
            </w:r>
            <w:r w:rsidRPr="001E0730">
              <w:rPr>
                <w:rFonts w:cstheme="minorHAnsi"/>
                <w:b/>
                <w:bCs/>
                <w:sz w:val="20"/>
                <w:szCs w:val="20"/>
              </w:rPr>
              <w:br/>
              <w:t>Year 2</w:t>
            </w:r>
          </w:p>
        </w:tc>
        <w:tc>
          <w:tcPr>
            <w:tcW w:w="851" w:type="dxa"/>
            <w:vMerge/>
            <w:shd w:val="clear" w:color="auto" w:fill="FF0000"/>
          </w:tcPr>
          <w:p w14:paraId="05FDA659" w14:textId="77777777" w:rsidR="00C33E94" w:rsidRPr="00F52847" w:rsidRDefault="00C33E94" w:rsidP="00C33E94">
            <w:pPr>
              <w:tabs>
                <w:tab w:val="left" w:pos="3090"/>
              </w:tabs>
              <w:rPr>
                <w:rFonts w:cstheme="minorHAnsi"/>
                <w:b/>
                <w:bCs/>
                <w:color w:val="FFFFFF" w:themeColor="background1"/>
                <w:sz w:val="20"/>
                <w:szCs w:val="20"/>
              </w:rPr>
            </w:pPr>
          </w:p>
        </w:tc>
      </w:tr>
      <w:tr w:rsidR="00C33E94" w:rsidRPr="00F52847" w14:paraId="157ECEA6" w14:textId="77777777" w:rsidTr="001A6A3B">
        <w:tc>
          <w:tcPr>
            <w:tcW w:w="851" w:type="dxa"/>
            <w:vMerge w:val="restart"/>
            <w:shd w:val="clear" w:color="auto" w:fill="FF0000"/>
          </w:tcPr>
          <w:p w14:paraId="22730B74" w14:textId="77777777" w:rsidR="00C33E94" w:rsidRPr="00F52847" w:rsidRDefault="00C33E94" w:rsidP="00C33E94">
            <w:pPr>
              <w:tabs>
                <w:tab w:val="left" w:pos="3090"/>
              </w:tabs>
              <w:jc w:val="center"/>
              <w:rPr>
                <w:b/>
                <w:bCs/>
                <w:color w:val="FFFFFF" w:themeColor="background1"/>
              </w:rPr>
            </w:pPr>
            <w:r w:rsidRPr="00F52847">
              <w:rPr>
                <w:b/>
                <w:bCs/>
                <w:color w:val="FFFFFF" w:themeColor="background1"/>
              </w:rPr>
              <w:br/>
            </w:r>
            <w:r w:rsidRPr="00F52847">
              <w:rPr>
                <w:b/>
                <w:bCs/>
                <w:color w:val="FFFFFF" w:themeColor="background1"/>
              </w:rPr>
              <w:br/>
            </w:r>
            <w:r w:rsidRPr="00F52847">
              <w:rPr>
                <w:b/>
                <w:bCs/>
                <w:color w:val="FFFFFF" w:themeColor="background1"/>
              </w:rPr>
              <w:br/>
              <w:t>Lower key</w:t>
            </w:r>
          </w:p>
          <w:p w14:paraId="328B27F3" w14:textId="77777777" w:rsidR="00C33E94" w:rsidRPr="00F52847" w:rsidRDefault="00C33E94" w:rsidP="00C33E94">
            <w:pPr>
              <w:tabs>
                <w:tab w:val="left" w:pos="3090"/>
              </w:tabs>
              <w:jc w:val="center"/>
              <w:rPr>
                <w:b/>
                <w:bCs/>
                <w:color w:val="FFFFFF" w:themeColor="background1"/>
              </w:rPr>
            </w:pPr>
            <w:r w:rsidRPr="00F52847">
              <w:rPr>
                <w:b/>
                <w:bCs/>
                <w:color w:val="FFFFFF" w:themeColor="background1"/>
              </w:rPr>
              <w:lastRenderedPageBreak/>
              <w:t>stage 2</w:t>
            </w:r>
          </w:p>
        </w:tc>
        <w:tc>
          <w:tcPr>
            <w:tcW w:w="709" w:type="dxa"/>
          </w:tcPr>
          <w:p w14:paraId="1F8861B5" w14:textId="77777777" w:rsidR="00C33E94" w:rsidRPr="001E0730" w:rsidRDefault="00C33E94" w:rsidP="00C33E94">
            <w:pPr>
              <w:tabs>
                <w:tab w:val="left" w:pos="3090"/>
              </w:tabs>
              <w:jc w:val="center"/>
              <w:rPr>
                <w:rFonts w:cstheme="minorHAnsi"/>
                <w:b/>
                <w:bCs/>
                <w:sz w:val="20"/>
                <w:szCs w:val="20"/>
              </w:rPr>
            </w:pPr>
          </w:p>
          <w:p w14:paraId="4E191AB8"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t>Year 3</w:t>
            </w:r>
          </w:p>
          <w:p w14:paraId="3422E700" w14:textId="77777777" w:rsidR="00C33E94" w:rsidRPr="001E0730" w:rsidRDefault="00C33E94" w:rsidP="00C33E94">
            <w:pPr>
              <w:tabs>
                <w:tab w:val="left" w:pos="3090"/>
              </w:tabs>
              <w:jc w:val="center"/>
              <w:rPr>
                <w:rFonts w:cstheme="minorHAnsi"/>
                <w:b/>
                <w:bCs/>
                <w:sz w:val="20"/>
                <w:szCs w:val="20"/>
              </w:rPr>
            </w:pPr>
          </w:p>
          <w:p w14:paraId="3A04C2E4" w14:textId="77777777" w:rsidR="00C33E94" w:rsidRPr="001E0730" w:rsidRDefault="00C33E94" w:rsidP="00C33E94">
            <w:pPr>
              <w:tabs>
                <w:tab w:val="left" w:pos="3090"/>
              </w:tabs>
              <w:jc w:val="center"/>
              <w:rPr>
                <w:rFonts w:cstheme="minorHAnsi"/>
                <w:b/>
                <w:bCs/>
                <w:sz w:val="20"/>
                <w:szCs w:val="20"/>
              </w:rPr>
            </w:pPr>
          </w:p>
          <w:p w14:paraId="63B58123" w14:textId="77777777" w:rsidR="00C33E94" w:rsidRPr="001E0730" w:rsidRDefault="00C33E94" w:rsidP="00C33E94">
            <w:pPr>
              <w:tabs>
                <w:tab w:val="left" w:pos="3090"/>
              </w:tabs>
              <w:jc w:val="center"/>
              <w:rPr>
                <w:rFonts w:cstheme="minorHAnsi"/>
                <w:b/>
                <w:bCs/>
                <w:sz w:val="20"/>
                <w:szCs w:val="20"/>
              </w:rPr>
            </w:pPr>
          </w:p>
        </w:tc>
        <w:tc>
          <w:tcPr>
            <w:tcW w:w="1985" w:type="dxa"/>
            <w:shd w:val="clear" w:color="auto" w:fill="FFC000" w:themeFill="accent4"/>
          </w:tcPr>
          <w:p w14:paraId="45281386" w14:textId="77777777" w:rsidR="00C33E94" w:rsidRDefault="00C33E94" w:rsidP="00C33E94">
            <w:pPr>
              <w:tabs>
                <w:tab w:val="left" w:pos="3090"/>
              </w:tabs>
              <w:jc w:val="center"/>
              <w:rPr>
                <w:b/>
                <w:color w:val="000000" w:themeColor="text1"/>
                <w:sz w:val="18"/>
                <w:szCs w:val="18"/>
              </w:rPr>
            </w:pPr>
          </w:p>
          <w:p w14:paraId="2D81E687"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6B75A3A1" w14:textId="77777777" w:rsidR="00C33E94" w:rsidRPr="00B50858" w:rsidRDefault="00C33E94" w:rsidP="00C33E94">
            <w:pPr>
              <w:tabs>
                <w:tab w:val="left" w:pos="3090"/>
              </w:tabs>
              <w:jc w:val="center"/>
              <w:rPr>
                <w:b/>
                <w:color w:val="000000" w:themeColor="text1"/>
                <w:sz w:val="18"/>
                <w:szCs w:val="18"/>
              </w:rPr>
            </w:pPr>
          </w:p>
          <w:p w14:paraId="1B13487C" w14:textId="77777777" w:rsidR="00C33E94" w:rsidRPr="00CB11D3" w:rsidRDefault="00C33E94" w:rsidP="00C33E94">
            <w:pPr>
              <w:jc w:val="center"/>
              <w:rPr>
                <w:b/>
                <w:sz w:val="18"/>
                <w:szCs w:val="18"/>
                <w:u w:val="single"/>
              </w:rPr>
            </w:pPr>
            <w:r w:rsidRPr="00CB11D3">
              <w:rPr>
                <w:b/>
                <w:sz w:val="18"/>
                <w:szCs w:val="18"/>
                <w:u w:val="single"/>
              </w:rPr>
              <w:t>Coding</w:t>
            </w:r>
          </w:p>
          <w:p w14:paraId="4DD06D3A" w14:textId="77777777" w:rsidR="00C33E94" w:rsidRPr="00165DFB" w:rsidRDefault="00C33E94" w:rsidP="00C33E94">
            <w:pPr>
              <w:jc w:val="center"/>
              <w:rPr>
                <w:color w:val="000000" w:themeColor="text1"/>
                <w:sz w:val="18"/>
                <w:szCs w:val="18"/>
              </w:rPr>
            </w:pPr>
            <w:r w:rsidRPr="00C539DF">
              <w:rPr>
                <w:rFonts w:cstheme="minorHAnsi"/>
                <w:b/>
                <w:bCs/>
                <w:sz w:val="20"/>
                <w:szCs w:val="20"/>
              </w:rPr>
              <w:br/>
            </w:r>
            <w:r>
              <w:rPr>
                <w:color w:val="000000" w:themeColor="text1"/>
                <w:sz w:val="18"/>
                <w:szCs w:val="18"/>
              </w:rPr>
              <w:t>Code.org Course C: Sequencing lessons 3-7</w:t>
            </w:r>
          </w:p>
          <w:p w14:paraId="4FFB1C0B" w14:textId="77777777" w:rsidR="00C33E94" w:rsidRPr="00C539DF" w:rsidRDefault="00C33E94" w:rsidP="00C33E94">
            <w:pPr>
              <w:tabs>
                <w:tab w:val="left" w:pos="3090"/>
              </w:tabs>
              <w:jc w:val="center"/>
              <w:rPr>
                <w:rFonts w:cstheme="minorHAnsi"/>
                <w:sz w:val="20"/>
                <w:szCs w:val="20"/>
              </w:rPr>
            </w:pPr>
          </w:p>
        </w:tc>
        <w:tc>
          <w:tcPr>
            <w:tcW w:w="2126" w:type="dxa"/>
            <w:shd w:val="clear" w:color="auto" w:fill="92D050"/>
          </w:tcPr>
          <w:p w14:paraId="0977092E" w14:textId="77777777" w:rsidR="00C33E94" w:rsidRDefault="00C33E94" w:rsidP="001A6A3B">
            <w:pPr>
              <w:rPr>
                <w:color w:val="000000" w:themeColor="text1"/>
                <w:sz w:val="18"/>
                <w:szCs w:val="18"/>
              </w:rPr>
            </w:pPr>
          </w:p>
          <w:p w14:paraId="36A7DE89" w14:textId="77777777" w:rsidR="00C33E94" w:rsidRDefault="00C33E94" w:rsidP="00C33E94">
            <w:pPr>
              <w:pStyle w:val="Heading1"/>
              <w:jc w:val="center"/>
              <w:rPr>
                <w:rFonts w:asciiTheme="minorHAnsi" w:eastAsiaTheme="minorHAnsi" w:hAnsiTheme="minorHAnsi" w:cstheme="minorBidi"/>
                <w:bCs w:val="0"/>
                <w:sz w:val="18"/>
                <w:szCs w:val="18"/>
                <w:u w:val="single"/>
              </w:rPr>
            </w:pPr>
            <w:r>
              <w:rPr>
                <w:rFonts w:asciiTheme="minorHAnsi" w:eastAsiaTheme="minorHAnsi" w:hAnsiTheme="minorHAnsi" w:cstheme="minorBidi"/>
                <w:bCs w:val="0"/>
                <w:sz w:val="18"/>
                <w:szCs w:val="18"/>
                <w:u w:val="single"/>
              </w:rPr>
              <w:t xml:space="preserve">Online Safety – Project Evolve </w:t>
            </w:r>
          </w:p>
          <w:p w14:paraId="611109C8"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65B11997" w14:textId="77777777" w:rsidR="00C33E94" w:rsidRPr="008F6153" w:rsidRDefault="00C33E94" w:rsidP="00C33E94">
            <w:pPr>
              <w:pStyle w:val="Heading1"/>
              <w:jc w:val="center"/>
              <w:rPr>
                <w:rFonts w:asciiTheme="minorHAnsi" w:eastAsiaTheme="minorHAnsi" w:hAnsiTheme="minorHAnsi" w:cstheme="minorBidi"/>
                <w:b w:val="0"/>
                <w:sz w:val="18"/>
                <w:szCs w:val="18"/>
                <w:u w:val="single"/>
              </w:rPr>
            </w:pPr>
            <w:r w:rsidRPr="008F6153">
              <w:rPr>
                <w:rFonts w:asciiTheme="minorHAnsi" w:eastAsiaTheme="minorHAnsi" w:hAnsiTheme="minorHAnsi" w:cstheme="minorBidi"/>
                <w:b w:val="0"/>
                <w:sz w:val="18"/>
                <w:szCs w:val="18"/>
                <w:u w:val="single"/>
              </w:rPr>
              <w:t>https://projectevolve.co.uk/toolkit/resources/years/year-three/</w:t>
            </w:r>
          </w:p>
          <w:p w14:paraId="562FB130" w14:textId="77777777" w:rsidR="00C33E94" w:rsidRPr="00165DFB" w:rsidRDefault="00C33E94" w:rsidP="00C33E94">
            <w:pPr>
              <w:jc w:val="center"/>
              <w:rPr>
                <w:color w:val="000000" w:themeColor="text1"/>
                <w:sz w:val="18"/>
                <w:szCs w:val="18"/>
              </w:rPr>
            </w:pPr>
          </w:p>
          <w:p w14:paraId="7EAD5786" w14:textId="77777777" w:rsidR="00C33E94" w:rsidRPr="005F24A2" w:rsidRDefault="00C33E94" w:rsidP="00C33E94">
            <w:pPr>
              <w:tabs>
                <w:tab w:val="left" w:pos="3090"/>
              </w:tabs>
              <w:jc w:val="center"/>
              <w:rPr>
                <w:rFonts w:cstheme="minorHAnsi"/>
                <w:sz w:val="20"/>
                <w:szCs w:val="20"/>
              </w:rPr>
            </w:pPr>
          </w:p>
        </w:tc>
        <w:tc>
          <w:tcPr>
            <w:tcW w:w="2126" w:type="dxa"/>
            <w:shd w:val="clear" w:color="auto" w:fill="auto"/>
          </w:tcPr>
          <w:p w14:paraId="5B03AEC2" w14:textId="77777777" w:rsidR="00C33E94" w:rsidRDefault="00C33E94" w:rsidP="00C33E94">
            <w:pPr>
              <w:tabs>
                <w:tab w:val="left" w:pos="3090"/>
              </w:tabs>
              <w:jc w:val="center"/>
              <w:rPr>
                <w:b/>
                <w:color w:val="000000" w:themeColor="text1"/>
                <w:sz w:val="18"/>
                <w:szCs w:val="18"/>
              </w:rPr>
            </w:pPr>
          </w:p>
          <w:p w14:paraId="375424B7"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2114AF6" w14:textId="77777777" w:rsidR="00C33E94" w:rsidRPr="00B50858" w:rsidRDefault="00C33E94" w:rsidP="00C33E94">
            <w:pPr>
              <w:tabs>
                <w:tab w:val="left" w:pos="3090"/>
              </w:tabs>
              <w:jc w:val="center"/>
              <w:rPr>
                <w:b/>
                <w:color w:val="000000" w:themeColor="text1"/>
                <w:sz w:val="18"/>
                <w:szCs w:val="18"/>
              </w:rPr>
            </w:pPr>
          </w:p>
          <w:p w14:paraId="5C7587F9" w14:textId="77777777" w:rsidR="00C33E94" w:rsidRPr="00E82648" w:rsidRDefault="00C33E94" w:rsidP="00C33E94">
            <w:pPr>
              <w:jc w:val="center"/>
              <w:outlineLvl w:val="0"/>
              <w:rPr>
                <w:b/>
                <w:sz w:val="18"/>
                <w:szCs w:val="18"/>
                <w:u w:val="single"/>
              </w:rPr>
            </w:pPr>
            <w:r w:rsidRPr="00E82648">
              <w:rPr>
                <w:b/>
                <w:sz w:val="18"/>
                <w:szCs w:val="18"/>
                <w:u w:val="single"/>
              </w:rPr>
              <w:t>Creating media – Desktop publishing</w:t>
            </w:r>
          </w:p>
          <w:p w14:paraId="23EE35AC" w14:textId="77777777" w:rsidR="00C33E94" w:rsidRPr="005F24A2" w:rsidRDefault="00C33E94" w:rsidP="00C33E94">
            <w:pPr>
              <w:tabs>
                <w:tab w:val="left" w:pos="3090"/>
              </w:tabs>
              <w:jc w:val="center"/>
              <w:rPr>
                <w:rFonts w:cstheme="minorHAnsi"/>
                <w:sz w:val="20"/>
                <w:szCs w:val="20"/>
              </w:rPr>
            </w:pPr>
          </w:p>
          <w:p w14:paraId="048DD5A3" w14:textId="77777777" w:rsidR="00C33E94" w:rsidRPr="001E0730" w:rsidRDefault="00000000" w:rsidP="00C33E94">
            <w:pPr>
              <w:tabs>
                <w:tab w:val="left" w:pos="3090"/>
              </w:tabs>
              <w:jc w:val="center"/>
              <w:rPr>
                <w:rFonts w:cstheme="minorHAnsi"/>
                <w:sz w:val="20"/>
                <w:szCs w:val="20"/>
              </w:rPr>
            </w:pPr>
            <w:hyperlink r:id="rId20" w:history="1">
              <w:r w:rsidR="00C33E94" w:rsidRPr="000B48BB">
                <w:rPr>
                  <w:rStyle w:val="Hyperlink"/>
                  <w:sz w:val="18"/>
                  <w:szCs w:val="18"/>
                </w:rPr>
                <w:t>https://teachcomputing.org/curriculum/key-stage-2/creating-media-desktop-publishing</w:t>
              </w:r>
            </w:hyperlink>
          </w:p>
        </w:tc>
        <w:tc>
          <w:tcPr>
            <w:tcW w:w="2126" w:type="dxa"/>
            <w:shd w:val="clear" w:color="auto" w:fill="auto"/>
          </w:tcPr>
          <w:p w14:paraId="50499300"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31993719" w14:textId="77777777" w:rsidR="00C33E94"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5DE39A97" w14:textId="77777777" w:rsidR="00C33E94" w:rsidRPr="00B50858" w:rsidRDefault="00C33E94" w:rsidP="00C33E94">
            <w:pPr>
              <w:tabs>
                <w:tab w:val="left" w:pos="3090"/>
              </w:tabs>
              <w:jc w:val="center"/>
              <w:rPr>
                <w:b/>
                <w:color w:val="000000" w:themeColor="text1"/>
                <w:sz w:val="18"/>
                <w:szCs w:val="18"/>
              </w:rPr>
            </w:pPr>
          </w:p>
          <w:p w14:paraId="7FAE6AE5" w14:textId="77777777" w:rsidR="00C33E94" w:rsidRPr="00E82648" w:rsidRDefault="00C33E94" w:rsidP="00C33E94">
            <w:pPr>
              <w:pStyle w:val="Heading1"/>
              <w:jc w:val="center"/>
              <w:rPr>
                <w:rFonts w:asciiTheme="minorHAnsi" w:eastAsiaTheme="minorHAnsi" w:hAnsiTheme="minorHAnsi" w:cstheme="minorBidi"/>
                <w:bCs w:val="0"/>
                <w:sz w:val="18"/>
                <w:szCs w:val="18"/>
                <w:u w:val="single"/>
              </w:rPr>
            </w:pPr>
            <w:r w:rsidRPr="00E82648">
              <w:rPr>
                <w:rFonts w:asciiTheme="minorHAnsi" w:eastAsiaTheme="minorHAnsi" w:hAnsiTheme="minorHAnsi" w:cstheme="minorBidi"/>
                <w:bCs w:val="0"/>
                <w:sz w:val="18"/>
                <w:szCs w:val="18"/>
                <w:u w:val="single"/>
              </w:rPr>
              <w:t>Creating media – Animation</w:t>
            </w:r>
          </w:p>
          <w:p w14:paraId="6147BD70" w14:textId="77777777" w:rsidR="00C33E94" w:rsidRPr="005F24A2" w:rsidRDefault="00C33E94" w:rsidP="00C33E94">
            <w:pPr>
              <w:tabs>
                <w:tab w:val="left" w:pos="3090"/>
              </w:tabs>
              <w:jc w:val="center"/>
              <w:rPr>
                <w:rFonts w:cstheme="minorHAnsi"/>
                <w:sz w:val="20"/>
                <w:szCs w:val="20"/>
              </w:rPr>
            </w:pPr>
          </w:p>
          <w:p w14:paraId="183B6169" w14:textId="77777777" w:rsidR="00C33E94" w:rsidRPr="001E0730" w:rsidRDefault="00000000" w:rsidP="00C33E94">
            <w:pPr>
              <w:tabs>
                <w:tab w:val="left" w:pos="3090"/>
              </w:tabs>
              <w:jc w:val="center"/>
              <w:rPr>
                <w:rFonts w:cstheme="minorHAnsi"/>
                <w:sz w:val="20"/>
                <w:szCs w:val="20"/>
              </w:rPr>
            </w:pPr>
            <w:hyperlink r:id="rId21" w:history="1">
              <w:r w:rsidR="00C33E94" w:rsidRPr="000B48BB">
                <w:rPr>
                  <w:rStyle w:val="Hyperlink"/>
                  <w:sz w:val="18"/>
                  <w:szCs w:val="18"/>
                </w:rPr>
                <w:t>https://teachcomputing.org/curriculum/key-stage-2/creating-media-animation</w:t>
              </w:r>
            </w:hyperlink>
          </w:p>
        </w:tc>
        <w:tc>
          <w:tcPr>
            <w:tcW w:w="2245" w:type="dxa"/>
            <w:shd w:val="clear" w:color="auto" w:fill="auto"/>
          </w:tcPr>
          <w:p w14:paraId="3914A5F4"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682F4CF1"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79A7A871"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2FF5F0A9" w14:textId="77777777" w:rsidR="00C33E94" w:rsidRPr="00E82648" w:rsidRDefault="00C33E94" w:rsidP="00C33E94">
            <w:pPr>
              <w:pStyle w:val="Heading1"/>
              <w:jc w:val="center"/>
              <w:rPr>
                <w:rFonts w:asciiTheme="minorHAnsi" w:eastAsiaTheme="minorHAnsi" w:hAnsiTheme="minorHAnsi" w:cstheme="minorBidi"/>
                <w:bCs w:val="0"/>
                <w:sz w:val="18"/>
                <w:szCs w:val="18"/>
                <w:u w:val="single"/>
              </w:rPr>
            </w:pPr>
            <w:r w:rsidRPr="00E82648">
              <w:rPr>
                <w:rFonts w:asciiTheme="minorHAnsi" w:eastAsiaTheme="minorHAnsi" w:hAnsiTheme="minorHAnsi" w:cstheme="minorBidi"/>
                <w:bCs w:val="0"/>
                <w:sz w:val="18"/>
                <w:szCs w:val="18"/>
                <w:u w:val="single"/>
              </w:rPr>
              <w:t>Computing systems and networks – Connecting computers</w:t>
            </w:r>
          </w:p>
          <w:p w14:paraId="091E55BF" w14:textId="77777777" w:rsidR="00C33E94" w:rsidRPr="005F24A2" w:rsidRDefault="00C33E94" w:rsidP="00C33E94">
            <w:pPr>
              <w:tabs>
                <w:tab w:val="left" w:pos="3090"/>
              </w:tabs>
              <w:jc w:val="center"/>
              <w:rPr>
                <w:rFonts w:cstheme="minorHAnsi"/>
                <w:b/>
                <w:bCs/>
                <w:sz w:val="20"/>
                <w:szCs w:val="20"/>
              </w:rPr>
            </w:pPr>
          </w:p>
          <w:p w14:paraId="6BCC2566" w14:textId="77777777" w:rsidR="00C33E94" w:rsidRPr="00BC2D9D" w:rsidRDefault="00000000" w:rsidP="00C33E94">
            <w:pPr>
              <w:jc w:val="center"/>
            </w:pPr>
            <w:hyperlink r:id="rId22" w:history="1">
              <w:r w:rsidR="00C33E94" w:rsidRPr="000B48BB">
                <w:rPr>
                  <w:rStyle w:val="Hyperlink"/>
                  <w:sz w:val="18"/>
                  <w:szCs w:val="18"/>
                </w:rPr>
                <w:t>https://teachcomputing.org/curriculum/key-stage-2/computing-systems-and-networks-connecting-computers</w:t>
              </w:r>
            </w:hyperlink>
            <w:r w:rsidR="00C33E94">
              <w:rPr>
                <w:rFonts w:cstheme="minorHAnsi"/>
                <w:sz w:val="20"/>
                <w:szCs w:val="20"/>
              </w:rPr>
              <w:br/>
            </w:r>
          </w:p>
        </w:tc>
        <w:tc>
          <w:tcPr>
            <w:tcW w:w="2291" w:type="dxa"/>
            <w:shd w:val="clear" w:color="auto" w:fill="auto"/>
          </w:tcPr>
          <w:p w14:paraId="11C3AFEC"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1B409993"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18504FA8"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5C0C9CCC" w14:textId="77777777" w:rsidR="00C33E94" w:rsidRDefault="00C33E94" w:rsidP="00C33E94">
            <w:pPr>
              <w:pStyle w:val="Heading1"/>
              <w:jc w:val="center"/>
              <w:rPr>
                <w:rFonts w:ascii="Arial" w:hAnsi="Arial" w:cs="Arial"/>
                <w:b w:val="0"/>
                <w:bCs w:val="0"/>
                <w:color w:val="333448"/>
              </w:rPr>
            </w:pPr>
            <w:r w:rsidRPr="00E82648">
              <w:rPr>
                <w:rFonts w:asciiTheme="minorHAnsi" w:eastAsiaTheme="minorHAnsi" w:hAnsiTheme="minorHAnsi" w:cstheme="minorBidi"/>
                <w:bCs w:val="0"/>
                <w:sz w:val="18"/>
                <w:szCs w:val="18"/>
                <w:u w:val="single"/>
              </w:rPr>
              <w:t>Data and information – Branching databases</w:t>
            </w:r>
          </w:p>
          <w:p w14:paraId="6AE823DC" w14:textId="77777777" w:rsidR="00C33E94" w:rsidRPr="005F24A2" w:rsidRDefault="00C33E94" w:rsidP="00C33E94">
            <w:pPr>
              <w:tabs>
                <w:tab w:val="left" w:pos="3090"/>
              </w:tabs>
              <w:jc w:val="center"/>
              <w:rPr>
                <w:rFonts w:cstheme="minorHAnsi"/>
                <w:sz w:val="20"/>
                <w:szCs w:val="20"/>
              </w:rPr>
            </w:pPr>
          </w:p>
          <w:p w14:paraId="66B4A262" w14:textId="77777777" w:rsidR="00C33E94" w:rsidRPr="001E0730" w:rsidRDefault="00000000" w:rsidP="00C33E94">
            <w:pPr>
              <w:tabs>
                <w:tab w:val="left" w:pos="3090"/>
              </w:tabs>
              <w:jc w:val="center"/>
              <w:rPr>
                <w:rFonts w:cstheme="minorHAnsi"/>
                <w:sz w:val="20"/>
                <w:szCs w:val="20"/>
              </w:rPr>
            </w:pPr>
            <w:hyperlink r:id="rId23" w:history="1">
              <w:r w:rsidR="00C33E94" w:rsidRPr="000B48BB">
                <w:rPr>
                  <w:rStyle w:val="Hyperlink"/>
                  <w:sz w:val="18"/>
                  <w:szCs w:val="18"/>
                </w:rPr>
                <w:t>https://teachcomputing.org/curriculum/key-stage-</w:t>
              </w:r>
              <w:r w:rsidR="00C33E94" w:rsidRPr="000B48BB">
                <w:rPr>
                  <w:rStyle w:val="Hyperlink"/>
                  <w:sz w:val="18"/>
                  <w:szCs w:val="18"/>
                </w:rPr>
                <w:lastRenderedPageBreak/>
                <w:t>2/data-and-information-</w:t>
              </w:r>
              <w:r w:rsidR="00C33E94" w:rsidRPr="000B48BB">
                <w:rPr>
                  <w:rStyle w:val="Hyperlink"/>
                  <w:sz w:val="18"/>
                  <w:szCs w:val="18"/>
                </w:rPr>
                <w:t>b</w:t>
              </w:r>
              <w:r w:rsidR="00C33E94" w:rsidRPr="000B48BB">
                <w:rPr>
                  <w:rStyle w:val="Hyperlink"/>
                  <w:sz w:val="18"/>
                  <w:szCs w:val="18"/>
                </w:rPr>
                <w:t>ranching-databases</w:t>
              </w:r>
            </w:hyperlink>
          </w:p>
        </w:tc>
        <w:tc>
          <w:tcPr>
            <w:tcW w:w="709" w:type="dxa"/>
          </w:tcPr>
          <w:p w14:paraId="3AC6865C"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lastRenderedPageBreak/>
              <w:br/>
            </w:r>
            <w:r w:rsidRPr="001E0730">
              <w:rPr>
                <w:rFonts w:cstheme="minorHAnsi"/>
                <w:b/>
                <w:bCs/>
                <w:sz w:val="20"/>
                <w:szCs w:val="20"/>
              </w:rPr>
              <w:br/>
              <w:t>Year 3</w:t>
            </w:r>
          </w:p>
        </w:tc>
        <w:tc>
          <w:tcPr>
            <w:tcW w:w="851" w:type="dxa"/>
            <w:vMerge w:val="restart"/>
            <w:shd w:val="clear" w:color="auto" w:fill="FF0000"/>
          </w:tcPr>
          <w:p w14:paraId="6D1D3B74" w14:textId="77777777" w:rsidR="00C33E94" w:rsidRPr="00F52847" w:rsidRDefault="00C33E94" w:rsidP="00C33E94">
            <w:pPr>
              <w:tabs>
                <w:tab w:val="left" w:pos="3090"/>
              </w:tabs>
              <w:rPr>
                <w:rFonts w:cstheme="minorHAnsi"/>
                <w:b/>
                <w:bCs/>
                <w:color w:val="FFFFFF" w:themeColor="background1"/>
                <w:sz w:val="20"/>
                <w:szCs w:val="20"/>
              </w:rPr>
            </w:pPr>
            <w:r w:rsidRPr="00F52847">
              <w:rPr>
                <w:rFonts w:cstheme="minorHAnsi"/>
                <w:b/>
                <w:bCs/>
                <w:color w:val="FFFFFF" w:themeColor="background1"/>
                <w:sz w:val="20"/>
                <w:szCs w:val="20"/>
              </w:rPr>
              <w:br/>
            </w:r>
            <w:r w:rsidRPr="00F52847">
              <w:rPr>
                <w:rFonts w:cstheme="minorHAnsi"/>
                <w:b/>
                <w:bCs/>
                <w:color w:val="FFFFFF" w:themeColor="background1"/>
                <w:sz w:val="20"/>
                <w:szCs w:val="20"/>
              </w:rPr>
              <w:br/>
            </w:r>
            <w:r w:rsidRPr="00F52847">
              <w:rPr>
                <w:rFonts w:cstheme="minorHAnsi"/>
                <w:b/>
                <w:bCs/>
                <w:color w:val="FFFFFF" w:themeColor="background1"/>
                <w:sz w:val="20"/>
                <w:szCs w:val="20"/>
              </w:rPr>
              <w:br/>
            </w:r>
            <w:r w:rsidRPr="00F52847">
              <w:rPr>
                <w:rFonts w:cstheme="minorHAnsi"/>
                <w:b/>
                <w:bCs/>
                <w:color w:val="FFFFFF" w:themeColor="background1"/>
                <w:sz w:val="20"/>
                <w:szCs w:val="20"/>
              </w:rPr>
              <w:br/>
              <w:t>Lower key stage 2</w:t>
            </w:r>
          </w:p>
        </w:tc>
      </w:tr>
      <w:tr w:rsidR="00C33E94" w:rsidRPr="001E0730" w14:paraId="18907C0B" w14:textId="77777777" w:rsidTr="001A6A3B">
        <w:tc>
          <w:tcPr>
            <w:tcW w:w="851" w:type="dxa"/>
            <w:vMerge/>
            <w:shd w:val="clear" w:color="auto" w:fill="FF0000"/>
          </w:tcPr>
          <w:p w14:paraId="3CCA735F" w14:textId="77777777" w:rsidR="00C33E94" w:rsidRPr="00303CCA" w:rsidRDefault="00C33E94" w:rsidP="00C33E94">
            <w:pPr>
              <w:tabs>
                <w:tab w:val="left" w:pos="3090"/>
              </w:tabs>
              <w:jc w:val="center"/>
              <w:rPr>
                <w:b/>
                <w:bCs/>
              </w:rPr>
            </w:pPr>
          </w:p>
        </w:tc>
        <w:tc>
          <w:tcPr>
            <w:tcW w:w="709" w:type="dxa"/>
          </w:tcPr>
          <w:p w14:paraId="3DB8DEC6" w14:textId="77777777" w:rsidR="00C33E94" w:rsidRPr="001E0730" w:rsidRDefault="00C33E94" w:rsidP="00C33E94">
            <w:pPr>
              <w:tabs>
                <w:tab w:val="left" w:pos="3090"/>
              </w:tabs>
              <w:jc w:val="center"/>
              <w:rPr>
                <w:rFonts w:cstheme="minorHAnsi"/>
                <w:b/>
                <w:bCs/>
                <w:sz w:val="20"/>
                <w:szCs w:val="20"/>
              </w:rPr>
            </w:pPr>
          </w:p>
          <w:p w14:paraId="784734E8"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t>Year 4</w:t>
            </w:r>
          </w:p>
          <w:p w14:paraId="5EC5A675" w14:textId="77777777" w:rsidR="00C33E94" w:rsidRPr="001E0730" w:rsidRDefault="00C33E94" w:rsidP="00C33E94">
            <w:pPr>
              <w:tabs>
                <w:tab w:val="left" w:pos="3090"/>
              </w:tabs>
              <w:jc w:val="center"/>
              <w:rPr>
                <w:rFonts w:cstheme="minorHAnsi"/>
                <w:b/>
                <w:bCs/>
                <w:sz w:val="20"/>
                <w:szCs w:val="20"/>
              </w:rPr>
            </w:pPr>
          </w:p>
          <w:p w14:paraId="5F8FD235" w14:textId="77777777" w:rsidR="00C33E94" w:rsidRPr="001E0730" w:rsidRDefault="00C33E94" w:rsidP="00C33E94">
            <w:pPr>
              <w:tabs>
                <w:tab w:val="left" w:pos="3090"/>
              </w:tabs>
              <w:jc w:val="center"/>
              <w:rPr>
                <w:rFonts w:cstheme="minorHAnsi"/>
                <w:b/>
                <w:bCs/>
                <w:sz w:val="20"/>
                <w:szCs w:val="20"/>
              </w:rPr>
            </w:pPr>
          </w:p>
          <w:p w14:paraId="2B803730" w14:textId="77777777" w:rsidR="00C33E94" w:rsidRPr="001E0730" w:rsidRDefault="00C33E94" w:rsidP="00C33E94">
            <w:pPr>
              <w:tabs>
                <w:tab w:val="left" w:pos="3090"/>
              </w:tabs>
              <w:jc w:val="center"/>
              <w:rPr>
                <w:rFonts w:cstheme="minorHAnsi"/>
                <w:b/>
                <w:bCs/>
                <w:sz w:val="20"/>
                <w:szCs w:val="20"/>
              </w:rPr>
            </w:pPr>
          </w:p>
        </w:tc>
        <w:tc>
          <w:tcPr>
            <w:tcW w:w="1985" w:type="dxa"/>
            <w:shd w:val="clear" w:color="auto" w:fill="92D050"/>
          </w:tcPr>
          <w:p w14:paraId="70D1F08B" w14:textId="77777777" w:rsidR="00C33E94" w:rsidRPr="00B50858" w:rsidRDefault="00C33E94" w:rsidP="00C33E94">
            <w:pPr>
              <w:jc w:val="center"/>
              <w:rPr>
                <w:b/>
                <w:sz w:val="18"/>
                <w:szCs w:val="18"/>
                <w:u w:val="single"/>
              </w:rPr>
            </w:pPr>
            <w:r w:rsidRPr="00B50858">
              <w:rPr>
                <w:b/>
                <w:sz w:val="18"/>
                <w:szCs w:val="18"/>
                <w:u w:val="single"/>
              </w:rPr>
              <w:t>Online safety</w:t>
            </w:r>
          </w:p>
          <w:p w14:paraId="410608F8" w14:textId="77777777" w:rsidR="00C33E94" w:rsidRPr="00B50858" w:rsidRDefault="00C33E94" w:rsidP="00C33E94">
            <w:pPr>
              <w:tabs>
                <w:tab w:val="left" w:pos="3090"/>
              </w:tabs>
              <w:jc w:val="center"/>
              <w:rPr>
                <w:rFonts w:cstheme="minorHAnsi"/>
                <w:b/>
                <w:bCs/>
                <w:sz w:val="20"/>
                <w:szCs w:val="20"/>
              </w:rPr>
            </w:pPr>
          </w:p>
          <w:p w14:paraId="1F92F154" w14:textId="77777777" w:rsidR="00C33E94" w:rsidRPr="00B50858" w:rsidRDefault="00C33E94" w:rsidP="00C33E94">
            <w:pPr>
              <w:jc w:val="center"/>
              <w:rPr>
                <w:color w:val="000000" w:themeColor="text1"/>
                <w:sz w:val="18"/>
                <w:szCs w:val="18"/>
              </w:rPr>
            </w:pPr>
          </w:p>
          <w:p w14:paraId="6340F82F" w14:textId="77777777" w:rsidR="00C33E94" w:rsidRPr="00B50858" w:rsidRDefault="00C33E94" w:rsidP="00C33E94">
            <w:pPr>
              <w:pStyle w:val="Heading1"/>
              <w:jc w:val="center"/>
              <w:rPr>
                <w:rFonts w:asciiTheme="minorHAnsi" w:eastAsiaTheme="minorHAnsi" w:hAnsiTheme="minorHAnsi" w:cstheme="minorBidi"/>
                <w:bCs w:val="0"/>
                <w:sz w:val="18"/>
                <w:szCs w:val="18"/>
                <w:u w:val="single"/>
              </w:rPr>
            </w:pPr>
            <w:r w:rsidRPr="00B50858">
              <w:rPr>
                <w:rFonts w:asciiTheme="minorHAnsi" w:eastAsiaTheme="minorHAnsi" w:hAnsiTheme="minorHAnsi" w:cstheme="minorBidi"/>
                <w:bCs w:val="0"/>
                <w:sz w:val="18"/>
                <w:szCs w:val="18"/>
                <w:u w:val="single"/>
              </w:rPr>
              <w:t xml:space="preserve">Online Safety – Project Evolve </w:t>
            </w:r>
          </w:p>
          <w:p w14:paraId="4E7E06A7" w14:textId="77777777" w:rsidR="00C33E94" w:rsidRPr="00B50858" w:rsidRDefault="00C33E94" w:rsidP="00C33E94">
            <w:pPr>
              <w:jc w:val="center"/>
              <w:rPr>
                <w:color w:val="000000" w:themeColor="text1"/>
                <w:sz w:val="18"/>
                <w:szCs w:val="18"/>
              </w:rPr>
            </w:pPr>
          </w:p>
          <w:p w14:paraId="53D21DDE" w14:textId="77777777" w:rsidR="00C33E94" w:rsidRPr="00B50858" w:rsidRDefault="00000000" w:rsidP="00C33E94">
            <w:pPr>
              <w:jc w:val="center"/>
              <w:rPr>
                <w:color w:val="000000" w:themeColor="text1"/>
                <w:sz w:val="18"/>
                <w:szCs w:val="18"/>
              </w:rPr>
            </w:pPr>
            <w:hyperlink r:id="rId24" w:history="1">
              <w:r w:rsidR="00C33E94" w:rsidRPr="00B50858">
                <w:rPr>
                  <w:rStyle w:val="Hyperlink"/>
                  <w:sz w:val="18"/>
                  <w:szCs w:val="18"/>
                </w:rPr>
                <w:t>https://projectevolve.co.uk/toolkit/resources/years/4/</w:t>
              </w:r>
            </w:hyperlink>
          </w:p>
          <w:p w14:paraId="3ED0A863" w14:textId="77777777" w:rsidR="00C33E94" w:rsidRPr="00B50858" w:rsidRDefault="00C33E94" w:rsidP="00C33E94">
            <w:pPr>
              <w:tabs>
                <w:tab w:val="left" w:pos="3090"/>
              </w:tabs>
              <w:rPr>
                <w:rFonts w:cstheme="minorHAnsi"/>
                <w:sz w:val="20"/>
                <w:szCs w:val="20"/>
              </w:rPr>
            </w:pPr>
          </w:p>
        </w:tc>
        <w:tc>
          <w:tcPr>
            <w:tcW w:w="2126" w:type="dxa"/>
            <w:shd w:val="clear" w:color="auto" w:fill="FFFFFF" w:themeFill="background1"/>
          </w:tcPr>
          <w:p w14:paraId="65D8B687" w14:textId="77777777" w:rsidR="00C33E94" w:rsidRDefault="00C33E94" w:rsidP="00C33E94">
            <w:pPr>
              <w:jc w:val="center"/>
              <w:rPr>
                <w:b/>
                <w:sz w:val="18"/>
                <w:szCs w:val="18"/>
                <w:u w:val="single"/>
              </w:rPr>
            </w:pPr>
          </w:p>
          <w:p w14:paraId="45DF4DB5"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22B4EB7A" w14:textId="77777777" w:rsidR="00C33E94" w:rsidRDefault="00C33E94" w:rsidP="00C33E94">
            <w:pPr>
              <w:jc w:val="center"/>
              <w:rPr>
                <w:b/>
                <w:sz w:val="18"/>
                <w:szCs w:val="18"/>
                <w:u w:val="single"/>
              </w:rPr>
            </w:pPr>
          </w:p>
          <w:p w14:paraId="11BA6F2E" w14:textId="77777777" w:rsidR="00C33E94" w:rsidRPr="00B50858" w:rsidRDefault="00C33E94" w:rsidP="00C33E94">
            <w:pPr>
              <w:jc w:val="center"/>
              <w:rPr>
                <w:b/>
                <w:sz w:val="18"/>
                <w:szCs w:val="18"/>
                <w:u w:val="single"/>
              </w:rPr>
            </w:pPr>
            <w:r w:rsidRPr="00B50858">
              <w:rPr>
                <w:b/>
                <w:sz w:val="18"/>
                <w:szCs w:val="18"/>
                <w:u w:val="single"/>
              </w:rPr>
              <w:t>Animation and Effective Searching</w:t>
            </w:r>
          </w:p>
          <w:p w14:paraId="3847F29B" w14:textId="77777777" w:rsidR="00C33E94" w:rsidRPr="00B50858" w:rsidRDefault="00C33E94" w:rsidP="00C33E94">
            <w:pPr>
              <w:tabs>
                <w:tab w:val="left" w:pos="3090"/>
              </w:tabs>
              <w:jc w:val="center"/>
              <w:rPr>
                <w:rFonts w:cstheme="minorHAnsi"/>
                <w:sz w:val="20"/>
                <w:szCs w:val="20"/>
              </w:rPr>
            </w:pPr>
          </w:p>
          <w:p w14:paraId="3B32F54F" w14:textId="77777777" w:rsidR="00C33E94" w:rsidRPr="00B50858" w:rsidRDefault="00C33E94" w:rsidP="00C33E94">
            <w:pPr>
              <w:tabs>
                <w:tab w:val="left" w:pos="3090"/>
              </w:tabs>
              <w:jc w:val="center"/>
              <w:rPr>
                <w:rFonts w:cstheme="minorHAnsi"/>
                <w:sz w:val="20"/>
                <w:szCs w:val="20"/>
              </w:rPr>
            </w:pPr>
          </w:p>
          <w:p w14:paraId="2CF998BD" w14:textId="77777777" w:rsidR="00C33E94" w:rsidRPr="00B50858" w:rsidRDefault="00C33E94" w:rsidP="00C33E94">
            <w:pPr>
              <w:tabs>
                <w:tab w:val="left" w:pos="3090"/>
              </w:tabs>
              <w:jc w:val="center"/>
              <w:rPr>
                <w:rFonts w:cstheme="minorHAnsi"/>
                <w:b/>
                <w:bCs/>
                <w:sz w:val="18"/>
                <w:szCs w:val="18"/>
                <w:u w:val="single"/>
              </w:rPr>
            </w:pPr>
            <w:r w:rsidRPr="00B50858">
              <w:rPr>
                <w:rFonts w:cstheme="minorHAnsi"/>
                <w:b/>
                <w:bCs/>
                <w:sz w:val="18"/>
                <w:szCs w:val="18"/>
                <w:u w:val="single"/>
              </w:rPr>
              <w:t>Creating media – Photo editing</w:t>
            </w:r>
          </w:p>
          <w:p w14:paraId="7E65579C" w14:textId="77777777" w:rsidR="00C33E94" w:rsidRPr="00B50858" w:rsidRDefault="00C33E94" w:rsidP="00C33E94">
            <w:pPr>
              <w:tabs>
                <w:tab w:val="left" w:pos="3090"/>
              </w:tabs>
              <w:jc w:val="center"/>
              <w:rPr>
                <w:rFonts w:cstheme="minorHAnsi"/>
                <w:sz w:val="18"/>
                <w:szCs w:val="18"/>
              </w:rPr>
            </w:pPr>
          </w:p>
          <w:p w14:paraId="10DEEA6B" w14:textId="77777777" w:rsidR="00C33E94" w:rsidRPr="00B50858" w:rsidRDefault="00000000" w:rsidP="00C33E94">
            <w:pPr>
              <w:tabs>
                <w:tab w:val="left" w:pos="3090"/>
              </w:tabs>
              <w:jc w:val="center"/>
              <w:rPr>
                <w:rFonts w:cstheme="minorHAnsi"/>
                <w:sz w:val="18"/>
                <w:szCs w:val="18"/>
              </w:rPr>
            </w:pPr>
            <w:hyperlink r:id="rId25" w:history="1">
              <w:r w:rsidR="00C33E94" w:rsidRPr="00B50858">
                <w:rPr>
                  <w:rStyle w:val="Hyperlink"/>
                  <w:rFonts w:cstheme="minorHAnsi"/>
                  <w:sz w:val="18"/>
                  <w:szCs w:val="18"/>
                </w:rPr>
                <w:t>https://teachcomputing.org/curriculum/key-stage-2/creating-media-photo-editing</w:t>
              </w:r>
            </w:hyperlink>
          </w:p>
          <w:p w14:paraId="52D3D054" w14:textId="77777777" w:rsidR="00C33E94" w:rsidRPr="00B50858" w:rsidRDefault="00C33E94" w:rsidP="00C33E94">
            <w:pPr>
              <w:tabs>
                <w:tab w:val="left" w:pos="3090"/>
              </w:tabs>
              <w:jc w:val="center"/>
              <w:rPr>
                <w:rFonts w:cstheme="minorHAnsi"/>
                <w:sz w:val="20"/>
                <w:szCs w:val="20"/>
              </w:rPr>
            </w:pPr>
          </w:p>
        </w:tc>
        <w:tc>
          <w:tcPr>
            <w:tcW w:w="2126" w:type="dxa"/>
            <w:shd w:val="clear" w:color="auto" w:fill="auto"/>
          </w:tcPr>
          <w:p w14:paraId="22EC0EF8"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5506FB83"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07EBAC02"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77326CEA" w14:textId="77777777" w:rsidR="00C33E94" w:rsidRPr="00051511" w:rsidRDefault="00C33E94" w:rsidP="00C33E94">
            <w:pPr>
              <w:pStyle w:val="Heading1"/>
              <w:jc w:val="center"/>
              <w:rPr>
                <w:rFonts w:asciiTheme="minorHAnsi" w:eastAsiaTheme="minorHAnsi" w:hAnsiTheme="minorHAnsi" w:cstheme="minorBidi"/>
                <w:bCs w:val="0"/>
                <w:sz w:val="18"/>
                <w:szCs w:val="18"/>
                <w:u w:val="single"/>
              </w:rPr>
            </w:pPr>
            <w:r w:rsidRPr="00051511">
              <w:rPr>
                <w:rFonts w:asciiTheme="minorHAnsi" w:eastAsiaTheme="minorHAnsi" w:hAnsiTheme="minorHAnsi" w:cstheme="minorBidi"/>
                <w:bCs w:val="0"/>
                <w:sz w:val="18"/>
                <w:szCs w:val="18"/>
                <w:u w:val="single"/>
              </w:rPr>
              <w:t>Data and information – Data logging</w:t>
            </w:r>
          </w:p>
          <w:p w14:paraId="648942F1" w14:textId="77777777" w:rsidR="00C33E94" w:rsidRPr="00D01AB8" w:rsidRDefault="00C33E94" w:rsidP="00C33E94">
            <w:pPr>
              <w:tabs>
                <w:tab w:val="left" w:pos="3090"/>
              </w:tabs>
              <w:jc w:val="center"/>
              <w:rPr>
                <w:rFonts w:cstheme="minorHAnsi"/>
                <w:sz w:val="20"/>
                <w:szCs w:val="20"/>
              </w:rPr>
            </w:pPr>
          </w:p>
          <w:p w14:paraId="00DA1429" w14:textId="77777777" w:rsidR="00C33E94" w:rsidRPr="001E0730" w:rsidRDefault="00000000" w:rsidP="00C33E94">
            <w:pPr>
              <w:tabs>
                <w:tab w:val="left" w:pos="3090"/>
              </w:tabs>
              <w:jc w:val="center"/>
              <w:rPr>
                <w:rFonts w:cstheme="minorHAnsi"/>
                <w:sz w:val="20"/>
                <w:szCs w:val="20"/>
              </w:rPr>
            </w:pPr>
            <w:hyperlink r:id="rId26" w:history="1">
              <w:r w:rsidR="00C33E94" w:rsidRPr="000B48BB">
                <w:rPr>
                  <w:rStyle w:val="Hyperlink"/>
                  <w:sz w:val="18"/>
                  <w:szCs w:val="18"/>
                </w:rPr>
                <w:t>https://teachcomputing.org/curriculum/key-stage-2/data-and-information-data-logging</w:t>
              </w:r>
            </w:hyperlink>
          </w:p>
        </w:tc>
        <w:tc>
          <w:tcPr>
            <w:tcW w:w="2126" w:type="dxa"/>
            <w:shd w:val="clear" w:color="auto" w:fill="auto"/>
          </w:tcPr>
          <w:p w14:paraId="49441EFE"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5565D5A8"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EC27C1A"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461FC4C4" w14:textId="77777777" w:rsidR="00C33E94" w:rsidRPr="00051511" w:rsidRDefault="00C33E94" w:rsidP="00C33E94">
            <w:pPr>
              <w:pStyle w:val="Heading1"/>
              <w:jc w:val="center"/>
              <w:rPr>
                <w:rFonts w:asciiTheme="minorHAnsi" w:eastAsiaTheme="minorHAnsi" w:hAnsiTheme="minorHAnsi" w:cstheme="minorBidi"/>
                <w:bCs w:val="0"/>
                <w:sz w:val="18"/>
                <w:szCs w:val="18"/>
                <w:u w:val="single"/>
              </w:rPr>
            </w:pPr>
            <w:r w:rsidRPr="00051511">
              <w:rPr>
                <w:rFonts w:asciiTheme="minorHAnsi" w:eastAsiaTheme="minorHAnsi" w:hAnsiTheme="minorHAnsi" w:cstheme="minorBidi"/>
                <w:bCs w:val="0"/>
                <w:sz w:val="18"/>
                <w:szCs w:val="18"/>
                <w:u w:val="single"/>
              </w:rPr>
              <w:t>Creating media – Audio editing</w:t>
            </w:r>
          </w:p>
          <w:p w14:paraId="4BCC6C71" w14:textId="77777777" w:rsidR="00C33E94" w:rsidRPr="00D01AB8" w:rsidRDefault="00C33E94" w:rsidP="00C33E94">
            <w:pPr>
              <w:tabs>
                <w:tab w:val="left" w:pos="3090"/>
              </w:tabs>
              <w:jc w:val="center"/>
              <w:rPr>
                <w:rFonts w:cstheme="minorHAnsi"/>
                <w:b/>
                <w:bCs/>
                <w:sz w:val="20"/>
                <w:szCs w:val="20"/>
              </w:rPr>
            </w:pPr>
          </w:p>
          <w:p w14:paraId="7C6911B3" w14:textId="77777777" w:rsidR="00C33E94" w:rsidRPr="001E0730" w:rsidRDefault="00000000" w:rsidP="00C33E94">
            <w:pPr>
              <w:tabs>
                <w:tab w:val="left" w:pos="3090"/>
              </w:tabs>
              <w:jc w:val="center"/>
              <w:rPr>
                <w:rFonts w:cstheme="minorHAnsi"/>
                <w:sz w:val="20"/>
                <w:szCs w:val="20"/>
              </w:rPr>
            </w:pPr>
            <w:hyperlink r:id="rId27" w:history="1">
              <w:r w:rsidR="00C33E94" w:rsidRPr="000B48BB">
                <w:rPr>
                  <w:rStyle w:val="Hyperlink"/>
                  <w:sz w:val="18"/>
                  <w:szCs w:val="18"/>
                </w:rPr>
                <w:t>https://teachcomputing.org/curriculum/key-stage-2/creating-media-audio-editing</w:t>
              </w:r>
            </w:hyperlink>
          </w:p>
        </w:tc>
        <w:tc>
          <w:tcPr>
            <w:tcW w:w="2245" w:type="dxa"/>
            <w:shd w:val="clear" w:color="auto" w:fill="auto"/>
          </w:tcPr>
          <w:p w14:paraId="65D8FA62"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500A7344"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BF4E699" w14:textId="77777777" w:rsidR="00C33E94" w:rsidRDefault="00C33E94" w:rsidP="00C33E94">
            <w:pPr>
              <w:pStyle w:val="Heading1"/>
              <w:jc w:val="center"/>
              <w:rPr>
                <w:rFonts w:asciiTheme="minorHAnsi" w:eastAsiaTheme="minorHAnsi" w:hAnsiTheme="minorHAnsi" w:cstheme="minorBidi"/>
                <w:bCs w:val="0"/>
                <w:sz w:val="18"/>
                <w:szCs w:val="18"/>
                <w:u w:val="single"/>
              </w:rPr>
            </w:pPr>
          </w:p>
          <w:p w14:paraId="3D3F4ED4" w14:textId="77777777" w:rsidR="00C33E94" w:rsidRPr="00051511" w:rsidRDefault="00C33E94" w:rsidP="00C33E94">
            <w:pPr>
              <w:pStyle w:val="Heading1"/>
              <w:jc w:val="center"/>
              <w:rPr>
                <w:rFonts w:asciiTheme="minorHAnsi" w:eastAsiaTheme="minorHAnsi" w:hAnsiTheme="minorHAnsi" w:cstheme="minorBidi"/>
                <w:bCs w:val="0"/>
                <w:sz w:val="18"/>
                <w:szCs w:val="18"/>
                <w:u w:val="single"/>
              </w:rPr>
            </w:pPr>
            <w:r w:rsidRPr="00051511">
              <w:rPr>
                <w:rFonts w:asciiTheme="minorHAnsi" w:eastAsiaTheme="minorHAnsi" w:hAnsiTheme="minorHAnsi" w:cstheme="minorBidi"/>
                <w:bCs w:val="0"/>
                <w:sz w:val="18"/>
                <w:szCs w:val="18"/>
                <w:u w:val="single"/>
              </w:rPr>
              <w:t>Computing systems and networks – The Internet</w:t>
            </w:r>
          </w:p>
          <w:p w14:paraId="40BFED4A" w14:textId="77777777" w:rsidR="00C33E94" w:rsidRPr="00D01AB8" w:rsidRDefault="00C33E94" w:rsidP="00C33E94">
            <w:pPr>
              <w:tabs>
                <w:tab w:val="left" w:pos="3090"/>
              </w:tabs>
              <w:jc w:val="center"/>
              <w:rPr>
                <w:rFonts w:cstheme="minorHAnsi"/>
                <w:sz w:val="20"/>
                <w:szCs w:val="20"/>
              </w:rPr>
            </w:pPr>
          </w:p>
          <w:p w14:paraId="1DFEF44B" w14:textId="77777777" w:rsidR="00C33E94" w:rsidRPr="001E0730" w:rsidRDefault="00000000" w:rsidP="00C33E94">
            <w:pPr>
              <w:tabs>
                <w:tab w:val="left" w:pos="3090"/>
              </w:tabs>
              <w:jc w:val="center"/>
              <w:rPr>
                <w:rFonts w:cstheme="minorHAnsi"/>
                <w:sz w:val="20"/>
                <w:szCs w:val="20"/>
              </w:rPr>
            </w:pPr>
            <w:hyperlink r:id="rId28" w:history="1">
              <w:r w:rsidR="00C33E94" w:rsidRPr="000B48BB">
                <w:rPr>
                  <w:rStyle w:val="Hyperlink"/>
                  <w:sz w:val="18"/>
                  <w:szCs w:val="18"/>
                </w:rPr>
                <w:t>https://teachcomputing.org/curriculum/key-stage-2/computing-systems-and-networks-the-internet</w:t>
              </w:r>
            </w:hyperlink>
          </w:p>
        </w:tc>
        <w:tc>
          <w:tcPr>
            <w:tcW w:w="2291" w:type="dxa"/>
            <w:shd w:val="clear" w:color="auto" w:fill="FFC000" w:themeFill="accent4"/>
          </w:tcPr>
          <w:p w14:paraId="58EEB4DD" w14:textId="77777777" w:rsidR="00C33E94" w:rsidRDefault="00C33E94" w:rsidP="00C33E94">
            <w:pPr>
              <w:jc w:val="center"/>
              <w:rPr>
                <w:b/>
                <w:sz w:val="18"/>
                <w:szCs w:val="18"/>
                <w:u w:val="single"/>
              </w:rPr>
            </w:pPr>
          </w:p>
          <w:p w14:paraId="589D7766"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2BFA5A39" w14:textId="77777777" w:rsidR="00C33E94" w:rsidRDefault="00C33E94" w:rsidP="00C33E94">
            <w:pPr>
              <w:jc w:val="center"/>
              <w:rPr>
                <w:b/>
                <w:sz w:val="18"/>
                <w:szCs w:val="18"/>
                <w:u w:val="single"/>
              </w:rPr>
            </w:pPr>
          </w:p>
          <w:p w14:paraId="3E641233" w14:textId="77777777" w:rsidR="00C33E94" w:rsidRDefault="00C33E94" w:rsidP="00C33E94">
            <w:pPr>
              <w:jc w:val="center"/>
              <w:rPr>
                <w:b/>
                <w:sz w:val="18"/>
                <w:szCs w:val="18"/>
                <w:u w:val="single"/>
              </w:rPr>
            </w:pPr>
            <w:r w:rsidRPr="002668FC">
              <w:rPr>
                <w:b/>
                <w:sz w:val="18"/>
                <w:szCs w:val="18"/>
                <w:u w:val="single"/>
              </w:rPr>
              <w:t>Coding</w:t>
            </w:r>
          </w:p>
          <w:p w14:paraId="201B1209" w14:textId="77777777" w:rsidR="00C33E94" w:rsidRPr="00D01AB8" w:rsidRDefault="00C33E94" w:rsidP="00C33E94">
            <w:pPr>
              <w:tabs>
                <w:tab w:val="left" w:pos="3090"/>
              </w:tabs>
              <w:jc w:val="center"/>
              <w:rPr>
                <w:rFonts w:cstheme="minorHAnsi"/>
                <w:sz w:val="20"/>
                <w:szCs w:val="20"/>
              </w:rPr>
            </w:pPr>
            <w:r>
              <w:rPr>
                <w:color w:val="000000" w:themeColor="text1"/>
                <w:sz w:val="18"/>
                <w:szCs w:val="18"/>
              </w:rPr>
              <w:t>Code.org</w:t>
            </w:r>
          </w:p>
          <w:p w14:paraId="498F9F23" w14:textId="77777777" w:rsidR="00C33E94" w:rsidRPr="001E0730" w:rsidRDefault="00000000" w:rsidP="00C33E94">
            <w:pPr>
              <w:jc w:val="center"/>
              <w:rPr>
                <w:rFonts w:cstheme="minorHAnsi"/>
                <w:sz w:val="20"/>
                <w:szCs w:val="20"/>
              </w:rPr>
            </w:pPr>
            <w:hyperlink r:id="rId29" w:history="1">
              <w:r w:rsidR="00C33E94" w:rsidRPr="000B48BB">
                <w:rPr>
                  <w:rStyle w:val="Hyperlink"/>
                  <w:sz w:val="18"/>
                  <w:szCs w:val="18"/>
                </w:rPr>
                <w:t>https://studio.code.org/s/coursed-2021?section_id=3662605</w:t>
              </w:r>
            </w:hyperlink>
          </w:p>
        </w:tc>
        <w:tc>
          <w:tcPr>
            <w:tcW w:w="709" w:type="dxa"/>
          </w:tcPr>
          <w:p w14:paraId="25D8E093"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br/>
            </w:r>
            <w:r w:rsidRPr="001E0730">
              <w:rPr>
                <w:rFonts w:cstheme="minorHAnsi"/>
                <w:b/>
                <w:bCs/>
                <w:sz w:val="20"/>
                <w:szCs w:val="20"/>
              </w:rPr>
              <w:br/>
              <w:t>Year 4</w:t>
            </w:r>
          </w:p>
        </w:tc>
        <w:tc>
          <w:tcPr>
            <w:tcW w:w="851" w:type="dxa"/>
            <w:vMerge/>
            <w:shd w:val="clear" w:color="auto" w:fill="FF0000"/>
          </w:tcPr>
          <w:p w14:paraId="0C2C3F99" w14:textId="77777777" w:rsidR="00C33E94" w:rsidRPr="001E0730" w:rsidRDefault="00C33E94" w:rsidP="00C33E94">
            <w:pPr>
              <w:tabs>
                <w:tab w:val="left" w:pos="3090"/>
              </w:tabs>
              <w:rPr>
                <w:rFonts w:cstheme="minorHAnsi"/>
                <w:b/>
                <w:bCs/>
                <w:sz w:val="20"/>
                <w:szCs w:val="20"/>
              </w:rPr>
            </w:pPr>
          </w:p>
        </w:tc>
      </w:tr>
      <w:tr w:rsidR="00C33E94" w:rsidRPr="001E0730" w14:paraId="47304B22" w14:textId="77777777" w:rsidTr="001A6A3B">
        <w:tc>
          <w:tcPr>
            <w:tcW w:w="851" w:type="dxa"/>
            <w:shd w:val="clear" w:color="auto" w:fill="FF0000"/>
          </w:tcPr>
          <w:p w14:paraId="79F372F5" w14:textId="77777777" w:rsidR="00C33E94" w:rsidRPr="00F52847" w:rsidRDefault="00C33E94" w:rsidP="00C33E94">
            <w:pPr>
              <w:tabs>
                <w:tab w:val="left" w:pos="3090"/>
              </w:tabs>
              <w:jc w:val="center"/>
              <w:rPr>
                <w:b/>
                <w:bCs/>
                <w:color w:val="FFFFFF" w:themeColor="background1"/>
              </w:rPr>
            </w:pPr>
            <w:r w:rsidRPr="00F52847">
              <w:rPr>
                <w:b/>
                <w:bCs/>
                <w:color w:val="FFFFFF" w:themeColor="background1"/>
              </w:rPr>
              <w:br/>
            </w:r>
            <w:r w:rsidRPr="00F52847">
              <w:rPr>
                <w:b/>
                <w:bCs/>
                <w:color w:val="FFFFFF" w:themeColor="background1"/>
              </w:rPr>
              <w:br/>
            </w:r>
            <w:r w:rsidRPr="00F52847">
              <w:rPr>
                <w:b/>
                <w:bCs/>
                <w:color w:val="FFFFFF" w:themeColor="background1"/>
              </w:rPr>
              <w:br/>
              <w:t>Upper key stage 2</w:t>
            </w:r>
          </w:p>
        </w:tc>
        <w:tc>
          <w:tcPr>
            <w:tcW w:w="709" w:type="dxa"/>
          </w:tcPr>
          <w:p w14:paraId="0B8E0D5B" w14:textId="77777777" w:rsidR="00C33E94" w:rsidRDefault="00C33E94" w:rsidP="00C33E94">
            <w:pPr>
              <w:tabs>
                <w:tab w:val="left" w:pos="3090"/>
              </w:tabs>
              <w:jc w:val="center"/>
              <w:rPr>
                <w:rFonts w:cstheme="minorHAnsi"/>
                <w:b/>
                <w:bCs/>
                <w:sz w:val="20"/>
                <w:szCs w:val="20"/>
              </w:rPr>
            </w:pPr>
          </w:p>
          <w:p w14:paraId="63A30258" w14:textId="77777777" w:rsidR="00C33E94" w:rsidRDefault="00C33E94" w:rsidP="00C33E94">
            <w:pPr>
              <w:tabs>
                <w:tab w:val="left" w:pos="3090"/>
              </w:tabs>
              <w:jc w:val="center"/>
              <w:rPr>
                <w:rFonts w:cstheme="minorHAnsi"/>
                <w:b/>
                <w:bCs/>
                <w:sz w:val="20"/>
                <w:szCs w:val="20"/>
              </w:rPr>
            </w:pPr>
          </w:p>
          <w:p w14:paraId="7F9DE333" w14:textId="77777777" w:rsidR="00C33E94" w:rsidRPr="001E0730" w:rsidRDefault="00C33E94" w:rsidP="00C33E94">
            <w:pPr>
              <w:tabs>
                <w:tab w:val="left" w:pos="3090"/>
              </w:tabs>
              <w:jc w:val="center"/>
              <w:rPr>
                <w:rFonts w:cstheme="minorHAnsi"/>
                <w:b/>
                <w:bCs/>
                <w:sz w:val="20"/>
                <w:szCs w:val="20"/>
              </w:rPr>
            </w:pPr>
          </w:p>
          <w:p w14:paraId="672217AE"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t>Year 5</w:t>
            </w:r>
          </w:p>
          <w:p w14:paraId="21F36DAB" w14:textId="77777777" w:rsidR="00C33E94" w:rsidRPr="001E0730" w:rsidRDefault="00C33E94" w:rsidP="00C33E94">
            <w:pPr>
              <w:tabs>
                <w:tab w:val="left" w:pos="3090"/>
              </w:tabs>
              <w:jc w:val="center"/>
              <w:rPr>
                <w:rFonts w:cstheme="minorHAnsi"/>
                <w:b/>
                <w:bCs/>
                <w:sz w:val="20"/>
                <w:szCs w:val="20"/>
              </w:rPr>
            </w:pPr>
          </w:p>
          <w:p w14:paraId="12C2EB7A" w14:textId="77777777" w:rsidR="00C33E94" w:rsidRPr="001E0730" w:rsidRDefault="00C33E94" w:rsidP="00C33E94">
            <w:pPr>
              <w:tabs>
                <w:tab w:val="left" w:pos="3090"/>
              </w:tabs>
              <w:jc w:val="center"/>
              <w:rPr>
                <w:rFonts w:cstheme="minorHAnsi"/>
                <w:b/>
                <w:bCs/>
                <w:sz w:val="20"/>
                <w:szCs w:val="20"/>
              </w:rPr>
            </w:pPr>
          </w:p>
          <w:p w14:paraId="5AD05D31" w14:textId="77777777" w:rsidR="00C33E94" w:rsidRPr="001E0730" w:rsidRDefault="00C33E94" w:rsidP="00C33E94">
            <w:pPr>
              <w:tabs>
                <w:tab w:val="left" w:pos="3090"/>
              </w:tabs>
              <w:jc w:val="center"/>
              <w:rPr>
                <w:rFonts w:cstheme="minorHAnsi"/>
                <w:b/>
                <w:bCs/>
                <w:sz w:val="20"/>
                <w:szCs w:val="20"/>
              </w:rPr>
            </w:pPr>
          </w:p>
        </w:tc>
        <w:tc>
          <w:tcPr>
            <w:tcW w:w="1985" w:type="dxa"/>
            <w:shd w:val="clear" w:color="auto" w:fill="92D050"/>
          </w:tcPr>
          <w:p w14:paraId="069411A6" w14:textId="77777777" w:rsidR="00C33E94" w:rsidRPr="00B50858" w:rsidRDefault="00C33E94" w:rsidP="00C33E94">
            <w:pPr>
              <w:jc w:val="center"/>
              <w:rPr>
                <w:b/>
                <w:color w:val="000000" w:themeColor="text1"/>
                <w:sz w:val="18"/>
                <w:szCs w:val="18"/>
                <w:u w:val="single"/>
              </w:rPr>
            </w:pPr>
            <w:r w:rsidRPr="00B50858">
              <w:rPr>
                <w:b/>
                <w:color w:val="000000" w:themeColor="text1"/>
                <w:sz w:val="18"/>
                <w:szCs w:val="18"/>
                <w:u w:val="single"/>
              </w:rPr>
              <w:t>Online safety and Recap sessions</w:t>
            </w:r>
          </w:p>
          <w:p w14:paraId="7975AF8B" w14:textId="77777777" w:rsidR="00C33E94" w:rsidRPr="00B50858" w:rsidRDefault="00C33E94" w:rsidP="00C33E94">
            <w:pPr>
              <w:tabs>
                <w:tab w:val="left" w:pos="3090"/>
              </w:tabs>
              <w:jc w:val="center"/>
              <w:rPr>
                <w:rFonts w:cstheme="minorHAnsi"/>
                <w:sz w:val="20"/>
                <w:szCs w:val="20"/>
              </w:rPr>
            </w:pPr>
          </w:p>
          <w:p w14:paraId="32DC6813" w14:textId="77777777" w:rsidR="00C33E94" w:rsidRPr="00B50858" w:rsidRDefault="00C33E94" w:rsidP="00C33E94">
            <w:pPr>
              <w:jc w:val="center"/>
              <w:rPr>
                <w:color w:val="000000" w:themeColor="text1"/>
                <w:sz w:val="18"/>
                <w:szCs w:val="18"/>
              </w:rPr>
            </w:pPr>
          </w:p>
          <w:p w14:paraId="4C916F0D" w14:textId="77777777" w:rsidR="00C33E94" w:rsidRPr="00B50858" w:rsidRDefault="00C33E94" w:rsidP="00C33E94">
            <w:pPr>
              <w:pStyle w:val="Heading1"/>
              <w:jc w:val="center"/>
              <w:rPr>
                <w:rFonts w:asciiTheme="minorHAnsi" w:eastAsiaTheme="minorHAnsi" w:hAnsiTheme="minorHAnsi" w:cstheme="minorBidi"/>
                <w:bCs w:val="0"/>
                <w:sz w:val="18"/>
                <w:szCs w:val="18"/>
                <w:u w:val="single"/>
              </w:rPr>
            </w:pPr>
            <w:r w:rsidRPr="00B50858">
              <w:rPr>
                <w:rFonts w:asciiTheme="minorHAnsi" w:eastAsiaTheme="minorHAnsi" w:hAnsiTheme="minorHAnsi" w:cstheme="minorBidi"/>
                <w:bCs w:val="0"/>
                <w:sz w:val="18"/>
                <w:szCs w:val="18"/>
                <w:u w:val="single"/>
              </w:rPr>
              <w:t xml:space="preserve">Online Safety – Project Evolve </w:t>
            </w:r>
          </w:p>
          <w:p w14:paraId="025E30E0" w14:textId="77777777" w:rsidR="00C33E94" w:rsidRPr="00B50858" w:rsidRDefault="00C33E94" w:rsidP="00C33E94">
            <w:pPr>
              <w:tabs>
                <w:tab w:val="left" w:pos="3090"/>
              </w:tabs>
              <w:jc w:val="center"/>
              <w:rPr>
                <w:rFonts w:cstheme="minorHAnsi"/>
                <w:sz w:val="20"/>
                <w:szCs w:val="20"/>
              </w:rPr>
            </w:pPr>
          </w:p>
          <w:p w14:paraId="7285AB1B" w14:textId="77777777" w:rsidR="00C33E94" w:rsidRPr="00B50858" w:rsidRDefault="00000000" w:rsidP="00C33E94">
            <w:pPr>
              <w:tabs>
                <w:tab w:val="left" w:pos="3090"/>
              </w:tabs>
              <w:jc w:val="center"/>
              <w:rPr>
                <w:rFonts w:cstheme="minorHAnsi"/>
                <w:sz w:val="18"/>
                <w:szCs w:val="18"/>
              </w:rPr>
            </w:pPr>
            <w:hyperlink r:id="rId30" w:history="1">
              <w:r w:rsidR="00C33E94" w:rsidRPr="00B50858">
                <w:rPr>
                  <w:rStyle w:val="Hyperlink"/>
                  <w:rFonts w:cstheme="minorHAnsi"/>
                  <w:sz w:val="18"/>
                  <w:szCs w:val="18"/>
                </w:rPr>
                <w:t>https://projectevolve.co.uk/toolkit/resources/years/5/</w:t>
              </w:r>
            </w:hyperlink>
          </w:p>
          <w:p w14:paraId="0D0231AF" w14:textId="77777777" w:rsidR="00C33E94" w:rsidRPr="00B50858" w:rsidRDefault="00C33E94" w:rsidP="00C33E94">
            <w:pPr>
              <w:tabs>
                <w:tab w:val="left" w:pos="3090"/>
              </w:tabs>
              <w:jc w:val="center"/>
              <w:rPr>
                <w:rFonts w:cstheme="minorHAnsi"/>
                <w:sz w:val="20"/>
                <w:szCs w:val="20"/>
              </w:rPr>
            </w:pPr>
          </w:p>
        </w:tc>
        <w:tc>
          <w:tcPr>
            <w:tcW w:w="2126" w:type="dxa"/>
            <w:shd w:val="clear" w:color="auto" w:fill="FFFFFF" w:themeFill="background1"/>
          </w:tcPr>
          <w:p w14:paraId="2838CF55" w14:textId="77777777" w:rsidR="00C33E94" w:rsidRDefault="00C33E94" w:rsidP="00C33E94">
            <w:pPr>
              <w:jc w:val="center"/>
              <w:rPr>
                <w:b/>
                <w:color w:val="000000" w:themeColor="text1"/>
                <w:sz w:val="18"/>
                <w:szCs w:val="18"/>
                <w:u w:val="single"/>
              </w:rPr>
            </w:pPr>
          </w:p>
          <w:p w14:paraId="2676B1AB"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28AB308" w14:textId="77777777" w:rsidR="00C33E94" w:rsidRDefault="00C33E94" w:rsidP="00C33E94">
            <w:pPr>
              <w:jc w:val="center"/>
              <w:rPr>
                <w:b/>
                <w:color w:val="000000" w:themeColor="text1"/>
                <w:sz w:val="18"/>
                <w:szCs w:val="18"/>
                <w:u w:val="single"/>
              </w:rPr>
            </w:pPr>
          </w:p>
          <w:p w14:paraId="0E02FF71" w14:textId="77777777" w:rsidR="00C33E94" w:rsidRPr="00B50858" w:rsidRDefault="00C33E94" w:rsidP="00C33E94">
            <w:pPr>
              <w:jc w:val="center"/>
              <w:rPr>
                <w:b/>
                <w:color w:val="000000" w:themeColor="text1"/>
                <w:sz w:val="18"/>
                <w:szCs w:val="18"/>
                <w:u w:val="single"/>
              </w:rPr>
            </w:pPr>
            <w:r w:rsidRPr="00B50858">
              <w:rPr>
                <w:b/>
                <w:color w:val="000000" w:themeColor="text1"/>
                <w:sz w:val="18"/>
                <w:szCs w:val="18"/>
                <w:u w:val="single"/>
              </w:rPr>
              <w:t>Modelling</w:t>
            </w:r>
          </w:p>
          <w:p w14:paraId="240E5B1C" w14:textId="77777777" w:rsidR="00C33E94" w:rsidRPr="00B50858" w:rsidRDefault="00C33E94" w:rsidP="00C33E94">
            <w:pPr>
              <w:tabs>
                <w:tab w:val="left" w:pos="3090"/>
              </w:tabs>
              <w:jc w:val="center"/>
              <w:rPr>
                <w:rFonts w:cstheme="minorHAnsi"/>
                <w:sz w:val="20"/>
                <w:szCs w:val="20"/>
              </w:rPr>
            </w:pPr>
          </w:p>
          <w:p w14:paraId="55C9F878" w14:textId="77777777" w:rsidR="00C33E94" w:rsidRPr="00B50858" w:rsidRDefault="00C33E94" w:rsidP="00C33E94">
            <w:pPr>
              <w:jc w:val="center"/>
              <w:rPr>
                <w:rFonts w:cstheme="minorHAnsi"/>
                <w:sz w:val="20"/>
                <w:szCs w:val="20"/>
              </w:rPr>
            </w:pPr>
          </w:p>
          <w:p w14:paraId="404DEF62" w14:textId="77777777" w:rsidR="00C33E94" w:rsidRPr="00B50858" w:rsidRDefault="00C33E94" w:rsidP="00C33E94">
            <w:pPr>
              <w:tabs>
                <w:tab w:val="left" w:pos="3090"/>
              </w:tabs>
              <w:jc w:val="center"/>
              <w:rPr>
                <w:rFonts w:cstheme="minorHAnsi"/>
                <w:b/>
                <w:bCs/>
                <w:sz w:val="18"/>
                <w:szCs w:val="18"/>
                <w:u w:val="single"/>
              </w:rPr>
            </w:pPr>
            <w:r w:rsidRPr="00B50858">
              <w:rPr>
                <w:rFonts w:cstheme="minorHAnsi"/>
                <w:b/>
                <w:bCs/>
                <w:sz w:val="18"/>
                <w:szCs w:val="18"/>
                <w:u w:val="single"/>
              </w:rPr>
              <w:t>Creating media – Vector drawing</w:t>
            </w:r>
          </w:p>
          <w:p w14:paraId="08E549A3" w14:textId="77777777" w:rsidR="00C33E94" w:rsidRPr="00B50858" w:rsidRDefault="00C33E94" w:rsidP="00C33E94">
            <w:pPr>
              <w:jc w:val="center"/>
              <w:rPr>
                <w:rFonts w:cstheme="minorHAnsi"/>
                <w:sz w:val="20"/>
                <w:szCs w:val="20"/>
              </w:rPr>
            </w:pPr>
          </w:p>
          <w:p w14:paraId="5F46AD2F" w14:textId="77777777" w:rsidR="00C33E94" w:rsidRPr="00B50858" w:rsidRDefault="00000000" w:rsidP="00C33E94">
            <w:pPr>
              <w:jc w:val="center"/>
              <w:rPr>
                <w:rFonts w:cstheme="minorHAnsi"/>
                <w:sz w:val="18"/>
                <w:szCs w:val="18"/>
              </w:rPr>
            </w:pPr>
            <w:hyperlink r:id="rId31" w:history="1">
              <w:r w:rsidR="00C33E94" w:rsidRPr="00B50858">
                <w:rPr>
                  <w:rStyle w:val="Hyperlink"/>
                  <w:rFonts w:cstheme="minorHAnsi"/>
                  <w:sz w:val="18"/>
                  <w:szCs w:val="18"/>
                </w:rPr>
                <w:t>https://teachcomputing.org/curriculum/key-stage-2/creating-media-vector-drawing</w:t>
              </w:r>
            </w:hyperlink>
          </w:p>
          <w:p w14:paraId="356EBC0A" w14:textId="77777777" w:rsidR="00C33E94" w:rsidRPr="00B50858" w:rsidRDefault="00C33E94" w:rsidP="00C33E94">
            <w:pPr>
              <w:jc w:val="center"/>
              <w:rPr>
                <w:rFonts w:cstheme="minorHAnsi"/>
                <w:sz w:val="20"/>
                <w:szCs w:val="20"/>
              </w:rPr>
            </w:pPr>
          </w:p>
        </w:tc>
        <w:tc>
          <w:tcPr>
            <w:tcW w:w="2126" w:type="dxa"/>
            <w:shd w:val="clear" w:color="auto" w:fill="auto"/>
          </w:tcPr>
          <w:p w14:paraId="7430AEE9"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0AB31456"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131FEC1B"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4AB17883" w14:textId="77777777" w:rsidR="00C33E94" w:rsidRPr="00051511"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051511">
              <w:rPr>
                <w:rFonts w:asciiTheme="minorHAnsi" w:eastAsiaTheme="minorHAnsi" w:hAnsiTheme="minorHAnsi" w:cstheme="minorBidi"/>
                <w:bCs w:val="0"/>
                <w:color w:val="000000" w:themeColor="text1"/>
                <w:sz w:val="18"/>
                <w:szCs w:val="18"/>
                <w:u w:val="single"/>
              </w:rPr>
              <w:t>Data and information – Flat-file databases</w:t>
            </w:r>
          </w:p>
          <w:p w14:paraId="156915FB" w14:textId="77777777" w:rsidR="00C33E94" w:rsidRPr="00015BB3" w:rsidRDefault="00C33E94" w:rsidP="00C33E94">
            <w:pPr>
              <w:tabs>
                <w:tab w:val="left" w:pos="3090"/>
              </w:tabs>
              <w:jc w:val="center"/>
              <w:rPr>
                <w:rFonts w:cstheme="minorHAnsi"/>
                <w:sz w:val="20"/>
                <w:szCs w:val="20"/>
              </w:rPr>
            </w:pPr>
          </w:p>
          <w:p w14:paraId="7B7CF03B" w14:textId="77777777" w:rsidR="00C33E94" w:rsidRPr="001E0730" w:rsidRDefault="00000000" w:rsidP="00C33E94">
            <w:pPr>
              <w:tabs>
                <w:tab w:val="left" w:pos="3090"/>
              </w:tabs>
              <w:jc w:val="center"/>
              <w:rPr>
                <w:rFonts w:cstheme="minorHAnsi"/>
                <w:sz w:val="20"/>
                <w:szCs w:val="20"/>
              </w:rPr>
            </w:pPr>
            <w:hyperlink r:id="rId32" w:history="1">
              <w:r w:rsidR="00C33E94" w:rsidRPr="000B48BB">
                <w:rPr>
                  <w:rStyle w:val="Hyperlink"/>
                  <w:sz w:val="18"/>
                  <w:szCs w:val="18"/>
                </w:rPr>
                <w:t>https://teachcomputing.org/curriculum/key-stage-2/data-and-information-flat-file-databases</w:t>
              </w:r>
            </w:hyperlink>
          </w:p>
        </w:tc>
        <w:tc>
          <w:tcPr>
            <w:tcW w:w="2126" w:type="dxa"/>
            <w:shd w:val="clear" w:color="auto" w:fill="auto"/>
          </w:tcPr>
          <w:p w14:paraId="03191487"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743533B7"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380DE7EC"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08871DA2" w14:textId="77777777" w:rsidR="00C33E94" w:rsidRPr="00051511"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051511">
              <w:rPr>
                <w:rFonts w:asciiTheme="minorHAnsi" w:eastAsiaTheme="minorHAnsi" w:hAnsiTheme="minorHAnsi" w:cstheme="minorBidi"/>
                <w:bCs w:val="0"/>
                <w:color w:val="000000" w:themeColor="text1"/>
                <w:sz w:val="18"/>
                <w:szCs w:val="18"/>
                <w:u w:val="single"/>
              </w:rPr>
              <w:t>Creating media – Video editing</w:t>
            </w:r>
          </w:p>
          <w:p w14:paraId="42887B9C" w14:textId="77777777" w:rsidR="00C33E94" w:rsidRPr="00165DFB" w:rsidRDefault="00C33E94" w:rsidP="00C33E94">
            <w:pPr>
              <w:jc w:val="center"/>
              <w:rPr>
                <w:color w:val="000000" w:themeColor="text1"/>
                <w:sz w:val="18"/>
                <w:szCs w:val="18"/>
              </w:rPr>
            </w:pPr>
            <w:r w:rsidRPr="00D01AB8">
              <w:rPr>
                <w:rFonts w:cstheme="minorHAnsi"/>
                <w:b/>
                <w:bCs/>
                <w:sz w:val="20"/>
                <w:szCs w:val="20"/>
              </w:rPr>
              <w:br/>
            </w:r>
            <w:hyperlink r:id="rId33" w:history="1">
              <w:r w:rsidRPr="000B48BB">
                <w:rPr>
                  <w:rStyle w:val="Hyperlink"/>
                  <w:sz w:val="18"/>
                  <w:szCs w:val="18"/>
                </w:rPr>
                <w:t>https://teachcomputing.org/curriculum/key-stage-2/creating-media-video-editing</w:t>
              </w:r>
            </w:hyperlink>
          </w:p>
          <w:p w14:paraId="08FAEC83" w14:textId="77777777" w:rsidR="00C33E94" w:rsidRPr="001E0730" w:rsidRDefault="00C33E94" w:rsidP="00C33E94">
            <w:pPr>
              <w:tabs>
                <w:tab w:val="left" w:pos="3090"/>
              </w:tabs>
              <w:jc w:val="center"/>
              <w:rPr>
                <w:rFonts w:cstheme="minorHAnsi"/>
                <w:sz w:val="20"/>
                <w:szCs w:val="20"/>
              </w:rPr>
            </w:pPr>
          </w:p>
        </w:tc>
        <w:tc>
          <w:tcPr>
            <w:tcW w:w="2245" w:type="dxa"/>
            <w:shd w:val="clear" w:color="auto" w:fill="auto"/>
          </w:tcPr>
          <w:p w14:paraId="1D501317"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23F9275C"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2867AB45"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2C224E69" w14:textId="77777777" w:rsidR="00C33E94" w:rsidRPr="00051511"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051511">
              <w:rPr>
                <w:rFonts w:asciiTheme="minorHAnsi" w:eastAsiaTheme="minorHAnsi" w:hAnsiTheme="minorHAnsi" w:cstheme="minorBidi"/>
                <w:bCs w:val="0"/>
                <w:color w:val="000000" w:themeColor="text1"/>
                <w:sz w:val="18"/>
                <w:szCs w:val="18"/>
                <w:u w:val="single"/>
              </w:rPr>
              <w:t>Computing systems and networks – Sharing information</w:t>
            </w:r>
          </w:p>
          <w:p w14:paraId="3B26CB8A" w14:textId="77777777" w:rsidR="00C33E94" w:rsidRPr="00015BB3" w:rsidRDefault="00C33E94" w:rsidP="00C33E94">
            <w:pPr>
              <w:tabs>
                <w:tab w:val="left" w:pos="3090"/>
              </w:tabs>
              <w:jc w:val="center"/>
              <w:rPr>
                <w:rFonts w:cstheme="minorHAnsi"/>
                <w:sz w:val="20"/>
                <w:szCs w:val="20"/>
              </w:rPr>
            </w:pPr>
          </w:p>
          <w:p w14:paraId="5A5B4C37" w14:textId="77777777" w:rsidR="00C33E94" w:rsidRPr="001E0730" w:rsidRDefault="00000000" w:rsidP="00C33E94">
            <w:pPr>
              <w:tabs>
                <w:tab w:val="left" w:pos="3090"/>
              </w:tabs>
              <w:jc w:val="center"/>
              <w:rPr>
                <w:rFonts w:cstheme="minorHAnsi"/>
                <w:sz w:val="20"/>
                <w:szCs w:val="20"/>
              </w:rPr>
            </w:pPr>
            <w:hyperlink r:id="rId34" w:history="1">
              <w:r w:rsidR="00C33E94" w:rsidRPr="000B48BB">
                <w:rPr>
                  <w:rStyle w:val="Hyperlink"/>
                  <w:sz w:val="18"/>
                  <w:szCs w:val="18"/>
                </w:rPr>
                <w:t>https://teachcomputing.org/curriculum/key-stage-2/computing-systems-and-networks-sharing-information</w:t>
              </w:r>
            </w:hyperlink>
          </w:p>
        </w:tc>
        <w:tc>
          <w:tcPr>
            <w:tcW w:w="2291" w:type="dxa"/>
            <w:shd w:val="clear" w:color="auto" w:fill="FFC000" w:themeFill="accent4"/>
          </w:tcPr>
          <w:p w14:paraId="7B87C713" w14:textId="77777777" w:rsidR="00C33E94" w:rsidRDefault="00C33E94" w:rsidP="00C33E94">
            <w:pPr>
              <w:jc w:val="center"/>
              <w:rPr>
                <w:b/>
                <w:color w:val="000000" w:themeColor="text1"/>
                <w:sz w:val="18"/>
                <w:szCs w:val="18"/>
                <w:u w:val="single"/>
              </w:rPr>
            </w:pPr>
          </w:p>
          <w:p w14:paraId="22ED0FBA"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7B8114BB" w14:textId="77777777" w:rsidR="00C33E94" w:rsidRDefault="00C33E94" w:rsidP="00C33E94">
            <w:pPr>
              <w:jc w:val="center"/>
              <w:rPr>
                <w:b/>
                <w:color w:val="000000" w:themeColor="text1"/>
                <w:sz w:val="18"/>
                <w:szCs w:val="18"/>
                <w:u w:val="single"/>
              </w:rPr>
            </w:pPr>
          </w:p>
          <w:p w14:paraId="220532AF" w14:textId="77777777" w:rsidR="00C33E94" w:rsidRPr="00906A32" w:rsidRDefault="00C33E94" w:rsidP="00C33E94">
            <w:pPr>
              <w:jc w:val="center"/>
              <w:rPr>
                <w:b/>
                <w:color w:val="000000" w:themeColor="text1"/>
                <w:sz w:val="18"/>
                <w:szCs w:val="18"/>
                <w:u w:val="single"/>
              </w:rPr>
            </w:pPr>
            <w:r w:rsidRPr="00906A32">
              <w:rPr>
                <w:b/>
                <w:color w:val="000000" w:themeColor="text1"/>
                <w:sz w:val="18"/>
                <w:szCs w:val="18"/>
                <w:u w:val="single"/>
              </w:rPr>
              <w:t>Coding</w:t>
            </w:r>
          </w:p>
          <w:p w14:paraId="3C763B04" w14:textId="77777777" w:rsidR="00C33E94" w:rsidRPr="000361D5" w:rsidRDefault="00C33E94" w:rsidP="00C33E94">
            <w:pPr>
              <w:tabs>
                <w:tab w:val="left" w:pos="3090"/>
              </w:tabs>
              <w:jc w:val="center"/>
              <w:rPr>
                <w:rFonts w:cstheme="minorHAnsi"/>
                <w:sz w:val="20"/>
                <w:szCs w:val="20"/>
              </w:rPr>
            </w:pPr>
            <w:r>
              <w:rPr>
                <w:color w:val="000000" w:themeColor="text1"/>
                <w:sz w:val="18"/>
                <w:szCs w:val="18"/>
              </w:rPr>
              <w:t>Code.org</w:t>
            </w:r>
          </w:p>
          <w:p w14:paraId="1EC2E152" w14:textId="77777777" w:rsidR="00C33E94" w:rsidRPr="001E0730" w:rsidRDefault="00000000" w:rsidP="00C33E94">
            <w:pPr>
              <w:tabs>
                <w:tab w:val="left" w:pos="3090"/>
              </w:tabs>
              <w:jc w:val="center"/>
              <w:rPr>
                <w:rFonts w:cstheme="minorHAnsi"/>
                <w:sz w:val="20"/>
                <w:szCs w:val="20"/>
              </w:rPr>
            </w:pPr>
            <w:hyperlink r:id="rId35" w:history="1">
              <w:r w:rsidR="00C33E94" w:rsidRPr="000B48BB">
                <w:rPr>
                  <w:rStyle w:val="Hyperlink"/>
                  <w:sz w:val="18"/>
                  <w:szCs w:val="18"/>
                </w:rPr>
                <w:t>https://studio.code.org/s/coursee-2021?section_id=3662605</w:t>
              </w:r>
            </w:hyperlink>
          </w:p>
        </w:tc>
        <w:tc>
          <w:tcPr>
            <w:tcW w:w="709" w:type="dxa"/>
          </w:tcPr>
          <w:p w14:paraId="354ACA9A" w14:textId="77777777" w:rsidR="00C33E94" w:rsidRDefault="00C33E94" w:rsidP="00C33E94">
            <w:pPr>
              <w:tabs>
                <w:tab w:val="left" w:pos="3090"/>
              </w:tabs>
              <w:jc w:val="center"/>
              <w:rPr>
                <w:rFonts w:cstheme="minorHAnsi"/>
                <w:b/>
                <w:bCs/>
                <w:sz w:val="20"/>
                <w:szCs w:val="20"/>
              </w:rPr>
            </w:pPr>
          </w:p>
          <w:p w14:paraId="114B382F" w14:textId="77777777" w:rsidR="00C33E94" w:rsidRPr="001E0730" w:rsidRDefault="00C33E94" w:rsidP="00C33E94">
            <w:pPr>
              <w:tabs>
                <w:tab w:val="left" w:pos="3090"/>
              </w:tabs>
              <w:jc w:val="center"/>
              <w:rPr>
                <w:rFonts w:cstheme="minorHAnsi"/>
                <w:b/>
                <w:bCs/>
                <w:sz w:val="20"/>
                <w:szCs w:val="20"/>
              </w:rPr>
            </w:pPr>
            <w:r w:rsidRPr="001E0730">
              <w:rPr>
                <w:rFonts w:cstheme="minorHAnsi"/>
                <w:b/>
                <w:bCs/>
                <w:sz w:val="20"/>
                <w:szCs w:val="20"/>
              </w:rPr>
              <w:br/>
            </w:r>
            <w:r w:rsidRPr="001E0730">
              <w:rPr>
                <w:rFonts w:cstheme="minorHAnsi"/>
                <w:b/>
                <w:bCs/>
                <w:sz w:val="20"/>
                <w:szCs w:val="20"/>
              </w:rPr>
              <w:br/>
              <w:t>Year 5</w:t>
            </w:r>
          </w:p>
        </w:tc>
        <w:tc>
          <w:tcPr>
            <w:tcW w:w="851" w:type="dxa"/>
            <w:shd w:val="clear" w:color="auto" w:fill="FF0000"/>
          </w:tcPr>
          <w:p w14:paraId="0DB72C6F" w14:textId="77777777" w:rsidR="00C33E94" w:rsidRPr="001E0730" w:rsidRDefault="00C33E94" w:rsidP="00C33E94">
            <w:pPr>
              <w:tabs>
                <w:tab w:val="left" w:pos="3090"/>
              </w:tabs>
              <w:rPr>
                <w:rFonts w:cstheme="minorHAnsi"/>
                <w:b/>
                <w:bCs/>
                <w:sz w:val="20"/>
                <w:szCs w:val="20"/>
              </w:rPr>
            </w:pPr>
            <w:r w:rsidRPr="001E0730">
              <w:rPr>
                <w:rFonts w:cstheme="minorHAnsi"/>
                <w:b/>
                <w:bCs/>
                <w:sz w:val="20"/>
                <w:szCs w:val="20"/>
              </w:rPr>
              <w:br/>
            </w:r>
            <w:r w:rsidRPr="001E0730">
              <w:rPr>
                <w:rFonts w:cstheme="minorHAnsi"/>
                <w:b/>
                <w:bCs/>
                <w:sz w:val="20"/>
                <w:szCs w:val="20"/>
              </w:rPr>
              <w:br/>
            </w:r>
            <w:r w:rsidRPr="001E0730">
              <w:rPr>
                <w:rFonts w:cstheme="minorHAnsi"/>
                <w:b/>
                <w:bCs/>
                <w:sz w:val="20"/>
                <w:szCs w:val="20"/>
              </w:rPr>
              <w:br/>
            </w:r>
            <w:r w:rsidRPr="00F52847">
              <w:rPr>
                <w:rFonts w:cstheme="minorHAnsi"/>
                <w:b/>
                <w:bCs/>
                <w:color w:val="FFFFFF" w:themeColor="background1"/>
                <w:sz w:val="20"/>
                <w:szCs w:val="20"/>
              </w:rPr>
              <w:t>Upper key stage 2</w:t>
            </w:r>
          </w:p>
        </w:tc>
      </w:tr>
      <w:tr w:rsidR="00C33E94" w:rsidRPr="001E0730" w14:paraId="19EF612E" w14:textId="77777777" w:rsidTr="001A6A3B">
        <w:tc>
          <w:tcPr>
            <w:tcW w:w="851" w:type="dxa"/>
            <w:shd w:val="clear" w:color="auto" w:fill="FF0000"/>
          </w:tcPr>
          <w:p w14:paraId="22BF22A8" w14:textId="77777777" w:rsidR="00C33E94" w:rsidRPr="00F52847" w:rsidRDefault="00C33E94" w:rsidP="00C33E94">
            <w:pPr>
              <w:tabs>
                <w:tab w:val="left" w:pos="3090"/>
              </w:tabs>
              <w:jc w:val="center"/>
              <w:rPr>
                <w:b/>
                <w:bCs/>
                <w:color w:val="FFFFFF" w:themeColor="background1"/>
              </w:rPr>
            </w:pPr>
          </w:p>
        </w:tc>
        <w:tc>
          <w:tcPr>
            <w:tcW w:w="709" w:type="dxa"/>
          </w:tcPr>
          <w:p w14:paraId="19A14F91" w14:textId="77777777" w:rsidR="00C33E94" w:rsidRPr="00303CCA" w:rsidRDefault="00C33E94" w:rsidP="00C33E94">
            <w:pPr>
              <w:tabs>
                <w:tab w:val="left" w:pos="3090"/>
              </w:tabs>
              <w:jc w:val="center"/>
              <w:rPr>
                <w:b/>
                <w:bCs/>
              </w:rPr>
            </w:pPr>
          </w:p>
          <w:p w14:paraId="5C761A8E" w14:textId="77777777" w:rsidR="00C33E94" w:rsidRPr="00303CCA" w:rsidRDefault="00C33E94" w:rsidP="00C33E94">
            <w:pPr>
              <w:tabs>
                <w:tab w:val="left" w:pos="3090"/>
              </w:tabs>
              <w:jc w:val="center"/>
              <w:rPr>
                <w:b/>
                <w:bCs/>
              </w:rPr>
            </w:pPr>
            <w:r w:rsidRPr="00303CCA">
              <w:rPr>
                <w:b/>
                <w:bCs/>
              </w:rPr>
              <w:lastRenderedPageBreak/>
              <w:t>Year 6</w:t>
            </w:r>
          </w:p>
          <w:p w14:paraId="39E5B239" w14:textId="77777777" w:rsidR="00C33E94" w:rsidRPr="00303CCA" w:rsidRDefault="00C33E94" w:rsidP="00C33E94">
            <w:pPr>
              <w:tabs>
                <w:tab w:val="left" w:pos="3090"/>
              </w:tabs>
              <w:jc w:val="center"/>
              <w:rPr>
                <w:b/>
                <w:bCs/>
              </w:rPr>
            </w:pPr>
          </w:p>
          <w:p w14:paraId="3BF2F91E" w14:textId="77777777" w:rsidR="00C33E94" w:rsidRPr="00303CCA" w:rsidRDefault="00C33E94" w:rsidP="00C33E94">
            <w:pPr>
              <w:tabs>
                <w:tab w:val="left" w:pos="3090"/>
              </w:tabs>
              <w:jc w:val="center"/>
              <w:rPr>
                <w:b/>
                <w:bCs/>
              </w:rPr>
            </w:pPr>
          </w:p>
          <w:p w14:paraId="734BC784" w14:textId="77777777" w:rsidR="00C33E94" w:rsidRPr="00303CCA" w:rsidRDefault="00C33E94" w:rsidP="00C33E94">
            <w:pPr>
              <w:tabs>
                <w:tab w:val="left" w:pos="3090"/>
              </w:tabs>
              <w:jc w:val="center"/>
              <w:rPr>
                <w:b/>
                <w:bCs/>
              </w:rPr>
            </w:pPr>
          </w:p>
        </w:tc>
        <w:tc>
          <w:tcPr>
            <w:tcW w:w="1985" w:type="dxa"/>
            <w:shd w:val="clear" w:color="auto" w:fill="92D050"/>
          </w:tcPr>
          <w:p w14:paraId="3D320811" w14:textId="77777777" w:rsidR="00C33E94" w:rsidRPr="00B50858" w:rsidRDefault="00C33E94" w:rsidP="00C33E94">
            <w:pPr>
              <w:jc w:val="center"/>
              <w:rPr>
                <w:b/>
                <w:color w:val="000000" w:themeColor="text1"/>
                <w:sz w:val="18"/>
                <w:szCs w:val="18"/>
                <w:u w:val="single"/>
              </w:rPr>
            </w:pPr>
            <w:r w:rsidRPr="00B50858">
              <w:rPr>
                <w:b/>
                <w:color w:val="000000" w:themeColor="text1"/>
                <w:sz w:val="18"/>
                <w:szCs w:val="18"/>
                <w:u w:val="single"/>
              </w:rPr>
              <w:lastRenderedPageBreak/>
              <w:t>Online Safety and Networks</w:t>
            </w:r>
          </w:p>
          <w:p w14:paraId="436C4A6B" w14:textId="77777777" w:rsidR="00C33E94" w:rsidRPr="00B50858" w:rsidRDefault="00C33E94" w:rsidP="00C33E94">
            <w:pPr>
              <w:tabs>
                <w:tab w:val="left" w:pos="3090"/>
              </w:tabs>
              <w:jc w:val="center"/>
              <w:rPr>
                <w:sz w:val="20"/>
                <w:szCs w:val="20"/>
              </w:rPr>
            </w:pPr>
          </w:p>
          <w:p w14:paraId="2C6FC756" w14:textId="77777777" w:rsidR="00C33E94" w:rsidRPr="00B50858" w:rsidRDefault="00C33E94" w:rsidP="00C33E94">
            <w:pPr>
              <w:jc w:val="center"/>
              <w:rPr>
                <w:color w:val="000000" w:themeColor="text1"/>
                <w:sz w:val="18"/>
                <w:szCs w:val="18"/>
              </w:rPr>
            </w:pPr>
          </w:p>
          <w:p w14:paraId="573EE743" w14:textId="77777777" w:rsidR="00C33E94" w:rsidRPr="00B50858" w:rsidRDefault="00C33E94" w:rsidP="00C33E94">
            <w:pPr>
              <w:pStyle w:val="Heading1"/>
              <w:jc w:val="center"/>
              <w:rPr>
                <w:rFonts w:asciiTheme="minorHAnsi" w:eastAsiaTheme="minorHAnsi" w:hAnsiTheme="minorHAnsi" w:cstheme="minorBidi"/>
                <w:bCs w:val="0"/>
                <w:sz w:val="18"/>
                <w:szCs w:val="18"/>
                <w:u w:val="single"/>
              </w:rPr>
            </w:pPr>
            <w:r w:rsidRPr="00B50858">
              <w:rPr>
                <w:rFonts w:asciiTheme="minorHAnsi" w:eastAsiaTheme="minorHAnsi" w:hAnsiTheme="minorHAnsi" w:cstheme="minorBidi"/>
                <w:bCs w:val="0"/>
                <w:sz w:val="18"/>
                <w:szCs w:val="18"/>
                <w:u w:val="single"/>
              </w:rPr>
              <w:t xml:space="preserve">Online Safety – Project Evolve </w:t>
            </w:r>
          </w:p>
          <w:p w14:paraId="233AD7F3" w14:textId="77777777" w:rsidR="00C33E94" w:rsidRPr="00B50858" w:rsidRDefault="00C33E94" w:rsidP="00C33E94">
            <w:pPr>
              <w:jc w:val="center"/>
              <w:rPr>
                <w:color w:val="000000" w:themeColor="text1"/>
                <w:sz w:val="18"/>
                <w:szCs w:val="18"/>
              </w:rPr>
            </w:pPr>
          </w:p>
          <w:p w14:paraId="237B3A41" w14:textId="77777777" w:rsidR="00C33E94" w:rsidRPr="00B50858" w:rsidRDefault="00000000" w:rsidP="00C33E94">
            <w:pPr>
              <w:jc w:val="center"/>
              <w:rPr>
                <w:color w:val="000000" w:themeColor="text1"/>
                <w:sz w:val="18"/>
                <w:szCs w:val="18"/>
              </w:rPr>
            </w:pPr>
            <w:hyperlink r:id="rId36" w:history="1">
              <w:r w:rsidR="00C33E94" w:rsidRPr="00B50858">
                <w:rPr>
                  <w:rStyle w:val="Hyperlink"/>
                  <w:sz w:val="18"/>
                  <w:szCs w:val="18"/>
                </w:rPr>
                <w:t>https://projectevolve.co.uk/toolkit/resources/years/6/</w:t>
              </w:r>
            </w:hyperlink>
          </w:p>
          <w:p w14:paraId="49769333" w14:textId="77777777" w:rsidR="00C33E94" w:rsidRPr="00B50858" w:rsidRDefault="00C33E94" w:rsidP="00C33E94">
            <w:pPr>
              <w:tabs>
                <w:tab w:val="left" w:pos="3090"/>
              </w:tabs>
              <w:jc w:val="center"/>
              <w:rPr>
                <w:sz w:val="20"/>
                <w:szCs w:val="20"/>
              </w:rPr>
            </w:pPr>
          </w:p>
        </w:tc>
        <w:tc>
          <w:tcPr>
            <w:tcW w:w="2126" w:type="dxa"/>
            <w:shd w:val="clear" w:color="auto" w:fill="FFFFFF" w:themeFill="background1"/>
          </w:tcPr>
          <w:p w14:paraId="64F9DF38" w14:textId="77777777" w:rsidR="00C33E94" w:rsidRDefault="00C33E94" w:rsidP="00C33E94">
            <w:pPr>
              <w:tabs>
                <w:tab w:val="left" w:pos="3090"/>
              </w:tabs>
              <w:jc w:val="center"/>
              <w:rPr>
                <w:b/>
                <w:color w:val="000000" w:themeColor="text1"/>
                <w:sz w:val="18"/>
                <w:szCs w:val="18"/>
                <w:u w:val="single"/>
              </w:rPr>
            </w:pPr>
          </w:p>
          <w:p w14:paraId="60F5636C"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lastRenderedPageBreak/>
              <w:t>Online safety starter lesson</w:t>
            </w:r>
          </w:p>
          <w:p w14:paraId="40F41EA5" w14:textId="77777777" w:rsidR="00C33E94" w:rsidRDefault="00C33E94" w:rsidP="00C33E94">
            <w:pPr>
              <w:tabs>
                <w:tab w:val="left" w:pos="3090"/>
              </w:tabs>
              <w:jc w:val="center"/>
              <w:rPr>
                <w:b/>
                <w:color w:val="000000" w:themeColor="text1"/>
                <w:sz w:val="18"/>
                <w:szCs w:val="18"/>
                <w:u w:val="single"/>
              </w:rPr>
            </w:pPr>
          </w:p>
          <w:p w14:paraId="704875CE" w14:textId="77777777" w:rsidR="00C33E94" w:rsidRPr="00B50858" w:rsidRDefault="00C33E94" w:rsidP="00C33E94">
            <w:pPr>
              <w:tabs>
                <w:tab w:val="left" w:pos="3090"/>
              </w:tabs>
              <w:jc w:val="center"/>
              <w:rPr>
                <w:b/>
                <w:color w:val="000000" w:themeColor="text1"/>
                <w:sz w:val="18"/>
                <w:szCs w:val="18"/>
                <w:u w:val="single"/>
              </w:rPr>
            </w:pPr>
            <w:r w:rsidRPr="00B50858">
              <w:rPr>
                <w:b/>
                <w:color w:val="000000" w:themeColor="text1"/>
                <w:sz w:val="18"/>
                <w:szCs w:val="18"/>
                <w:u w:val="single"/>
              </w:rPr>
              <w:t>Data and Information- Spreadsheets</w:t>
            </w:r>
          </w:p>
          <w:p w14:paraId="26DC662F" w14:textId="77777777" w:rsidR="00C33E94" w:rsidRPr="00B50858" w:rsidRDefault="00C33E94" w:rsidP="00C33E94">
            <w:pPr>
              <w:tabs>
                <w:tab w:val="left" w:pos="3090"/>
              </w:tabs>
              <w:jc w:val="center"/>
              <w:rPr>
                <w:color w:val="000000" w:themeColor="text1"/>
                <w:sz w:val="18"/>
                <w:szCs w:val="18"/>
              </w:rPr>
            </w:pPr>
            <w:r w:rsidRPr="00B50858">
              <w:rPr>
                <w:color w:val="000000" w:themeColor="text1"/>
                <w:sz w:val="18"/>
                <w:szCs w:val="18"/>
              </w:rPr>
              <w:t xml:space="preserve">TEACH COMPUTING </w:t>
            </w:r>
          </w:p>
          <w:p w14:paraId="7048E6C6" w14:textId="77777777" w:rsidR="00C33E94" w:rsidRPr="00B50858" w:rsidRDefault="00000000" w:rsidP="00C33E94">
            <w:pPr>
              <w:tabs>
                <w:tab w:val="left" w:pos="3090"/>
              </w:tabs>
              <w:jc w:val="center"/>
              <w:rPr>
                <w:color w:val="000000" w:themeColor="text1"/>
                <w:sz w:val="18"/>
                <w:szCs w:val="18"/>
              </w:rPr>
            </w:pPr>
            <w:hyperlink r:id="rId37" w:history="1">
              <w:r w:rsidR="00C33E94" w:rsidRPr="00B50858">
                <w:rPr>
                  <w:rStyle w:val="Hyperlink"/>
                  <w:sz w:val="18"/>
                  <w:szCs w:val="18"/>
                </w:rPr>
                <w:t>https://teachcomputing.org/curriculum/key-stage-2/data-and-information-spreadsheets</w:t>
              </w:r>
            </w:hyperlink>
          </w:p>
          <w:p w14:paraId="37CA21A2" w14:textId="77777777" w:rsidR="00C33E94" w:rsidRPr="00B50858" w:rsidRDefault="00C33E94" w:rsidP="00C33E94">
            <w:pPr>
              <w:jc w:val="center"/>
              <w:rPr>
                <w:color w:val="000000" w:themeColor="text1"/>
                <w:sz w:val="18"/>
                <w:szCs w:val="18"/>
              </w:rPr>
            </w:pPr>
          </w:p>
          <w:p w14:paraId="60790650" w14:textId="77777777" w:rsidR="00C33E94" w:rsidRPr="00B50858" w:rsidRDefault="00C33E94" w:rsidP="00C33E94">
            <w:pPr>
              <w:tabs>
                <w:tab w:val="left" w:pos="3090"/>
              </w:tabs>
              <w:jc w:val="center"/>
            </w:pPr>
          </w:p>
        </w:tc>
        <w:tc>
          <w:tcPr>
            <w:tcW w:w="2126" w:type="dxa"/>
            <w:shd w:val="clear" w:color="auto" w:fill="auto"/>
          </w:tcPr>
          <w:p w14:paraId="1DF40953"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36167BF6"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lastRenderedPageBreak/>
              <w:t>Online safety starter lesson</w:t>
            </w:r>
          </w:p>
          <w:p w14:paraId="179E58CC"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30C14814"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Creating media – Web page creation</w:t>
            </w:r>
          </w:p>
          <w:p w14:paraId="01F6E310" w14:textId="77777777" w:rsidR="00C33E94" w:rsidRPr="00602132" w:rsidRDefault="00C33E94" w:rsidP="00C33E94">
            <w:pPr>
              <w:tabs>
                <w:tab w:val="left" w:pos="3090"/>
              </w:tabs>
              <w:jc w:val="center"/>
              <w:rPr>
                <w:b/>
                <w:bCs/>
                <w:sz w:val="20"/>
                <w:szCs w:val="20"/>
              </w:rPr>
            </w:pPr>
          </w:p>
          <w:p w14:paraId="77718E56" w14:textId="77777777" w:rsidR="00C33E94" w:rsidRPr="006F243B" w:rsidRDefault="00000000" w:rsidP="00C33E94">
            <w:pPr>
              <w:tabs>
                <w:tab w:val="left" w:pos="3090"/>
              </w:tabs>
              <w:jc w:val="center"/>
              <w:rPr>
                <w:sz w:val="20"/>
                <w:szCs w:val="20"/>
              </w:rPr>
            </w:pPr>
            <w:hyperlink r:id="rId38" w:history="1">
              <w:r w:rsidR="00C33E94" w:rsidRPr="000B48BB">
                <w:rPr>
                  <w:rStyle w:val="Hyperlink"/>
                  <w:sz w:val="18"/>
                  <w:szCs w:val="18"/>
                </w:rPr>
                <w:t>https://teachcomputing.org/curriculum/key-stage-2/creating-media-web-page-creation</w:t>
              </w:r>
            </w:hyperlink>
          </w:p>
          <w:p w14:paraId="5A6E7BEB" w14:textId="77777777" w:rsidR="00C33E94" w:rsidRDefault="00C33E94" w:rsidP="00C33E94">
            <w:pPr>
              <w:jc w:val="center"/>
            </w:pPr>
          </w:p>
        </w:tc>
        <w:tc>
          <w:tcPr>
            <w:tcW w:w="2126" w:type="dxa"/>
            <w:shd w:val="clear" w:color="auto" w:fill="auto"/>
          </w:tcPr>
          <w:p w14:paraId="5B94CEE5"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76D20FF0"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lastRenderedPageBreak/>
              <w:t>Online safety starter lesson</w:t>
            </w:r>
          </w:p>
          <w:p w14:paraId="73BA67D7"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512E9479"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Creating media – 3D Modelling</w:t>
            </w:r>
          </w:p>
          <w:p w14:paraId="0302B90E" w14:textId="77777777" w:rsidR="00C33E94" w:rsidRDefault="00000000" w:rsidP="00C33E94">
            <w:pPr>
              <w:tabs>
                <w:tab w:val="left" w:pos="3090"/>
              </w:tabs>
              <w:jc w:val="center"/>
            </w:pPr>
            <w:hyperlink r:id="rId39" w:history="1">
              <w:r w:rsidR="00C33E94" w:rsidRPr="00BC2D9D">
                <w:rPr>
                  <w:rStyle w:val="Hyperlink"/>
                  <w:sz w:val="18"/>
                  <w:szCs w:val="18"/>
                </w:rPr>
                <w:t>https://teachcomputing.org/curriculum/key-stage-2/creating-media-3d-modelling</w:t>
              </w:r>
            </w:hyperlink>
          </w:p>
        </w:tc>
        <w:tc>
          <w:tcPr>
            <w:tcW w:w="2245" w:type="dxa"/>
            <w:shd w:val="clear" w:color="auto" w:fill="auto"/>
          </w:tcPr>
          <w:p w14:paraId="1A82126C"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0B0985E4"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lastRenderedPageBreak/>
              <w:t>Online safety starter lesson</w:t>
            </w:r>
          </w:p>
          <w:p w14:paraId="07623F58" w14:textId="77777777" w:rsidR="00C33E94" w:rsidRDefault="00C33E94" w:rsidP="00C33E94">
            <w:pPr>
              <w:pStyle w:val="Heading1"/>
              <w:jc w:val="center"/>
              <w:rPr>
                <w:rFonts w:asciiTheme="minorHAnsi" w:eastAsiaTheme="minorHAnsi" w:hAnsiTheme="minorHAnsi" w:cstheme="minorBidi"/>
                <w:bCs w:val="0"/>
                <w:color w:val="000000" w:themeColor="text1"/>
                <w:sz w:val="18"/>
                <w:szCs w:val="18"/>
                <w:u w:val="single"/>
              </w:rPr>
            </w:pPr>
          </w:p>
          <w:p w14:paraId="5F24B955" w14:textId="77777777" w:rsidR="00C33E94" w:rsidRPr="00BC2D9D" w:rsidRDefault="00C33E94" w:rsidP="00C33E94">
            <w:pPr>
              <w:pStyle w:val="Heading1"/>
              <w:jc w:val="center"/>
              <w:rPr>
                <w:rFonts w:asciiTheme="minorHAnsi" w:eastAsiaTheme="minorHAnsi" w:hAnsiTheme="minorHAnsi" w:cstheme="minorBidi"/>
                <w:bCs w:val="0"/>
                <w:color w:val="000000" w:themeColor="text1"/>
                <w:sz w:val="18"/>
                <w:szCs w:val="18"/>
                <w:u w:val="single"/>
              </w:rPr>
            </w:pPr>
            <w:r w:rsidRPr="00BC2D9D">
              <w:rPr>
                <w:rFonts w:asciiTheme="minorHAnsi" w:eastAsiaTheme="minorHAnsi" w:hAnsiTheme="minorHAnsi" w:cstheme="minorBidi"/>
                <w:bCs w:val="0"/>
                <w:color w:val="000000" w:themeColor="text1"/>
                <w:sz w:val="18"/>
                <w:szCs w:val="18"/>
                <w:u w:val="single"/>
              </w:rPr>
              <w:t>Computing systems and networks – Communication</w:t>
            </w:r>
          </w:p>
          <w:p w14:paraId="1EE6CBB8" w14:textId="77777777" w:rsidR="00C33E94" w:rsidRPr="006F243B" w:rsidRDefault="00C33E94" w:rsidP="00C33E94">
            <w:pPr>
              <w:tabs>
                <w:tab w:val="left" w:pos="3090"/>
              </w:tabs>
              <w:jc w:val="center"/>
              <w:rPr>
                <w:sz w:val="20"/>
                <w:szCs w:val="20"/>
              </w:rPr>
            </w:pPr>
          </w:p>
          <w:p w14:paraId="17222385" w14:textId="77777777" w:rsidR="00C33E94" w:rsidRPr="006F243B" w:rsidRDefault="00000000" w:rsidP="00C33E94">
            <w:pPr>
              <w:tabs>
                <w:tab w:val="left" w:pos="3090"/>
              </w:tabs>
              <w:jc w:val="center"/>
              <w:rPr>
                <w:sz w:val="20"/>
                <w:szCs w:val="20"/>
              </w:rPr>
            </w:pPr>
            <w:hyperlink r:id="rId40" w:history="1">
              <w:r w:rsidR="00C33E94" w:rsidRPr="000B48BB">
                <w:rPr>
                  <w:rStyle w:val="Hyperlink"/>
                  <w:sz w:val="18"/>
                  <w:szCs w:val="18"/>
                </w:rPr>
                <w:t>https://teachcomputing.org/curriculum/key-stage-2/computing-systems-and-networks-communication</w:t>
              </w:r>
            </w:hyperlink>
          </w:p>
        </w:tc>
        <w:tc>
          <w:tcPr>
            <w:tcW w:w="2291" w:type="dxa"/>
            <w:shd w:val="clear" w:color="auto" w:fill="FFC000" w:themeFill="accent4"/>
          </w:tcPr>
          <w:p w14:paraId="13B95858" w14:textId="77777777" w:rsidR="00C33E94" w:rsidRDefault="00C33E94" w:rsidP="00C33E94">
            <w:pPr>
              <w:jc w:val="center"/>
              <w:rPr>
                <w:b/>
                <w:color w:val="000000" w:themeColor="text1"/>
                <w:sz w:val="18"/>
                <w:szCs w:val="18"/>
                <w:u w:val="single"/>
              </w:rPr>
            </w:pPr>
          </w:p>
          <w:p w14:paraId="487EF632" w14:textId="77777777" w:rsidR="00C33E94" w:rsidRPr="00B50858" w:rsidRDefault="00C33E94" w:rsidP="00C33E94">
            <w:pPr>
              <w:tabs>
                <w:tab w:val="left" w:pos="3090"/>
              </w:tabs>
              <w:jc w:val="center"/>
              <w:rPr>
                <w:b/>
                <w:color w:val="000000" w:themeColor="text1"/>
                <w:sz w:val="18"/>
                <w:szCs w:val="18"/>
              </w:rPr>
            </w:pPr>
            <w:r w:rsidRPr="00B50858">
              <w:rPr>
                <w:b/>
                <w:color w:val="000000" w:themeColor="text1"/>
                <w:sz w:val="18"/>
                <w:szCs w:val="18"/>
              </w:rPr>
              <w:t>Online safety starter lesson</w:t>
            </w:r>
          </w:p>
          <w:p w14:paraId="49B7A7EB" w14:textId="77777777" w:rsidR="00C33E94" w:rsidRDefault="00C33E94" w:rsidP="00C33E94">
            <w:pPr>
              <w:jc w:val="center"/>
              <w:rPr>
                <w:b/>
                <w:color w:val="000000" w:themeColor="text1"/>
                <w:sz w:val="18"/>
                <w:szCs w:val="18"/>
                <w:u w:val="single"/>
              </w:rPr>
            </w:pPr>
          </w:p>
          <w:p w14:paraId="25B1AE5A" w14:textId="77777777" w:rsidR="00C33E94" w:rsidRDefault="00C33E94" w:rsidP="00C33E94">
            <w:pPr>
              <w:jc w:val="center"/>
              <w:rPr>
                <w:b/>
                <w:color w:val="000000" w:themeColor="text1"/>
                <w:sz w:val="18"/>
                <w:szCs w:val="18"/>
                <w:u w:val="single"/>
              </w:rPr>
            </w:pPr>
            <w:r w:rsidRPr="0012401D">
              <w:rPr>
                <w:b/>
                <w:color w:val="000000" w:themeColor="text1"/>
                <w:sz w:val="18"/>
                <w:szCs w:val="18"/>
                <w:u w:val="single"/>
              </w:rPr>
              <w:t>Coding</w:t>
            </w:r>
          </w:p>
          <w:p w14:paraId="2C7A6D37" w14:textId="77777777" w:rsidR="00C33E94" w:rsidRPr="00602132" w:rsidRDefault="00C33E94" w:rsidP="00C33E94">
            <w:pPr>
              <w:tabs>
                <w:tab w:val="left" w:pos="3090"/>
              </w:tabs>
              <w:jc w:val="center"/>
              <w:rPr>
                <w:b/>
                <w:bCs/>
                <w:sz w:val="20"/>
                <w:szCs w:val="20"/>
              </w:rPr>
            </w:pPr>
            <w:r>
              <w:rPr>
                <w:color w:val="000000" w:themeColor="text1"/>
                <w:sz w:val="18"/>
                <w:szCs w:val="18"/>
              </w:rPr>
              <w:t>Code.org</w:t>
            </w:r>
          </w:p>
          <w:p w14:paraId="6FBCAB7F" w14:textId="77777777" w:rsidR="00C33E94" w:rsidRDefault="00000000" w:rsidP="00C33E94">
            <w:pPr>
              <w:tabs>
                <w:tab w:val="left" w:pos="3090"/>
              </w:tabs>
              <w:jc w:val="center"/>
            </w:pPr>
            <w:hyperlink r:id="rId41" w:history="1">
              <w:r w:rsidR="00C33E94" w:rsidRPr="000B48BB">
                <w:rPr>
                  <w:rStyle w:val="Hyperlink"/>
                  <w:sz w:val="18"/>
                  <w:szCs w:val="18"/>
                </w:rPr>
                <w:t>https://studio.code.org/s/coursef-2021?section_id=3662605</w:t>
              </w:r>
            </w:hyperlink>
          </w:p>
        </w:tc>
        <w:tc>
          <w:tcPr>
            <w:tcW w:w="709" w:type="dxa"/>
          </w:tcPr>
          <w:p w14:paraId="340C2325" w14:textId="77777777" w:rsidR="00C33E94" w:rsidRPr="00303CCA" w:rsidRDefault="00C33E94" w:rsidP="00C33E94">
            <w:pPr>
              <w:tabs>
                <w:tab w:val="left" w:pos="3090"/>
              </w:tabs>
              <w:jc w:val="center"/>
              <w:rPr>
                <w:b/>
                <w:bCs/>
              </w:rPr>
            </w:pPr>
            <w:r>
              <w:rPr>
                <w:b/>
                <w:bCs/>
              </w:rPr>
              <w:lastRenderedPageBreak/>
              <w:br/>
            </w:r>
            <w:r>
              <w:rPr>
                <w:b/>
                <w:bCs/>
              </w:rPr>
              <w:br/>
            </w:r>
            <w:r w:rsidRPr="00303CCA">
              <w:rPr>
                <w:b/>
                <w:bCs/>
              </w:rPr>
              <w:lastRenderedPageBreak/>
              <w:t>Year 6</w:t>
            </w:r>
          </w:p>
        </w:tc>
        <w:tc>
          <w:tcPr>
            <w:tcW w:w="851" w:type="dxa"/>
            <w:shd w:val="clear" w:color="auto" w:fill="FF0000"/>
          </w:tcPr>
          <w:p w14:paraId="50AD0D98" w14:textId="77777777" w:rsidR="00C33E94" w:rsidRPr="001E0730" w:rsidRDefault="00C33E94" w:rsidP="00C33E94">
            <w:pPr>
              <w:tabs>
                <w:tab w:val="left" w:pos="3090"/>
              </w:tabs>
              <w:rPr>
                <w:rFonts w:cstheme="minorHAnsi"/>
                <w:b/>
                <w:bCs/>
                <w:sz w:val="20"/>
                <w:szCs w:val="20"/>
              </w:rPr>
            </w:pPr>
          </w:p>
        </w:tc>
      </w:tr>
    </w:tbl>
    <w:p w14:paraId="4CA25C8B" w14:textId="77777777" w:rsidR="00C33E94" w:rsidRDefault="00C33E94" w:rsidP="00B61054">
      <w:pPr>
        <w:jc w:val="center"/>
        <w:rPr>
          <w:b/>
          <w:sz w:val="40"/>
          <w:u w:val="single"/>
        </w:rPr>
      </w:pPr>
    </w:p>
    <w:p w14:paraId="24D7D82C" w14:textId="77777777" w:rsidR="00C33E94" w:rsidRDefault="00C33E94" w:rsidP="00B61054">
      <w:pPr>
        <w:jc w:val="center"/>
        <w:rPr>
          <w:b/>
          <w:sz w:val="40"/>
          <w:u w:val="single"/>
        </w:rPr>
      </w:pPr>
    </w:p>
    <w:p w14:paraId="79BC7974" w14:textId="77777777" w:rsidR="00FD6FD0" w:rsidRDefault="00FD6FD0" w:rsidP="00B61054">
      <w:pPr>
        <w:jc w:val="center"/>
        <w:rPr>
          <w:b/>
          <w:sz w:val="40"/>
          <w:u w:val="single"/>
        </w:rPr>
      </w:pPr>
    </w:p>
    <w:p w14:paraId="4E8C57A4" w14:textId="77777777" w:rsidR="00FD6FD0" w:rsidRDefault="00FD6FD0" w:rsidP="00B61054">
      <w:pPr>
        <w:jc w:val="center"/>
        <w:rPr>
          <w:b/>
          <w:sz w:val="40"/>
          <w:u w:val="single"/>
        </w:rPr>
      </w:pPr>
    </w:p>
    <w:p w14:paraId="790B1C32" w14:textId="77777777" w:rsidR="00FD6FD0" w:rsidRDefault="00FD6FD0" w:rsidP="00B61054">
      <w:pPr>
        <w:jc w:val="center"/>
        <w:rPr>
          <w:b/>
          <w:sz w:val="40"/>
          <w:u w:val="single"/>
        </w:rPr>
      </w:pPr>
    </w:p>
    <w:sectPr w:rsidR="00FD6FD0" w:rsidSect="00DB01C6">
      <w:headerReference w:type="default" r:id="rId4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D771D" w14:textId="77777777" w:rsidR="0002761D" w:rsidRDefault="0002761D" w:rsidP="00DB01C6">
      <w:pPr>
        <w:spacing w:after="0" w:line="240" w:lineRule="auto"/>
      </w:pPr>
      <w:r>
        <w:separator/>
      </w:r>
    </w:p>
  </w:endnote>
  <w:endnote w:type="continuationSeparator" w:id="0">
    <w:p w14:paraId="7EF7915E" w14:textId="77777777" w:rsidR="0002761D" w:rsidRDefault="0002761D" w:rsidP="00DB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83E33" w14:textId="77777777" w:rsidR="0002761D" w:rsidRDefault="0002761D" w:rsidP="00DB01C6">
      <w:pPr>
        <w:spacing w:after="0" w:line="240" w:lineRule="auto"/>
      </w:pPr>
      <w:r>
        <w:separator/>
      </w:r>
    </w:p>
  </w:footnote>
  <w:footnote w:type="continuationSeparator" w:id="0">
    <w:p w14:paraId="712B99E5" w14:textId="77777777" w:rsidR="0002761D" w:rsidRDefault="0002761D" w:rsidP="00DB0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20744" w14:textId="77777777" w:rsidR="00DB01C6" w:rsidRPr="00DB01C6" w:rsidRDefault="00F12426" w:rsidP="00F12426">
    <w:pPr>
      <w:pStyle w:val="Header"/>
      <w:shd w:val="clear" w:color="auto" w:fill="FFFFFF" w:themeFill="background1"/>
      <w:rPr>
        <w:sz w:val="28"/>
      </w:rPr>
    </w:pPr>
    <w:r>
      <w:rPr>
        <w:noProof/>
        <w:lang w:eastAsia="en-GB"/>
      </w:rPr>
      <w:drawing>
        <wp:anchor distT="0" distB="0" distL="114300" distR="114300" simplePos="0" relativeHeight="251659264" behindDoc="0" locked="0" layoutInCell="1" allowOverlap="1" wp14:anchorId="1A23A2C9" wp14:editId="6428A7FF">
          <wp:simplePos x="0" y="0"/>
          <wp:positionH relativeFrom="column">
            <wp:posOffset>7894320</wp:posOffset>
          </wp:positionH>
          <wp:positionV relativeFrom="paragraph">
            <wp:posOffset>-312420</wp:posOffset>
          </wp:positionV>
          <wp:extent cx="1638300" cy="542840"/>
          <wp:effectExtent l="0" t="0" r="0" b="0"/>
          <wp:wrapNone/>
          <wp:docPr id="1" name="Picture 1" descr="Cranber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nberr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2C1C"/>
    <w:multiLevelType w:val="hybridMultilevel"/>
    <w:tmpl w:val="F21A7F2A"/>
    <w:lvl w:ilvl="0" w:tplc="07583962">
      <w:start w:val="1"/>
      <w:numFmt w:val="lowerLetter"/>
      <w:lvlText w:val="%1"/>
      <w:lvlJc w:val="left"/>
      <w:pPr>
        <w:ind w:left="444" w:hanging="360"/>
      </w:pPr>
      <w:rPr>
        <w:rFonts w:ascii="Roboto" w:eastAsia="Roboto" w:hAnsi="Roboto" w:cs="Roboto" w:hint="default"/>
        <w:b/>
        <w:bCs/>
        <w:color w:val="BEBEBE"/>
        <w:spacing w:val="-3"/>
        <w:w w:val="100"/>
        <w:sz w:val="18"/>
        <w:szCs w:val="18"/>
      </w:rPr>
    </w:lvl>
    <w:lvl w:ilvl="1" w:tplc="CAAE1290">
      <w:numFmt w:val="bullet"/>
      <w:lvlText w:val="•"/>
      <w:lvlJc w:val="left"/>
      <w:pPr>
        <w:ind w:left="889" w:hanging="360"/>
      </w:pPr>
      <w:rPr>
        <w:rFonts w:hint="default"/>
      </w:rPr>
    </w:lvl>
    <w:lvl w:ilvl="2" w:tplc="8A5689A4">
      <w:numFmt w:val="bullet"/>
      <w:lvlText w:val="•"/>
      <w:lvlJc w:val="left"/>
      <w:pPr>
        <w:ind w:left="1339" w:hanging="360"/>
      </w:pPr>
      <w:rPr>
        <w:rFonts w:hint="default"/>
      </w:rPr>
    </w:lvl>
    <w:lvl w:ilvl="3" w:tplc="0432353E">
      <w:numFmt w:val="bullet"/>
      <w:lvlText w:val="•"/>
      <w:lvlJc w:val="left"/>
      <w:pPr>
        <w:ind w:left="1789" w:hanging="360"/>
      </w:pPr>
      <w:rPr>
        <w:rFonts w:hint="default"/>
      </w:rPr>
    </w:lvl>
    <w:lvl w:ilvl="4" w:tplc="19CC0D3E">
      <w:numFmt w:val="bullet"/>
      <w:lvlText w:val="•"/>
      <w:lvlJc w:val="left"/>
      <w:pPr>
        <w:ind w:left="2239" w:hanging="360"/>
      </w:pPr>
      <w:rPr>
        <w:rFonts w:hint="default"/>
      </w:rPr>
    </w:lvl>
    <w:lvl w:ilvl="5" w:tplc="8956103E">
      <w:numFmt w:val="bullet"/>
      <w:lvlText w:val="•"/>
      <w:lvlJc w:val="left"/>
      <w:pPr>
        <w:ind w:left="2689" w:hanging="360"/>
      </w:pPr>
      <w:rPr>
        <w:rFonts w:hint="default"/>
      </w:rPr>
    </w:lvl>
    <w:lvl w:ilvl="6" w:tplc="A008CD9E">
      <w:numFmt w:val="bullet"/>
      <w:lvlText w:val="•"/>
      <w:lvlJc w:val="left"/>
      <w:pPr>
        <w:ind w:left="3139" w:hanging="360"/>
      </w:pPr>
      <w:rPr>
        <w:rFonts w:hint="default"/>
      </w:rPr>
    </w:lvl>
    <w:lvl w:ilvl="7" w:tplc="DD386BB8">
      <w:numFmt w:val="bullet"/>
      <w:lvlText w:val="•"/>
      <w:lvlJc w:val="left"/>
      <w:pPr>
        <w:ind w:left="3589" w:hanging="360"/>
      </w:pPr>
      <w:rPr>
        <w:rFonts w:hint="default"/>
      </w:rPr>
    </w:lvl>
    <w:lvl w:ilvl="8" w:tplc="C86E9AF6">
      <w:numFmt w:val="bullet"/>
      <w:lvlText w:val="•"/>
      <w:lvlJc w:val="left"/>
      <w:pPr>
        <w:ind w:left="4039" w:hanging="360"/>
      </w:pPr>
      <w:rPr>
        <w:rFonts w:hint="default"/>
      </w:rPr>
    </w:lvl>
  </w:abstractNum>
  <w:abstractNum w:abstractNumId="1" w15:restartNumberingAfterBreak="0">
    <w:nsid w:val="0B8637AA"/>
    <w:multiLevelType w:val="hybridMultilevel"/>
    <w:tmpl w:val="547EBE2C"/>
    <w:lvl w:ilvl="0" w:tplc="11D8D32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B34CFB34">
      <w:numFmt w:val="bullet"/>
      <w:lvlText w:val="•"/>
      <w:lvlJc w:val="left"/>
      <w:pPr>
        <w:ind w:left="889" w:hanging="360"/>
      </w:pPr>
      <w:rPr>
        <w:rFonts w:hint="default"/>
      </w:rPr>
    </w:lvl>
    <w:lvl w:ilvl="2" w:tplc="C10EA752">
      <w:numFmt w:val="bullet"/>
      <w:lvlText w:val="•"/>
      <w:lvlJc w:val="left"/>
      <w:pPr>
        <w:ind w:left="1339" w:hanging="360"/>
      </w:pPr>
      <w:rPr>
        <w:rFonts w:hint="default"/>
      </w:rPr>
    </w:lvl>
    <w:lvl w:ilvl="3" w:tplc="64929204">
      <w:numFmt w:val="bullet"/>
      <w:lvlText w:val="•"/>
      <w:lvlJc w:val="left"/>
      <w:pPr>
        <w:ind w:left="1789" w:hanging="360"/>
      </w:pPr>
      <w:rPr>
        <w:rFonts w:hint="default"/>
      </w:rPr>
    </w:lvl>
    <w:lvl w:ilvl="4" w:tplc="06D092E2">
      <w:numFmt w:val="bullet"/>
      <w:lvlText w:val="•"/>
      <w:lvlJc w:val="left"/>
      <w:pPr>
        <w:ind w:left="2239" w:hanging="360"/>
      </w:pPr>
      <w:rPr>
        <w:rFonts w:hint="default"/>
      </w:rPr>
    </w:lvl>
    <w:lvl w:ilvl="5" w:tplc="8F52A936">
      <w:numFmt w:val="bullet"/>
      <w:lvlText w:val="•"/>
      <w:lvlJc w:val="left"/>
      <w:pPr>
        <w:ind w:left="2689" w:hanging="360"/>
      </w:pPr>
      <w:rPr>
        <w:rFonts w:hint="default"/>
      </w:rPr>
    </w:lvl>
    <w:lvl w:ilvl="6" w:tplc="058C20F6">
      <w:numFmt w:val="bullet"/>
      <w:lvlText w:val="•"/>
      <w:lvlJc w:val="left"/>
      <w:pPr>
        <w:ind w:left="3139" w:hanging="360"/>
      </w:pPr>
      <w:rPr>
        <w:rFonts w:hint="default"/>
      </w:rPr>
    </w:lvl>
    <w:lvl w:ilvl="7" w:tplc="031C97F6">
      <w:numFmt w:val="bullet"/>
      <w:lvlText w:val="•"/>
      <w:lvlJc w:val="left"/>
      <w:pPr>
        <w:ind w:left="3589" w:hanging="360"/>
      </w:pPr>
      <w:rPr>
        <w:rFonts w:hint="default"/>
      </w:rPr>
    </w:lvl>
    <w:lvl w:ilvl="8" w:tplc="4C8631B8">
      <w:numFmt w:val="bullet"/>
      <w:lvlText w:val="•"/>
      <w:lvlJc w:val="left"/>
      <w:pPr>
        <w:ind w:left="4039" w:hanging="360"/>
      </w:pPr>
      <w:rPr>
        <w:rFonts w:hint="default"/>
      </w:rPr>
    </w:lvl>
  </w:abstractNum>
  <w:abstractNum w:abstractNumId="2" w15:restartNumberingAfterBreak="0">
    <w:nsid w:val="0C8D2A60"/>
    <w:multiLevelType w:val="hybridMultilevel"/>
    <w:tmpl w:val="AECA27FA"/>
    <w:lvl w:ilvl="0" w:tplc="27E4BD40">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B6CEB5B0">
      <w:numFmt w:val="bullet"/>
      <w:lvlText w:val="•"/>
      <w:lvlJc w:val="left"/>
      <w:pPr>
        <w:ind w:left="889" w:hanging="360"/>
      </w:pPr>
      <w:rPr>
        <w:rFonts w:hint="default"/>
      </w:rPr>
    </w:lvl>
    <w:lvl w:ilvl="2" w:tplc="D0A4AF94">
      <w:numFmt w:val="bullet"/>
      <w:lvlText w:val="•"/>
      <w:lvlJc w:val="left"/>
      <w:pPr>
        <w:ind w:left="1339" w:hanging="360"/>
      </w:pPr>
      <w:rPr>
        <w:rFonts w:hint="default"/>
      </w:rPr>
    </w:lvl>
    <w:lvl w:ilvl="3" w:tplc="2BAE03A6">
      <w:numFmt w:val="bullet"/>
      <w:lvlText w:val="•"/>
      <w:lvlJc w:val="left"/>
      <w:pPr>
        <w:ind w:left="1789" w:hanging="360"/>
      </w:pPr>
      <w:rPr>
        <w:rFonts w:hint="default"/>
      </w:rPr>
    </w:lvl>
    <w:lvl w:ilvl="4" w:tplc="387EC4B4">
      <w:numFmt w:val="bullet"/>
      <w:lvlText w:val="•"/>
      <w:lvlJc w:val="left"/>
      <w:pPr>
        <w:ind w:left="2239" w:hanging="360"/>
      </w:pPr>
      <w:rPr>
        <w:rFonts w:hint="default"/>
      </w:rPr>
    </w:lvl>
    <w:lvl w:ilvl="5" w:tplc="BB1CD3E4">
      <w:numFmt w:val="bullet"/>
      <w:lvlText w:val="•"/>
      <w:lvlJc w:val="left"/>
      <w:pPr>
        <w:ind w:left="2689" w:hanging="360"/>
      </w:pPr>
      <w:rPr>
        <w:rFonts w:hint="default"/>
      </w:rPr>
    </w:lvl>
    <w:lvl w:ilvl="6" w:tplc="8FDEAD4E">
      <w:numFmt w:val="bullet"/>
      <w:lvlText w:val="•"/>
      <w:lvlJc w:val="left"/>
      <w:pPr>
        <w:ind w:left="3139" w:hanging="360"/>
      </w:pPr>
      <w:rPr>
        <w:rFonts w:hint="default"/>
      </w:rPr>
    </w:lvl>
    <w:lvl w:ilvl="7" w:tplc="3B4C670A">
      <w:numFmt w:val="bullet"/>
      <w:lvlText w:val="•"/>
      <w:lvlJc w:val="left"/>
      <w:pPr>
        <w:ind w:left="3589" w:hanging="360"/>
      </w:pPr>
      <w:rPr>
        <w:rFonts w:hint="default"/>
      </w:rPr>
    </w:lvl>
    <w:lvl w:ilvl="8" w:tplc="72221786">
      <w:numFmt w:val="bullet"/>
      <w:lvlText w:val="•"/>
      <w:lvlJc w:val="left"/>
      <w:pPr>
        <w:ind w:left="4039" w:hanging="360"/>
      </w:pPr>
      <w:rPr>
        <w:rFonts w:hint="default"/>
      </w:rPr>
    </w:lvl>
  </w:abstractNum>
  <w:abstractNum w:abstractNumId="3"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4" w15:restartNumberingAfterBreak="0">
    <w:nsid w:val="13FF4BB7"/>
    <w:multiLevelType w:val="hybridMultilevel"/>
    <w:tmpl w:val="034E10FA"/>
    <w:lvl w:ilvl="0" w:tplc="C86A397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A5320ED4">
      <w:numFmt w:val="bullet"/>
      <w:lvlText w:val="•"/>
      <w:lvlJc w:val="left"/>
      <w:pPr>
        <w:ind w:left="889" w:hanging="360"/>
      </w:pPr>
      <w:rPr>
        <w:rFonts w:hint="default"/>
      </w:rPr>
    </w:lvl>
    <w:lvl w:ilvl="2" w:tplc="52EECFA8">
      <w:numFmt w:val="bullet"/>
      <w:lvlText w:val="•"/>
      <w:lvlJc w:val="left"/>
      <w:pPr>
        <w:ind w:left="1339" w:hanging="360"/>
      </w:pPr>
      <w:rPr>
        <w:rFonts w:hint="default"/>
      </w:rPr>
    </w:lvl>
    <w:lvl w:ilvl="3" w:tplc="12523394">
      <w:numFmt w:val="bullet"/>
      <w:lvlText w:val="•"/>
      <w:lvlJc w:val="left"/>
      <w:pPr>
        <w:ind w:left="1789" w:hanging="360"/>
      </w:pPr>
      <w:rPr>
        <w:rFonts w:hint="default"/>
      </w:rPr>
    </w:lvl>
    <w:lvl w:ilvl="4" w:tplc="1B165A14">
      <w:numFmt w:val="bullet"/>
      <w:lvlText w:val="•"/>
      <w:lvlJc w:val="left"/>
      <w:pPr>
        <w:ind w:left="2239" w:hanging="360"/>
      </w:pPr>
      <w:rPr>
        <w:rFonts w:hint="default"/>
      </w:rPr>
    </w:lvl>
    <w:lvl w:ilvl="5" w:tplc="1C80CBE4">
      <w:numFmt w:val="bullet"/>
      <w:lvlText w:val="•"/>
      <w:lvlJc w:val="left"/>
      <w:pPr>
        <w:ind w:left="2689" w:hanging="360"/>
      </w:pPr>
      <w:rPr>
        <w:rFonts w:hint="default"/>
      </w:rPr>
    </w:lvl>
    <w:lvl w:ilvl="6" w:tplc="9F44838C">
      <w:numFmt w:val="bullet"/>
      <w:lvlText w:val="•"/>
      <w:lvlJc w:val="left"/>
      <w:pPr>
        <w:ind w:left="3139" w:hanging="360"/>
      </w:pPr>
      <w:rPr>
        <w:rFonts w:hint="default"/>
      </w:rPr>
    </w:lvl>
    <w:lvl w:ilvl="7" w:tplc="25A80D6E">
      <w:numFmt w:val="bullet"/>
      <w:lvlText w:val="•"/>
      <w:lvlJc w:val="left"/>
      <w:pPr>
        <w:ind w:left="3589" w:hanging="360"/>
      </w:pPr>
      <w:rPr>
        <w:rFonts w:hint="default"/>
      </w:rPr>
    </w:lvl>
    <w:lvl w:ilvl="8" w:tplc="AB463006">
      <w:numFmt w:val="bullet"/>
      <w:lvlText w:val="•"/>
      <w:lvlJc w:val="left"/>
      <w:pPr>
        <w:ind w:left="4039" w:hanging="360"/>
      </w:pPr>
      <w:rPr>
        <w:rFonts w:hint="default"/>
      </w:rPr>
    </w:lvl>
  </w:abstractNum>
  <w:abstractNum w:abstractNumId="5" w15:restartNumberingAfterBreak="0">
    <w:nsid w:val="1A903F45"/>
    <w:multiLevelType w:val="hybridMultilevel"/>
    <w:tmpl w:val="D6ECBC44"/>
    <w:lvl w:ilvl="0" w:tplc="0B10A5EC">
      <w:start w:val="1"/>
      <w:numFmt w:val="lowerLetter"/>
      <w:lvlText w:val="%1"/>
      <w:lvlJc w:val="left"/>
      <w:pPr>
        <w:ind w:left="444" w:hanging="360"/>
        <w:jc w:val="left"/>
      </w:pPr>
      <w:rPr>
        <w:rFonts w:ascii="Roboto" w:eastAsia="Roboto" w:hAnsi="Roboto" w:cs="Roboto" w:hint="default"/>
        <w:b/>
        <w:bCs/>
        <w:color w:val="BEBEBE"/>
        <w:spacing w:val="-2"/>
        <w:w w:val="100"/>
        <w:sz w:val="18"/>
        <w:szCs w:val="18"/>
      </w:rPr>
    </w:lvl>
    <w:lvl w:ilvl="1" w:tplc="D5141D06">
      <w:numFmt w:val="bullet"/>
      <w:lvlText w:val="•"/>
      <w:lvlJc w:val="left"/>
      <w:pPr>
        <w:ind w:left="889" w:hanging="360"/>
      </w:pPr>
      <w:rPr>
        <w:rFonts w:hint="default"/>
      </w:rPr>
    </w:lvl>
    <w:lvl w:ilvl="2" w:tplc="E93AFBB6">
      <w:numFmt w:val="bullet"/>
      <w:lvlText w:val="•"/>
      <w:lvlJc w:val="left"/>
      <w:pPr>
        <w:ind w:left="1339" w:hanging="360"/>
      </w:pPr>
      <w:rPr>
        <w:rFonts w:hint="default"/>
      </w:rPr>
    </w:lvl>
    <w:lvl w:ilvl="3" w:tplc="3ADC775E">
      <w:numFmt w:val="bullet"/>
      <w:lvlText w:val="•"/>
      <w:lvlJc w:val="left"/>
      <w:pPr>
        <w:ind w:left="1789" w:hanging="360"/>
      </w:pPr>
      <w:rPr>
        <w:rFonts w:hint="default"/>
      </w:rPr>
    </w:lvl>
    <w:lvl w:ilvl="4" w:tplc="BE58D934">
      <w:numFmt w:val="bullet"/>
      <w:lvlText w:val="•"/>
      <w:lvlJc w:val="left"/>
      <w:pPr>
        <w:ind w:left="2239" w:hanging="360"/>
      </w:pPr>
      <w:rPr>
        <w:rFonts w:hint="default"/>
      </w:rPr>
    </w:lvl>
    <w:lvl w:ilvl="5" w:tplc="279AC94E">
      <w:numFmt w:val="bullet"/>
      <w:lvlText w:val="•"/>
      <w:lvlJc w:val="left"/>
      <w:pPr>
        <w:ind w:left="2689" w:hanging="360"/>
      </w:pPr>
      <w:rPr>
        <w:rFonts w:hint="default"/>
      </w:rPr>
    </w:lvl>
    <w:lvl w:ilvl="6" w:tplc="52A4DB26">
      <w:numFmt w:val="bullet"/>
      <w:lvlText w:val="•"/>
      <w:lvlJc w:val="left"/>
      <w:pPr>
        <w:ind w:left="3139" w:hanging="360"/>
      </w:pPr>
      <w:rPr>
        <w:rFonts w:hint="default"/>
      </w:rPr>
    </w:lvl>
    <w:lvl w:ilvl="7" w:tplc="FBC434FE">
      <w:numFmt w:val="bullet"/>
      <w:lvlText w:val="•"/>
      <w:lvlJc w:val="left"/>
      <w:pPr>
        <w:ind w:left="3589" w:hanging="360"/>
      </w:pPr>
      <w:rPr>
        <w:rFonts w:hint="default"/>
      </w:rPr>
    </w:lvl>
    <w:lvl w:ilvl="8" w:tplc="5E460E68">
      <w:numFmt w:val="bullet"/>
      <w:lvlText w:val="•"/>
      <w:lvlJc w:val="left"/>
      <w:pPr>
        <w:ind w:left="4039" w:hanging="360"/>
      </w:pPr>
      <w:rPr>
        <w:rFonts w:hint="default"/>
      </w:rPr>
    </w:lvl>
  </w:abstractNum>
  <w:abstractNum w:abstractNumId="6" w15:restartNumberingAfterBreak="0">
    <w:nsid w:val="1CEC5158"/>
    <w:multiLevelType w:val="hybridMultilevel"/>
    <w:tmpl w:val="EC5C3926"/>
    <w:lvl w:ilvl="0" w:tplc="E1D2BC90">
      <w:numFmt w:val="bullet"/>
      <w:lvlText w:val="•"/>
      <w:lvlJc w:val="left"/>
      <w:pPr>
        <w:ind w:left="510" w:hanging="227"/>
      </w:pPr>
      <w:rPr>
        <w:rFonts w:ascii="Roboto" w:eastAsia="Roboto" w:hAnsi="Roboto" w:cs="Roboto" w:hint="default"/>
        <w:color w:val="232322"/>
        <w:spacing w:val="-13"/>
        <w:w w:val="100"/>
        <w:sz w:val="18"/>
        <w:szCs w:val="18"/>
      </w:rPr>
    </w:lvl>
    <w:lvl w:ilvl="1" w:tplc="78C49B5A">
      <w:numFmt w:val="bullet"/>
      <w:lvlText w:val="•"/>
      <w:lvlJc w:val="left"/>
      <w:pPr>
        <w:ind w:left="1249" w:hanging="227"/>
      </w:pPr>
      <w:rPr>
        <w:rFonts w:hint="default"/>
      </w:rPr>
    </w:lvl>
    <w:lvl w:ilvl="2" w:tplc="7B2CD456">
      <w:numFmt w:val="bullet"/>
      <w:lvlText w:val="•"/>
      <w:lvlJc w:val="left"/>
      <w:pPr>
        <w:ind w:left="1979" w:hanging="227"/>
      </w:pPr>
      <w:rPr>
        <w:rFonts w:hint="default"/>
      </w:rPr>
    </w:lvl>
    <w:lvl w:ilvl="3" w:tplc="83E67F5A">
      <w:numFmt w:val="bullet"/>
      <w:lvlText w:val="•"/>
      <w:lvlJc w:val="left"/>
      <w:pPr>
        <w:ind w:left="2709" w:hanging="227"/>
      </w:pPr>
      <w:rPr>
        <w:rFonts w:hint="default"/>
      </w:rPr>
    </w:lvl>
    <w:lvl w:ilvl="4" w:tplc="07D0FCC2">
      <w:numFmt w:val="bullet"/>
      <w:lvlText w:val="•"/>
      <w:lvlJc w:val="left"/>
      <w:pPr>
        <w:ind w:left="3439" w:hanging="227"/>
      </w:pPr>
      <w:rPr>
        <w:rFonts w:hint="default"/>
      </w:rPr>
    </w:lvl>
    <w:lvl w:ilvl="5" w:tplc="555C3058">
      <w:numFmt w:val="bullet"/>
      <w:lvlText w:val="•"/>
      <w:lvlJc w:val="left"/>
      <w:pPr>
        <w:ind w:left="4169" w:hanging="227"/>
      </w:pPr>
      <w:rPr>
        <w:rFonts w:hint="default"/>
      </w:rPr>
    </w:lvl>
    <w:lvl w:ilvl="6" w:tplc="FD3EEEE8">
      <w:numFmt w:val="bullet"/>
      <w:lvlText w:val="•"/>
      <w:lvlJc w:val="left"/>
      <w:pPr>
        <w:ind w:left="4899" w:hanging="227"/>
      </w:pPr>
      <w:rPr>
        <w:rFonts w:hint="default"/>
      </w:rPr>
    </w:lvl>
    <w:lvl w:ilvl="7" w:tplc="EB0CDE02">
      <w:numFmt w:val="bullet"/>
      <w:lvlText w:val="•"/>
      <w:lvlJc w:val="left"/>
      <w:pPr>
        <w:ind w:left="5629" w:hanging="227"/>
      </w:pPr>
      <w:rPr>
        <w:rFonts w:hint="default"/>
      </w:rPr>
    </w:lvl>
    <w:lvl w:ilvl="8" w:tplc="ABEC06FA">
      <w:numFmt w:val="bullet"/>
      <w:lvlText w:val="•"/>
      <w:lvlJc w:val="left"/>
      <w:pPr>
        <w:ind w:left="6359" w:hanging="227"/>
      </w:pPr>
      <w:rPr>
        <w:rFonts w:hint="default"/>
      </w:rPr>
    </w:lvl>
  </w:abstractNum>
  <w:abstractNum w:abstractNumId="7" w15:restartNumberingAfterBreak="0">
    <w:nsid w:val="200B00CA"/>
    <w:multiLevelType w:val="hybridMultilevel"/>
    <w:tmpl w:val="DD96521C"/>
    <w:lvl w:ilvl="0" w:tplc="614AAC60">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657A704A">
      <w:numFmt w:val="bullet"/>
      <w:lvlText w:val="•"/>
      <w:lvlJc w:val="left"/>
      <w:pPr>
        <w:ind w:left="889" w:hanging="360"/>
      </w:pPr>
      <w:rPr>
        <w:rFonts w:hint="default"/>
      </w:rPr>
    </w:lvl>
    <w:lvl w:ilvl="2" w:tplc="232EF386">
      <w:numFmt w:val="bullet"/>
      <w:lvlText w:val="•"/>
      <w:lvlJc w:val="left"/>
      <w:pPr>
        <w:ind w:left="1339" w:hanging="360"/>
      </w:pPr>
      <w:rPr>
        <w:rFonts w:hint="default"/>
      </w:rPr>
    </w:lvl>
    <w:lvl w:ilvl="3" w:tplc="EEDC01F0">
      <w:numFmt w:val="bullet"/>
      <w:lvlText w:val="•"/>
      <w:lvlJc w:val="left"/>
      <w:pPr>
        <w:ind w:left="1789" w:hanging="360"/>
      </w:pPr>
      <w:rPr>
        <w:rFonts w:hint="default"/>
      </w:rPr>
    </w:lvl>
    <w:lvl w:ilvl="4" w:tplc="B00C6B36">
      <w:numFmt w:val="bullet"/>
      <w:lvlText w:val="•"/>
      <w:lvlJc w:val="left"/>
      <w:pPr>
        <w:ind w:left="2239" w:hanging="360"/>
      </w:pPr>
      <w:rPr>
        <w:rFonts w:hint="default"/>
      </w:rPr>
    </w:lvl>
    <w:lvl w:ilvl="5" w:tplc="5F70B444">
      <w:numFmt w:val="bullet"/>
      <w:lvlText w:val="•"/>
      <w:lvlJc w:val="left"/>
      <w:pPr>
        <w:ind w:left="2689" w:hanging="360"/>
      </w:pPr>
      <w:rPr>
        <w:rFonts w:hint="default"/>
      </w:rPr>
    </w:lvl>
    <w:lvl w:ilvl="6" w:tplc="3954B8E8">
      <w:numFmt w:val="bullet"/>
      <w:lvlText w:val="•"/>
      <w:lvlJc w:val="left"/>
      <w:pPr>
        <w:ind w:left="3139" w:hanging="360"/>
      </w:pPr>
      <w:rPr>
        <w:rFonts w:hint="default"/>
      </w:rPr>
    </w:lvl>
    <w:lvl w:ilvl="7" w:tplc="4C3AD01E">
      <w:numFmt w:val="bullet"/>
      <w:lvlText w:val="•"/>
      <w:lvlJc w:val="left"/>
      <w:pPr>
        <w:ind w:left="3589" w:hanging="360"/>
      </w:pPr>
      <w:rPr>
        <w:rFonts w:hint="default"/>
      </w:rPr>
    </w:lvl>
    <w:lvl w:ilvl="8" w:tplc="88CEF0BE">
      <w:numFmt w:val="bullet"/>
      <w:lvlText w:val="•"/>
      <w:lvlJc w:val="left"/>
      <w:pPr>
        <w:ind w:left="4039" w:hanging="360"/>
      </w:pPr>
      <w:rPr>
        <w:rFonts w:hint="default"/>
      </w:rPr>
    </w:lvl>
  </w:abstractNum>
  <w:abstractNum w:abstractNumId="8" w15:restartNumberingAfterBreak="0">
    <w:nsid w:val="200D4F01"/>
    <w:multiLevelType w:val="hybridMultilevel"/>
    <w:tmpl w:val="39083274"/>
    <w:lvl w:ilvl="0" w:tplc="D2582894">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12465254">
      <w:numFmt w:val="bullet"/>
      <w:lvlText w:val="•"/>
      <w:lvlJc w:val="left"/>
      <w:pPr>
        <w:ind w:left="889" w:hanging="360"/>
      </w:pPr>
      <w:rPr>
        <w:rFonts w:hint="default"/>
      </w:rPr>
    </w:lvl>
    <w:lvl w:ilvl="2" w:tplc="D2385192">
      <w:numFmt w:val="bullet"/>
      <w:lvlText w:val="•"/>
      <w:lvlJc w:val="left"/>
      <w:pPr>
        <w:ind w:left="1339" w:hanging="360"/>
      </w:pPr>
      <w:rPr>
        <w:rFonts w:hint="default"/>
      </w:rPr>
    </w:lvl>
    <w:lvl w:ilvl="3" w:tplc="CA50D4F6">
      <w:numFmt w:val="bullet"/>
      <w:lvlText w:val="•"/>
      <w:lvlJc w:val="left"/>
      <w:pPr>
        <w:ind w:left="1789" w:hanging="360"/>
      </w:pPr>
      <w:rPr>
        <w:rFonts w:hint="default"/>
      </w:rPr>
    </w:lvl>
    <w:lvl w:ilvl="4" w:tplc="83D8743A">
      <w:numFmt w:val="bullet"/>
      <w:lvlText w:val="•"/>
      <w:lvlJc w:val="left"/>
      <w:pPr>
        <w:ind w:left="2239" w:hanging="360"/>
      </w:pPr>
      <w:rPr>
        <w:rFonts w:hint="default"/>
      </w:rPr>
    </w:lvl>
    <w:lvl w:ilvl="5" w:tplc="4C1AD5E6">
      <w:numFmt w:val="bullet"/>
      <w:lvlText w:val="•"/>
      <w:lvlJc w:val="left"/>
      <w:pPr>
        <w:ind w:left="2689" w:hanging="360"/>
      </w:pPr>
      <w:rPr>
        <w:rFonts w:hint="default"/>
      </w:rPr>
    </w:lvl>
    <w:lvl w:ilvl="6" w:tplc="995A8168">
      <w:numFmt w:val="bullet"/>
      <w:lvlText w:val="•"/>
      <w:lvlJc w:val="left"/>
      <w:pPr>
        <w:ind w:left="3139" w:hanging="360"/>
      </w:pPr>
      <w:rPr>
        <w:rFonts w:hint="default"/>
      </w:rPr>
    </w:lvl>
    <w:lvl w:ilvl="7" w:tplc="FD08D6C0">
      <w:numFmt w:val="bullet"/>
      <w:lvlText w:val="•"/>
      <w:lvlJc w:val="left"/>
      <w:pPr>
        <w:ind w:left="3589" w:hanging="360"/>
      </w:pPr>
      <w:rPr>
        <w:rFonts w:hint="default"/>
      </w:rPr>
    </w:lvl>
    <w:lvl w:ilvl="8" w:tplc="0AE09BA6">
      <w:numFmt w:val="bullet"/>
      <w:lvlText w:val="•"/>
      <w:lvlJc w:val="left"/>
      <w:pPr>
        <w:ind w:left="4039" w:hanging="360"/>
      </w:pPr>
      <w:rPr>
        <w:rFonts w:hint="default"/>
      </w:rPr>
    </w:lvl>
  </w:abstractNum>
  <w:abstractNum w:abstractNumId="9" w15:restartNumberingAfterBreak="0">
    <w:nsid w:val="20337CEB"/>
    <w:multiLevelType w:val="hybridMultilevel"/>
    <w:tmpl w:val="2F564FBE"/>
    <w:lvl w:ilvl="0" w:tplc="A3C064D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6F0457D2">
      <w:numFmt w:val="bullet"/>
      <w:lvlText w:val="•"/>
      <w:lvlJc w:val="left"/>
      <w:pPr>
        <w:ind w:left="889" w:hanging="360"/>
      </w:pPr>
      <w:rPr>
        <w:rFonts w:hint="default"/>
      </w:rPr>
    </w:lvl>
    <w:lvl w:ilvl="2" w:tplc="A08CB5EC">
      <w:numFmt w:val="bullet"/>
      <w:lvlText w:val="•"/>
      <w:lvlJc w:val="left"/>
      <w:pPr>
        <w:ind w:left="1339" w:hanging="360"/>
      </w:pPr>
      <w:rPr>
        <w:rFonts w:hint="default"/>
      </w:rPr>
    </w:lvl>
    <w:lvl w:ilvl="3" w:tplc="B5B6BB7E">
      <w:numFmt w:val="bullet"/>
      <w:lvlText w:val="•"/>
      <w:lvlJc w:val="left"/>
      <w:pPr>
        <w:ind w:left="1789" w:hanging="360"/>
      </w:pPr>
      <w:rPr>
        <w:rFonts w:hint="default"/>
      </w:rPr>
    </w:lvl>
    <w:lvl w:ilvl="4" w:tplc="6B02B60E">
      <w:numFmt w:val="bullet"/>
      <w:lvlText w:val="•"/>
      <w:lvlJc w:val="left"/>
      <w:pPr>
        <w:ind w:left="2239" w:hanging="360"/>
      </w:pPr>
      <w:rPr>
        <w:rFonts w:hint="default"/>
      </w:rPr>
    </w:lvl>
    <w:lvl w:ilvl="5" w:tplc="CDEEB800">
      <w:numFmt w:val="bullet"/>
      <w:lvlText w:val="•"/>
      <w:lvlJc w:val="left"/>
      <w:pPr>
        <w:ind w:left="2689" w:hanging="360"/>
      </w:pPr>
      <w:rPr>
        <w:rFonts w:hint="default"/>
      </w:rPr>
    </w:lvl>
    <w:lvl w:ilvl="6" w:tplc="5056660E">
      <w:numFmt w:val="bullet"/>
      <w:lvlText w:val="•"/>
      <w:lvlJc w:val="left"/>
      <w:pPr>
        <w:ind w:left="3139" w:hanging="360"/>
      </w:pPr>
      <w:rPr>
        <w:rFonts w:hint="default"/>
      </w:rPr>
    </w:lvl>
    <w:lvl w:ilvl="7" w:tplc="C756EBC4">
      <w:numFmt w:val="bullet"/>
      <w:lvlText w:val="•"/>
      <w:lvlJc w:val="left"/>
      <w:pPr>
        <w:ind w:left="3589" w:hanging="360"/>
      </w:pPr>
      <w:rPr>
        <w:rFonts w:hint="default"/>
      </w:rPr>
    </w:lvl>
    <w:lvl w:ilvl="8" w:tplc="5B566CCA">
      <w:numFmt w:val="bullet"/>
      <w:lvlText w:val="•"/>
      <w:lvlJc w:val="left"/>
      <w:pPr>
        <w:ind w:left="4039" w:hanging="360"/>
      </w:pPr>
      <w:rPr>
        <w:rFonts w:hint="default"/>
      </w:rPr>
    </w:lvl>
  </w:abstractNum>
  <w:abstractNum w:abstractNumId="10" w15:restartNumberingAfterBreak="0">
    <w:nsid w:val="205E7EF8"/>
    <w:multiLevelType w:val="hybridMultilevel"/>
    <w:tmpl w:val="6FF6B1EA"/>
    <w:lvl w:ilvl="0" w:tplc="DC58C90E">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C7E8AD0A">
      <w:numFmt w:val="bullet"/>
      <w:lvlText w:val="•"/>
      <w:lvlJc w:val="left"/>
      <w:pPr>
        <w:ind w:left="889" w:hanging="360"/>
      </w:pPr>
      <w:rPr>
        <w:rFonts w:hint="default"/>
      </w:rPr>
    </w:lvl>
    <w:lvl w:ilvl="2" w:tplc="0896D16C">
      <w:numFmt w:val="bullet"/>
      <w:lvlText w:val="•"/>
      <w:lvlJc w:val="left"/>
      <w:pPr>
        <w:ind w:left="1339" w:hanging="360"/>
      </w:pPr>
      <w:rPr>
        <w:rFonts w:hint="default"/>
      </w:rPr>
    </w:lvl>
    <w:lvl w:ilvl="3" w:tplc="C44AE384">
      <w:numFmt w:val="bullet"/>
      <w:lvlText w:val="•"/>
      <w:lvlJc w:val="left"/>
      <w:pPr>
        <w:ind w:left="1789" w:hanging="360"/>
      </w:pPr>
      <w:rPr>
        <w:rFonts w:hint="default"/>
      </w:rPr>
    </w:lvl>
    <w:lvl w:ilvl="4" w:tplc="D7240512">
      <w:numFmt w:val="bullet"/>
      <w:lvlText w:val="•"/>
      <w:lvlJc w:val="left"/>
      <w:pPr>
        <w:ind w:left="2239" w:hanging="360"/>
      </w:pPr>
      <w:rPr>
        <w:rFonts w:hint="default"/>
      </w:rPr>
    </w:lvl>
    <w:lvl w:ilvl="5" w:tplc="03D8C5E4">
      <w:numFmt w:val="bullet"/>
      <w:lvlText w:val="•"/>
      <w:lvlJc w:val="left"/>
      <w:pPr>
        <w:ind w:left="2689" w:hanging="360"/>
      </w:pPr>
      <w:rPr>
        <w:rFonts w:hint="default"/>
      </w:rPr>
    </w:lvl>
    <w:lvl w:ilvl="6" w:tplc="6652CDA6">
      <w:numFmt w:val="bullet"/>
      <w:lvlText w:val="•"/>
      <w:lvlJc w:val="left"/>
      <w:pPr>
        <w:ind w:left="3139" w:hanging="360"/>
      </w:pPr>
      <w:rPr>
        <w:rFonts w:hint="default"/>
      </w:rPr>
    </w:lvl>
    <w:lvl w:ilvl="7" w:tplc="0224767A">
      <w:numFmt w:val="bullet"/>
      <w:lvlText w:val="•"/>
      <w:lvlJc w:val="left"/>
      <w:pPr>
        <w:ind w:left="3589" w:hanging="360"/>
      </w:pPr>
      <w:rPr>
        <w:rFonts w:hint="default"/>
      </w:rPr>
    </w:lvl>
    <w:lvl w:ilvl="8" w:tplc="979CC556">
      <w:numFmt w:val="bullet"/>
      <w:lvlText w:val="•"/>
      <w:lvlJc w:val="left"/>
      <w:pPr>
        <w:ind w:left="4039" w:hanging="360"/>
      </w:pPr>
      <w:rPr>
        <w:rFonts w:hint="default"/>
      </w:rPr>
    </w:lvl>
  </w:abstractNum>
  <w:abstractNum w:abstractNumId="11" w15:restartNumberingAfterBreak="0">
    <w:nsid w:val="220A1845"/>
    <w:multiLevelType w:val="hybridMultilevel"/>
    <w:tmpl w:val="8DFA1F32"/>
    <w:lvl w:ilvl="0" w:tplc="138081C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732EAC8">
      <w:numFmt w:val="bullet"/>
      <w:lvlText w:val="•"/>
      <w:lvlJc w:val="left"/>
      <w:pPr>
        <w:ind w:left="889" w:hanging="360"/>
      </w:pPr>
      <w:rPr>
        <w:rFonts w:hint="default"/>
      </w:rPr>
    </w:lvl>
    <w:lvl w:ilvl="2" w:tplc="B2F874CE">
      <w:numFmt w:val="bullet"/>
      <w:lvlText w:val="•"/>
      <w:lvlJc w:val="left"/>
      <w:pPr>
        <w:ind w:left="1339" w:hanging="360"/>
      </w:pPr>
      <w:rPr>
        <w:rFonts w:hint="default"/>
      </w:rPr>
    </w:lvl>
    <w:lvl w:ilvl="3" w:tplc="932C6704">
      <w:numFmt w:val="bullet"/>
      <w:lvlText w:val="•"/>
      <w:lvlJc w:val="left"/>
      <w:pPr>
        <w:ind w:left="1789" w:hanging="360"/>
      </w:pPr>
      <w:rPr>
        <w:rFonts w:hint="default"/>
      </w:rPr>
    </w:lvl>
    <w:lvl w:ilvl="4" w:tplc="7D326C1A">
      <w:numFmt w:val="bullet"/>
      <w:lvlText w:val="•"/>
      <w:lvlJc w:val="left"/>
      <w:pPr>
        <w:ind w:left="2239" w:hanging="360"/>
      </w:pPr>
      <w:rPr>
        <w:rFonts w:hint="default"/>
      </w:rPr>
    </w:lvl>
    <w:lvl w:ilvl="5" w:tplc="7BEEF16A">
      <w:numFmt w:val="bullet"/>
      <w:lvlText w:val="•"/>
      <w:lvlJc w:val="left"/>
      <w:pPr>
        <w:ind w:left="2689" w:hanging="360"/>
      </w:pPr>
      <w:rPr>
        <w:rFonts w:hint="default"/>
      </w:rPr>
    </w:lvl>
    <w:lvl w:ilvl="6" w:tplc="1E8A1ADE">
      <w:numFmt w:val="bullet"/>
      <w:lvlText w:val="•"/>
      <w:lvlJc w:val="left"/>
      <w:pPr>
        <w:ind w:left="3139" w:hanging="360"/>
      </w:pPr>
      <w:rPr>
        <w:rFonts w:hint="default"/>
      </w:rPr>
    </w:lvl>
    <w:lvl w:ilvl="7" w:tplc="38E2B170">
      <w:numFmt w:val="bullet"/>
      <w:lvlText w:val="•"/>
      <w:lvlJc w:val="left"/>
      <w:pPr>
        <w:ind w:left="3589" w:hanging="360"/>
      </w:pPr>
      <w:rPr>
        <w:rFonts w:hint="default"/>
      </w:rPr>
    </w:lvl>
    <w:lvl w:ilvl="8" w:tplc="8D7426CA">
      <w:numFmt w:val="bullet"/>
      <w:lvlText w:val="•"/>
      <w:lvlJc w:val="left"/>
      <w:pPr>
        <w:ind w:left="4039" w:hanging="360"/>
      </w:pPr>
      <w:rPr>
        <w:rFonts w:hint="default"/>
      </w:rPr>
    </w:lvl>
  </w:abstractNum>
  <w:abstractNum w:abstractNumId="12" w15:restartNumberingAfterBreak="0">
    <w:nsid w:val="25D17ADD"/>
    <w:multiLevelType w:val="hybridMultilevel"/>
    <w:tmpl w:val="83F23AC6"/>
    <w:lvl w:ilvl="0" w:tplc="14D0B380">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D704341C">
      <w:numFmt w:val="bullet"/>
      <w:lvlText w:val="•"/>
      <w:lvlJc w:val="left"/>
      <w:pPr>
        <w:ind w:left="889" w:hanging="360"/>
      </w:pPr>
      <w:rPr>
        <w:rFonts w:hint="default"/>
      </w:rPr>
    </w:lvl>
    <w:lvl w:ilvl="2" w:tplc="68EEF32A">
      <w:numFmt w:val="bullet"/>
      <w:lvlText w:val="•"/>
      <w:lvlJc w:val="left"/>
      <w:pPr>
        <w:ind w:left="1339" w:hanging="360"/>
      </w:pPr>
      <w:rPr>
        <w:rFonts w:hint="default"/>
      </w:rPr>
    </w:lvl>
    <w:lvl w:ilvl="3" w:tplc="4D5E6908">
      <w:numFmt w:val="bullet"/>
      <w:lvlText w:val="•"/>
      <w:lvlJc w:val="left"/>
      <w:pPr>
        <w:ind w:left="1789" w:hanging="360"/>
      </w:pPr>
      <w:rPr>
        <w:rFonts w:hint="default"/>
      </w:rPr>
    </w:lvl>
    <w:lvl w:ilvl="4" w:tplc="ECF888FA">
      <w:numFmt w:val="bullet"/>
      <w:lvlText w:val="•"/>
      <w:lvlJc w:val="left"/>
      <w:pPr>
        <w:ind w:left="2239" w:hanging="360"/>
      </w:pPr>
      <w:rPr>
        <w:rFonts w:hint="default"/>
      </w:rPr>
    </w:lvl>
    <w:lvl w:ilvl="5" w:tplc="7A00EE2A">
      <w:numFmt w:val="bullet"/>
      <w:lvlText w:val="•"/>
      <w:lvlJc w:val="left"/>
      <w:pPr>
        <w:ind w:left="2689" w:hanging="360"/>
      </w:pPr>
      <w:rPr>
        <w:rFonts w:hint="default"/>
      </w:rPr>
    </w:lvl>
    <w:lvl w:ilvl="6" w:tplc="7520E310">
      <w:numFmt w:val="bullet"/>
      <w:lvlText w:val="•"/>
      <w:lvlJc w:val="left"/>
      <w:pPr>
        <w:ind w:left="3139" w:hanging="360"/>
      </w:pPr>
      <w:rPr>
        <w:rFonts w:hint="default"/>
      </w:rPr>
    </w:lvl>
    <w:lvl w:ilvl="7" w:tplc="7C46E576">
      <w:numFmt w:val="bullet"/>
      <w:lvlText w:val="•"/>
      <w:lvlJc w:val="left"/>
      <w:pPr>
        <w:ind w:left="3589" w:hanging="360"/>
      </w:pPr>
      <w:rPr>
        <w:rFonts w:hint="default"/>
      </w:rPr>
    </w:lvl>
    <w:lvl w:ilvl="8" w:tplc="6B4CC45A">
      <w:numFmt w:val="bullet"/>
      <w:lvlText w:val="•"/>
      <w:lvlJc w:val="left"/>
      <w:pPr>
        <w:ind w:left="4039" w:hanging="360"/>
      </w:pPr>
      <w:rPr>
        <w:rFonts w:hint="default"/>
      </w:rPr>
    </w:lvl>
  </w:abstractNum>
  <w:abstractNum w:abstractNumId="13" w15:restartNumberingAfterBreak="0">
    <w:nsid w:val="262E5A57"/>
    <w:multiLevelType w:val="hybridMultilevel"/>
    <w:tmpl w:val="268A033C"/>
    <w:lvl w:ilvl="0" w:tplc="72E4286C">
      <w:start w:val="1"/>
      <w:numFmt w:val="lowerLetter"/>
      <w:lvlText w:val="%1"/>
      <w:lvlJc w:val="left"/>
      <w:pPr>
        <w:ind w:left="443" w:hanging="360"/>
      </w:pPr>
      <w:rPr>
        <w:rFonts w:ascii="Roboto" w:eastAsia="Roboto" w:hAnsi="Roboto" w:cs="Roboto" w:hint="default"/>
        <w:b/>
        <w:bCs/>
        <w:color w:val="BEBEBE"/>
        <w:spacing w:val="-4"/>
        <w:w w:val="100"/>
        <w:sz w:val="18"/>
        <w:szCs w:val="18"/>
      </w:rPr>
    </w:lvl>
    <w:lvl w:ilvl="1" w:tplc="3196A4D2">
      <w:numFmt w:val="bullet"/>
      <w:lvlText w:val="•"/>
      <w:lvlJc w:val="left"/>
      <w:pPr>
        <w:ind w:left="889" w:hanging="360"/>
      </w:pPr>
      <w:rPr>
        <w:rFonts w:hint="default"/>
      </w:rPr>
    </w:lvl>
    <w:lvl w:ilvl="2" w:tplc="808C236E">
      <w:numFmt w:val="bullet"/>
      <w:lvlText w:val="•"/>
      <w:lvlJc w:val="left"/>
      <w:pPr>
        <w:ind w:left="1339" w:hanging="360"/>
      </w:pPr>
      <w:rPr>
        <w:rFonts w:hint="default"/>
      </w:rPr>
    </w:lvl>
    <w:lvl w:ilvl="3" w:tplc="741CF25E">
      <w:numFmt w:val="bullet"/>
      <w:lvlText w:val="•"/>
      <w:lvlJc w:val="left"/>
      <w:pPr>
        <w:ind w:left="1789" w:hanging="360"/>
      </w:pPr>
      <w:rPr>
        <w:rFonts w:hint="default"/>
      </w:rPr>
    </w:lvl>
    <w:lvl w:ilvl="4" w:tplc="B394DCEA">
      <w:numFmt w:val="bullet"/>
      <w:lvlText w:val="•"/>
      <w:lvlJc w:val="left"/>
      <w:pPr>
        <w:ind w:left="2239" w:hanging="360"/>
      </w:pPr>
      <w:rPr>
        <w:rFonts w:hint="default"/>
      </w:rPr>
    </w:lvl>
    <w:lvl w:ilvl="5" w:tplc="93768E60">
      <w:numFmt w:val="bullet"/>
      <w:lvlText w:val="•"/>
      <w:lvlJc w:val="left"/>
      <w:pPr>
        <w:ind w:left="2689" w:hanging="360"/>
      </w:pPr>
      <w:rPr>
        <w:rFonts w:hint="default"/>
      </w:rPr>
    </w:lvl>
    <w:lvl w:ilvl="6" w:tplc="A5728848">
      <w:numFmt w:val="bullet"/>
      <w:lvlText w:val="•"/>
      <w:lvlJc w:val="left"/>
      <w:pPr>
        <w:ind w:left="3139" w:hanging="360"/>
      </w:pPr>
      <w:rPr>
        <w:rFonts w:hint="default"/>
      </w:rPr>
    </w:lvl>
    <w:lvl w:ilvl="7" w:tplc="91B8ADC2">
      <w:numFmt w:val="bullet"/>
      <w:lvlText w:val="•"/>
      <w:lvlJc w:val="left"/>
      <w:pPr>
        <w:ind w:left="3589" w:hanging="360"/>
      </w:pPr>
      <w:rPr>
        <w:rFonts w:hint="default"/>
      </w:rPr>
    </w:lvl>
    <w:lvl w:ilvl="8" w:tplc="64B62400">
      <w:numFmt w:val="bullet"/>
      <w:lvlText w:val="•"/>
      <w:lvlJc w:val="left"/>
      <w:pPr>
        <w:ind w:left="4039" w:hanging="360"/>
      </w:pPr>
      <w:rPr>
        <w:rFonts w:hint="default"/>
      </w:rPr>
    </w:lvl>
  </w:abstractNum>
  <w:abstractNum w:abstractNumId="14" w15:restartNumberingAfterBreak="0">
    <w:nsid w:val="27EC4FD7"/>
    <w:multiLevelType w:val="hybridMultilevel"/>
    <w:tmpl w:val="60620E50"/>
    <w:lvl w:ilvl="0" w:tplc="561E2678">
      <w:start w:val="1"/>
      <w:numFmt w:val="lowerLetter"/>
      <w:lvlText w:val="%1"/>
      <w:lvlJc w:val="left"/>
      <w:pPr>
        <w:ind w:left="443" w:hanging="360"/>
      </w:pPr>
      <w:rPr>
        <w:rFonts w:ascii="Roboto" w:eastAsia="Roboto" w:hAnsi="Roboto" w:cs="Roboto" w:hint="default"/>
        <w:b/>
        <w:bCs/>
        <w:color w:val="BEBEBE"/>
        <w:spacing w:val="-5"/>
        <w:w w:val="100"/>
        <w:sz w:val="18"/>
        <w:szCs w:val="18"/>
      </w:rPr>
    </w:lvl>
    <w:lvl w:ilvl="1" w:tplc="565CA1B8">
      <w:numFmt w:val="bullet"/>
      <w:lvlText w:val="•"/>
      <w:lvlJc w:val="left"/>
      <w:pPr>
        <w:ind w:left="889" w:hanging="360"/>
      </w:pPr>
      <w:rPr>
        <w:rFonts w:hint="default"/>
      </w:rPr>
    </w:lvl>
    <w:lvl w:ilvl="2" w:tplc="94063D9A">
      <w:numFmt w:val="bullet"/>
      <w:lvlText w:val="•"/>
      <w:lvlJc w:val="left"/>
      <w:pPr>
        <w:ind w:left="1339" w:hanging="360"/>
      </w:pPr>
      <w:rPr>
        <w:rFonts w:hint="default"/>
      </w:rPr>
    </w:lvl>
    <w:lvl w:ilvl="3" w:tplc="AFC0ED74">
      <w:numFmt w:val="bullet"/>
      <w:lvlText w:val="•"/>
      <w:lvlJc w:val="left"/>
      <w:pPr>
        <w:ind w:left="1789" w:hanging="360"/>
      </w:pPr>
      <w:rPr>
        <w:rFonts w:hint="default"/>
      </w:rPr>
    </w:lvl>
    <w:lvl w:ilvl="4" w:tplc="07A22234">
      <w:numFmt w:val="bullet"/>
      <w:lvlText w:val="•"/>
      <w:lvlJc w:val="left"/>
      <w:pPr>
        <w:ind w:left="2239" w:hanging="360"/>
      </w:pPr>
      <w:rPr>
        <w:rFonts w:hint="default"/>
      </w:rPr>
    </w:lvl>
    <w:lvl w:ilvl="5" w:tplc="75281028">
      <w:numFmt w:val="bullet"/>
      <w:lvlText w:val="•"/>
      <w:lvlJc w:val="left"/>
      <w:pPr>
        <w:ind w:left="2689" w:hanging="360"/>
      </w:pPr>
      <w:rPr>
        <w:rFonts w:hint="default"/>
      </w:rPr>
    </w:lvl>
    <w:lvl w:ilvl="6" w:tplc="1EF605F6">
      <w:numFmt w:val="bullet"/>
      <w:lvlText w:val="•"/>
      <w:lvlJc w:val="left"/>
      <w:pPr>
        <w:ind w:left="3139" w:hanging="360"/>
      </w:pPr>
      <w:rPr>
        <w:rFonts w:hint="default"/>
      </w:rPr>
    </w:lvl>
    <w:lvl w:ilvl="7" w:tplc="12B2A2F4">
      <w:numFmt w:val="bullet"/>
      <w:lvlText w:val="•"/>
      <w:lvlJc w:val="left"/>
      <w:pPr>
        <w:ind w:left="3589" w:hanging="360"/>
      </w:pPr>
      <w:rPr>
        <w:rFonts w:hint="default"/>
      </w:rPr>
    </w:lvl>
    <w:lvl w:ilvl="8" w:tplc="04D257EC">
      <w:numFmt w:val="bullet"/>
      <w:lvlText w:val="•"/>
      <w:lvlJc w:val="left"/>
      <w:pPr>
        <w:ind w:left="4039" w:hanging="360"/>
      </w:pPr>
      <w:rPr>
        <w:rFonts w:hint="default"/>
      </w:rPr>
    </w:lvl>
  </w:abstractNum>
  <w:abstractNum w:abstractNumId="15" w15:restartNumberingAfterBreak="0">
    <w:nsid w:val="2FD2422E"/>
    <w:multiLevelType w:val="hybridMultilevel"/>
    <w:tmpl w:val="659EF496"/>
    <w:lvl w:ilvl="0" w:tplc="C8DE779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902B4D0">
      <w:numFmt w:val="bullet"/>
      <w:lvlText w:val="•"/>
      <w:lvlJc w:val="left"/>
      <w:pPr>
        <w:ind w:left="834" w:hanging="171"/>
      </w:pPr>
      <w:rPr>
        <w:rFonts w:hint="default"/>
        <w:lang w:val="en-GB" w:eastAsia="en-GB" w:bidi="en-GB"/>
      </w:rPr>
    </w:lvl>
    <w:lvl w:ilvl="2" w:tplc="1BA4DB3A">
      <w:numFmt w:val="bullet"/>
      <w:lvlText w:val="•"/>
      <w:lvlJc w:val="left"/>
      <w:pPr>
        <w:ind w:left="1388" w:hanging="171"/>
      </w:pPr>
      <w:rPr>
        <w:rFonts w:hint="default"/>
        <w:lang w:val="en-GB" w:eastAsia="en-GB" w:bidi="en-GB"/>
      </w:rPr>
    </w:lvl>
    <w:lvl w:ilvl="3" w:tplc="EC1A4EFA">
      <w:numFmt w:val="bullet"/>
      <w:lvlText w:val="•"/>
      <w:lvlJc w:val="left"/>
      <w:pPr>
        <w:ind w:left="1942" w:hanging="171"/>
      </w:pPr>
      <w:rPr>
        <w:rFonts w:hint="default"/>
        <w:lang w:val="en-GB" w:eastAsia="en-GB" w:bidi="en-GB"/>
      </w:rPr>
    </w:lvl>
    <w:lvl w:ilvl="4" w:tplc="3E8AC8B6">
      <w:numFmt w:val="bullet"/>
      <w:lvlText w:val="•"/>
      <w:lvlJc w:val="left"/>
      <w:pPr>
        <w:ind w:left="2496" w:hanging="171"/>
      </w:pPr>
      <w:rPr>
        <w:rFonts w:hint="default"/>
        <w:lang w:val="en-GB" w:eastAsia="en-GB" w:bidi="en-GB"/>
      </w:rPr>
    </w:lvl>
    <w:lvl w:ilvl="5" w:tplc="7DC42596">
      <w:numFmt w:val="bullet"/>
      <w:lvlText w:val="•"/>
      <w:lvlJc w:val="left"/>
      <w:pPr>
        <w:ind w:left="3050" w:hanging="171"/>
      </w:pPr>
      <w:rPr>
        <w:rFonts w:hint="default"/>
        <w:lang w:val="en-GB" w:eastAsia="en-GB" w:bidi="en-GB"/>
      </w:rPr>
    </w:lvl>
    <w:lvl w:ilvl="6" w:tplc="64661A8C">
      <w:numFmt w:val="bullet"/>
      <w:lvlText w:val="•"/>
      <w:lvlJc w:val="left"/>
      <w:pPr>
        <w:ind w:left="3604" w:hanging="171"/>
      </w:pPr>
      <w:rPr>
        <w:rFonts w:hint="default"/>
        <w:lang w:val="en-GB" w:eastAsia="en-GB" w:bidi="en-GB"/>
      </w:rPr>
    </w:lvl>
    <w:lvl w:ilvl="7" w:tplc="B7BE6D42">
      <w:numFmt w:val="bullet"/>
      <w:lvlText w:val="•"/>
      <w:lvlJc w:val="left"/>
      <w:pPr>
        <w:ind w:left="4158" w:hanging="171"/>
      </w:pPr>
      <w:rPr>
        <w:rFonts w:hint="default"/>
        <w:lang w:val="en-GB" w:eastAsia="en-GB" w:bidi="en-GB"/>
      </w:rPr>
    </w:lvl>
    <w:lvl w:ilvl="8" w:tplc="FC58475E">
      <w:numFmt w:val="bullet"/>
      <w:lvlText w:val="•"/>
      <w:lvlJc w:val="left"/>
      <w:pPr>
        <w:ind w:left="4712" w:hanging="171"/>
      </w:pPr>
      <w:rPr>
        <w:rFonts w:hint="default"/>
        <w:lang w:val="en-GB" w:eastAsia="en-GB" w:bidi="en-GB"/>
      </w:rPr>
    </w:lvl>
  </w:abstractNum>
  <w:abstractNum w:abstractNumId="16" w15:restartNumberingAfterBreak="0">
    <w:nsid w:val="3373766C"/>
    <w:multiLevelType w:val="hybridMultilevel"/>
    <w:tmpl w:val="B9186ED6"/>
    <w:lvl w:ilvl="0" w:tplc="7696E700">
      <w:start w:val="1"/>
      <w:numFmt w:val="lowerLetter"/>
      <w:lvlText w:val="%1"/>
      <w:lvlJc w:val="left"/>
      <w:pPr>
        <w:ind w:left="444" w:hanging="360"/>
      </w:pPr>
      <w:rPr>
        <w:rFonts w:ascii="Roboto" w:eastAsia="Roboto" w:hAnsi="Roboto" w:cs="Roboto" w:hint="default"/>
        <w:b/>
        <w:bCs/>
        <w:color w:val="BEBEBE"/>
        <w:spacing w:val="-17"/>
        <w:w w:val="100"/>
        <w:sz w:val="18"/>
        <w:szCs w:val="18"/>
      </w:rPr>
    </w:lvl>
    <w:lvl w:ilvl="1" w:tplc="AEA4649E">
      <w:numFmt w:val="bullet"/>
      <w:lvlText w:val="•"/>
      <w:lvlJc w:val="left"/>
      <w:pPr>
        <w:ind w:left="889" w:hanging="360"/>
      </w:pPr>
      <w:rPr>
        <w:rFonts w:hint="default"/>
      </w:rPr>
    </w:lvl>
    <w:lvl w:ilvl="2" w:tplc="9FD42A02">
      <w:numFmt w:val="bullet"/>
      <w:lvlText w:val="•"/>
      <w:lvlJc w:val="left"/>
      <w:pPr>
        <w:ind w:left="1339" w:hanging="360"/>
      </w:pPr>
      <w:rPr>
        <w:rFonts w:hint="default"/>
      </w:rPr>
    </w:lvl>
    <w:lvl w:ilvl="3" w:tplc="0784CB96">
      <w:numFmt w:val="bullet"/>
      <w:lvlText w:val="•"/>
      <w:lvlJc w:val="left"/>
      <w:pPr>
        <w:ind w:left="1789" w:hanging="360"/>
      </w:pPr>
      <w:rPr>
        <w:rFonts w:hint="default"/>
      </w:rPr>
    </w:lvl>
    <w:lvl w:ilvl="4" w:tplc="DA9E6C1E">
      <w:numFmt w:val="bullet"/>
      <w:lvlText w:val="•"/>
      <w:lvlJc w:val="left"/>
      <w:pPr>
        <w:ind w:left="2239" w:hanging="360"/>
      </w:pPr>
      <w:rPr>
        <w:rFonts w:hint="default"/>
      </w:rPr>
    </w:lvl>
    <w:lvl w:ilvl="5" w:tplc="5AD4C9AE">
      <w:numFmt w:val="bullet"/>
      <w:lvlText w:val="•"/>
      <w:lvlJc w:val="left"/>
      <w:pPr>
        <w:ind w:left="2689" w:hanging="360"/>
      </w:pPr>
      <w:rPr>
        <w:rFonts w:hint="default"/>
      </w:rPr>
    </w:lvl>
    <w:lvl w:ilvl="6" w:tplc="B8C4D530">
      <w:numFmt w:val="bullet"/>
      <w:lvlText w:val="•"/>
      <w:lvlJc w:val="left"/>
      <w:pPr>
        <w:ind w:left="3139" w:hanging="360"/>
      </w:pPr>
      <w:rPr>
        <w:rFonts w:hint="default"/>
      </w:rPr>
    </w:lvl>
    <w:lvl w:ilvl="7" w:tplc="312840E6">
      <w:numFmt w:val="bullet"/>
      <w:lvlText w:val="•"/>
      <w:lvlJc w:val="left"/>
      <w:pPr>
        <w:ind w:left="3589" w:hanging="360"/>
      </w:pPr>
      <w:rPr>
        <w:rFonts w:hint="default"/>
      </w:rPr>
    </w:lvl>
    <w:lvl w:ilvl="8" w:tplc="1E7A79DC">
      <w:numFmt w:val="bullet"/>
      <w:lvlText w:val="•"/>
      <w:lvlJc w:val="left"/>
      <w:pPr>
        <w:ind w:left="4039" w:hanging="360"/>
      </w:pPr>
      <w:rPr>
        <w:rFonts w:hint="default"/>
      </w:rPr>
    </w:lvl>
  </w:abstractNum>
  <w:abstractNum w:abstractNumId="17" w15:restartNumberingAfterBreak="0">
    <w:nsid w:val="361D338C"/>
    <w:multiLevelType w:val="hybridMultilevel"/>
    <w:tmpl w:val="94586562"/>
    <w:lvl w:ilvl="0" w:tplc="D3C00172">
      <w:start w:val="1"/>
      <w:numFmt w:val="lowerLetter"/>
      <w:lvlText w:val="%1"/>
      <w:lvlJc w:val="left"/>
      <w:pPr>
        <w:ind w:left="443" w:hanging="360"/>
        <w:jc w:val="left"/>
      </w:pPr>
      <w:rPr>
        <w:rFonts w:ascii="Roboto" w:eastAsia="Roboto" w:hAnsi="Roboto" w:cs="Roboto" w:hint="default"/>
        <w:b/>
        <w:bCs/>
        <w:color w:val="BEBEBE"/>
        <w:spacing w:val="-4"/>
        <w:w w:val="100"/>
        <w:sz w:val="18"/>
        <w:szCs w:val="18"/>
      </w:rPr>
    </w:lvl>
    <w:lvl w:ilvl="1" w:tplc="F00C8ADC">
      <w:numFmt w:val="bullet"/>
      <w:lvlText w:val="•"/>
      <w:lvlJc w:val="left"/>
      <w:pPr>
        <w:ind w:left="889" w:hanging="360"/>
      </w:pPr>
      <w:rPr>
        <w:rFonts w:hint="default"/>
      </w:rPr>
    </w:lvl>
    <w:lvl w:ilvl="2" w:tplc="C5DC3B54">
      <w:numFmt w:val="bullet"/>
      <w:lvlText w:val="•"/>
      <w:lvlJc w:val="left"/>
      <w:pPr>
        <w:ind w:left="1339" w:hanging="360"/>
      </w:pPr>
      <w:rPr>
        <w:rFonts w:hint="default"/>
      </w:rPr>
    </w:lvl>
    <w:lvl w:ilvl="3" w:tplc="923CAF44">
      <w:numFmt w:val="bullet"/>
      <w:lvlText w:val="•"/>
      <w:lvlJc w:val="left"/>
      <w:pPr>
        <w:ind w:left="1789" w:hanging="360"/>
      </w:pPr>
      <w:rPr>
        <w:rFonts w:hint="default"/>
      </w:rPr>
    </w:lvl>
    <w:lvl w:ilvl="4" w:tplc="560EB320">
      <w:numFmt w:val="bullet"/>
      <w:lvlText w:val="•"/>
      <w:lvlJc w:val="left"/>
      <w:pPr>
        <w:ind w:left="2239" w:hanging="360"/>
      </w:pPr>
      <w:rPr>
        <w:rFonts w:hint="default"/>
      </w:rPr>
    </w:lvl>
    <w:lvl w:ilvl="5" w:tplc="654C821C">
      <w:numFmt w:val="bullet"/>
      <w:lvlText w:val="•"/>
      <w:lvlJc w:val="left"/>
      <w:pPr>
        <w:ind w:left="2689" w:hanging="360"/>
      </w:pPr>
      <w:rPr>
        <w:rFonts w:hint="default"/>
      </w:rPr>
    </w:lvl>
    <w:lvl w:ilvl="6" w:tplc="DF7E93EA">
      <w:numFmt w:val="bullet"/>
      <w:lvlText w:val="•"/>
      <w:lvlJc w:val="left"/>
      <w:pPr>
        <w:ind w:left="3139" w:hanging="360"/>
      </w:pPr>
      <w:rPr>
        <w:rFonts w:hint="default"/>
      </w:rPr>
    </w:lvl>
    <w:lvl w:ilvl="7" w:tplc="2078EA46">
      <w:numFmt w:val="bullet"/>
      <w:lvlText w:val="•"/>
      <w:lvlJc w:val="left"/>
      <w:pPr>
        <w:ind w:left="3589" w:hanging="360"/>
      </w:pPr>
      <w:rPr>
        <w:rFonts w:hint="default"/>
      </w:rPr>
    </w:lvl>
    <w:lvl w:ilvl="8" w:tplc="FDAC62EA">
      <w:numFmt w:val="bullet"/>
      <w:lvlText w:val="•"/>
      <w:lvlJc w:val="left"/>
      <w:pPr>
        <w:ind w:left="4039" w:hanging="360"/>
      </w:pPr>
      <w:rPr>
        <w:rFonts w:hint="default"/>
      </w:rPr>
    </w:lvl>
  </w:abstractNum>
  <w:abstractNum w:abstractNumId="18" w15:restartNumberingAfterBreak="0">
    <w:nsid w:val="3AE76C3F"/>
    <w:multiLevelType w:val="hybridMultilevel"/>
    <w:tmpl w:val="185A7758"/>
    <w:lvl w:ilvl="0" w:tplc="0DE8C3F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EC507620">
      <w:numFmt w:val="bullet"/>
      <w:lvlText w:val="•"/>
      <w:lvlJc w:val="left"/>
      <w:pPr>
        <w:ind w:left="889" w:hanging="360"/>
      </w:pPr>
      <w:rPr>
        <w:rFonts w:hint="default"/>
      </w:rPr>
    </w:lvl>
    <w:lvl w:ilvl="2" w:tplc="0F0EE6F4">
      <w:numFmt w:val="bullet"/>
      <w:lvlText w:val="•"/>
      <w:lvlJc w:val="left"/>
      <w:pPr>
        <w:ind w:left="1339" w:hanging="360"/>
      </w:pPr>
      <w:rPr>
        <w:rFonts w:hint="default"/>
      </w:rPr>
    </w:lvl>
    <w:lvl w:ilvl="3" w:tplc="D79E857E">
      <w:numFmt w:val="bullet"/>
      <w:lvlText w:val="•"/>
      <w:lvlJc w:val="left"/>
      <w:pPr>
        <w:ind w:left="1789" w:hanging="360"/>
      </w:pPr>
      <w:rPr>
        <w:rFonts w:hint="default"/>
      </w:rPr>
    </w:lvl>
    <w:lvl w:ilvl="4" w:tplc="D8548858">
      <w:numFmt w:val="bullet"/>
      <w:lvlText w:val="•"/>
      <w:lvlJc w:val="left"/>
      <w:pPr>
        <w:ind w:left="2239" w:hanging="360"/>
      </w:pPr>
      <w:rPr>
        <w:rFonts w:hint="default"/>
      </w:rPr>
    </w:lvl>
    <w:lvl w:ilvl="5" w:tplc="0AAE35CC">
      <w:numFmt w:val="bullet"/>
      <w:lvlText w:val="•"/>
      <w:lvlJc w:val="left"/>
      <w:pPr>
        <w:ind w:left="2689" w:hanging="360"/>
      </w:pPr>
      <w:rPr>
        <w:rFonts w:hint="default"/>
      </w:rPr>
    </w:lvl>
    <w:lvl w:ilvl="6" w:tplc="62A01D9E">
      <w:numFmt w:val="bullet"/>
      <w:lvlText w:val="•"/>
      <w:lvlJc w:val="left"/>
      <w:pPr>
        <w:ind w:left="3139" w:hanging="360"/>
      </w:pPr>
      <w:rPr>
        <w:rFonts w:hint="default"/>
      </w:rPr>
    </w:lvl>
    <w:lvl w:ilvl="7" w:tplc="B6F20E16">
      <w:numFmt w:val="bullet"/>
      <w:lvlText w:val="•"/>
      <w:lvlJc w:val="left"/>
      <w:pPr>
        <w:ind w:left="3589" w:hanging="360"/>
      </w:pPr>
      <w:rPr>
        <w:rFonts w:hint="default"/>
      </w:rPr>
    </w:lvl>
    <w:lvl w:ilvl="8" w:tplc="E0C472CA">
      <w:numFmt w:val="bullet"/>
      <w:lvlText w:val="•"/>
      <w:lvlJc w:val="left"/>
      <w:pPr>
        <w:ind w:left="4039" w:hanging="360"/>
      </w:pPr>
      <w:rPr>
        <w:rFonts w:hint="default"/>
      </w:rPr>
    </w:lvl>
  </w:abstractNum>
  <w:abstractNum w:abstractNumId="19" w15:restartNumberingAfterBreak="0">
    <w:nsid w:val="3FA86112"/>
    <w:multiLevelType w:val="hybridMultilevel"/>
    <w:tmpl w:val="656A2F62"/>
    <w:lvl w:ilvl="0" w:tplc="1D42C964">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B95EED52">
      <w:numFmt w:val="bullet"/>
      <w:lvlText w:val="•"/>
      <w:lvlJc w:val="left"/>
      <w:pPr>
        <w:ind w:left="889" w:hanging="360"/>
      </w:pPr>
      <w:rPr>
        <w:rFonts w:hint="default"/>
      </w:rPr>
    </w:lvl>
    <w:lvl w:ilvl="2" w:tplc="E9A2B01E">
      <w:numFmt w:val="bullet"/>
      <w:lvlText w:val="•"/>
      <w:lvlJc w:val="left"/>
      <w:pPr>
        <w:ind w:left="1339" w:hanging="360"/>
      </w:pPr>
      <w:rPr>
        <w:rFonts w:hint="default"/>
      </w:rPr>
    </w:lvl>
    <w:lvl w:ilvl="3" w:tplc="21E81380">
      <w:numFmt w:val="bullet"/>
      <w:lvlText w:val="•"/>
      <w:lvlJc w:val="left"/>
      <w:pPr>
        <w:ind w:left="1789" w:hanging="360"/>
      </w:pPr>
      <w:rPr>
        <w:rFonts w:hint="default"/>
      </w:rPr>
    </w:lvl>
    <w:lvl w:ilvl="4" w:tplc="86749750">
      <w:numFmt w:val="bullet"/>
      <w:lvlText w:val="•"/>
      <w:lvlJc w:val="left"/>
      <w:pPr>
        <w:ind w:left="2239" w:hanging="360"/>
      </w:pPr>
      <w:rPr>
        <w:rFonts w:hint="default"/>
      </w:rPr>
    </w:lvl>
    <w:lvl w:ilvl="5" w:tplc="3D74D600">
      <w:numFmt w:val="bullet"/>
      <w:lvlText w:val="•"/>
      <w:lvlJc w:val="left"/>
      <w:pPr>
        <w:ind w:left="2689" w:hanging="360"/>
      </w:pPr>
      <w:rPr>
        <w:rFonts w:hint="default"/>
      </w:rPr>
    </w:lvl>
    <w:lvl w:ilvl="6" w:tplc="4FDE63C0">
      <w:numFmt w:val="bullet"/>
      <w:lvlText w:val="•"/>
      <w:lvlJc w:val="left"/>
      <w:pPr>
        <w:ind w:left="3139" w:hanging="360"/>
      </w:pPr>
      <w:rPr>
        <w:rFonts w:hint="default"/>
      </w:rPr>
    </w:lvl>
    <w:lvl w:ilvl="7" w:tplc="47CEFC7A">
      <w:numFmt w:val="bullet"/>
      <w:lvlText w:val="•"/>
      <w:lvlJc w:val="left"/>
      <w:pPr>
        <w:ind w:left="3589" w:hanging="360"/>
      </w:pPr>
      <w:rPr>
        <w:rFonts w:hint="default"/>
      </w:rPr>
    </w:lvl>
    <w:lvl w:ilvl="8" w:tplc="9A16B302">
      <w:numFmt w:val="bullet"/>
      <w:lvlText w:val="•"/>
      <w:lvlJc w:val="left"/>
      <w:pPr>
        <w:ind w:left="4039" w:hanging="360"/>
      </w:pPr>
      <w:rPr>
        <w:rFonts w:hint="default"/>
      </w:rPr>
    </w:lvl>
  </w:abstractNum>
  <w:abstractNum w:abstractNumId="20" w15:restartNumberingAfterBreak="0">
    <w:nsid w:val="46AB449A"/>
    <w:multiLevelType w:val="hybridMultilevel"/>
    <w:tmpl w:val="022CBD64"/>
    <w:lvl w:ilvl="0" w:tplc="540231BC">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76CCD380">
      <w:numFmt w:val="bullet"/>
      <w:lvlText w:val="•"/>
      <w:lvlJc w:val="left"/>
      <w:pPr>
        <w:ind w:left="889" w:hanging="360"/>
      </w:pPr>
      <w:rPr>
        <w:rFonts w:hint="default"/>
      </w:rPr>
    </w:lvl>
    <w:lvl w:ilvl="2" w:tplc="5FD26138">
      <w:numFmt w:val="bullet"/>
      <w:lvlText w:val="•"/>
      <w:lvlJc w:val="left"/>
      <w:pPr>
        <w:ind w:left="1339" w:hanging="360"/>
      </w:pPr>
      <w:rPr>
        <w:rFonts w:hint="default"/>
      </w:rPr>
    </w:lvl>
    <w:lvl w:ilvl="3" w:tplc="F89C277A">
      <w:numFmt w:val="bullet"/>
      <w:lvlText w:val="•"/>
      <w:lvlJc w:val="left"/>
      <w:pPr>
        <w:ind w:left="1789" w:hanging="360"/>
      </w:pPr>
      <w:rPr>
        <w:rFonts w:hint="default"/>
      </w:rPr>
    </w:lvl>
    <w:lvl w:ilvl="4" w:tplc="F02EB5BA">
      <w:numFmt w:val="bullet"/>
      <w:lvlText w:val="•"/>
      <w:lvlJc w:val="left"/>
      <w:pPr>
        <w:ind w:left="2239" w:hanging="360"/>
      </w:pPr>
      <w:rPr>
        <w:rFonts w:hint="default"/>
      </w:rPr>
    </w:lvl>
    <w:lvl w:ilvl="5" w:tplc="3FA06A08">
      <w:numFmt w:val="bullet"/>
      <w:lvlText w:val="•"/>
      <w:lvlJc w:val="left"/>
      <w:pPr>
        <w:ind w:left="2689" w:hanging="360"/>
      </w:pPr>
      <w:rPr>
        <w:rFonts w:hint="default"/>
      </w:rPr>
    </w:lvl>
    <w:lvl w:ilvl="6" w:tplc="1C08C31C">
      <w:numFmt w:val="bullet"/>
      <w:lvlText w:val="•"/>
      <w:lvlJc w:val="left"/>
      <w:pPr>
        <w:ind w:left="3139" w:hanging="360"/>
      </w:pPr>
      <w:rPr>
        <w:rFonts w:hint="default"/>
      </w:rPr>
    </w:lvl>
    <w:lvl w:ilvl="7" w:tplc="C214F802">
      <w:numFmt w:val="bullet"/>
      <w:lvlText w:val="•"/>
      <w:lvlJc w:val="left"/>
      <w:pPr>
        <w:ind w:left="3589" w:hanging="360"/>
      </w:pPr>
      <w:rPr>
        <w:rFonts w:hint="default"/>
      </w:rPr>
    </w:lvl>
    <w:lvl w:ilvl="8" w:tplc="F236A84E">
      <w:numFmt w:val="bullet"/>
      <w:lvlText w:val="•"/>
      <w:lvlJc w:val="left"/>
      <w:pPr>
        <w:ind w:left="4039" w:hanging="360"/>
      </w:pPr>
      <w:rPr>
        <w:rFonts w:hint="default"/>
      </w:rPr>
    </w:lvl>
  </w:abstractNum>
  <w:abstractNum w:abstractNumId="21" w15:restartNumberingAfterBreak="0">
    <w:nsid w:val="4A333859"/>
    <w:multiLevelType w:val="hybridMultilevel"/>
    <w:tmpl w:val="EF0EA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AC4275"/>
    <w:multiLevelType w:val="hybridMultilevel"/>
    <w:tmpl w:val="A36CD3CA"/>
    <w:lvl w:ilvl="0" w:tplc="95A083B2">
      <w:start w:val="1"/>
      <w:numFmt w:val="lowerLetter"/>
      <w:lvlText w:val="%1"/>
      <w:lvlJc w:val="left"/>
      <w:pPr>
        <w:ind w:left="443" w:hanging="360"/>
        <w:jc w:val="left"/>
      </w:pPr>
      <w:rPr>
        <w:rFonts w:ascii="Roboto" w:eastAsia="Roboto" w:hAnsi="Roboto" w:cs="Roboto" w:hint="default"/>
        <w:b/>
        <w:bCs/>
        <w:color w:val="BEBEBE"/>
        <w:spacing w:val="-5"/>
        <w:w w:val="100"/>
        <w:sz w:val="18"/>
        <w:szCs w:val="18"/>
      </w:rPr>
    </w:lvl>
    <w:lvl w:ilvl="1" w:tplc="D0B8B712">
      <w:numFmt w:val="bullet"/>
      <w:lvlText w:val="•"/>
      <w:lvlJc w:val="left"/>
      <w:pPr>
        <w:ind w:left="889" w:hanging="360"/>
      </w:pPr>
      <w:rPr>
        <w:rFonts w:hint="default"/>
      </w:rPr>
    </w:lvl>
    <w:lvl w:ilvl="2" w:tplc="C6CCF6B2">
      <w:numFmt w:val="bullet"/>
      <w:lvlText w:val="•"/>
      <w:lvlJc w:val="left"/>
      <w:pPr>
        <w:ind w:left="1339" w:hanging="360"/>
      </w:pPr>
      <w:rPr>
        <w:rFonts w:hint="default"/>
      </w:rPr>
    </w:lvl>
    <w:lvl w:ilvl="3" w:tplc="C388D2AE">
      <w:numFmt w:val="bullet"/>
      <w:lvlText w:val="•"/>
      <w:lvlJc w:val="left"/>
      <w:pPr>
        <w:ind w:left="1789" w:hanging="360"/>
      </w:pPr>
      <w:rPr>
        <w:rFonts w:hint="default"/>
      </w:rPr>
    </w:lvl>
    <w:lvl w:ilvl="4" w:tplc="F52644F6">
      <w:numFmt w:val="bullet"/>
      <w:lvlText w:val="•"/>
      <w:lvlJc w:val="left"/>
      <w:pPr>
        <w:ind w:left="2239" w:hanging="360"/>
      </w:pPr>
      <w:rPr>
        <w:rFonts w:hint="default"/>
      </w:rPr>
    </w:lvl>
    <w:lvl w:ilvl="5" w:tplc="164E1922">
      <w:numFmt w:val="bullet"/>
      <w:lvlText w:val="•"/>
      <w:lvlJc w:val="left"/>
      <w:pPr>
        <w:ind w:left="2689" w:hanging="360"/>
      </w:pPr>
      <w:rPr>
        <w:rFonts w:hint="default"/>
      </w:rPr>
    </w:lvl>
    <w:lvl w:ilvl="6" w:tplc="6FA0C664">
      <w:numFmt w:val="bullet"/>
      <w:lvlText w:val="•"/>
      <w:lvlJc w:val="left"/>
      <w:pPr>
        <w:ind w:left="3139" w:hanging="360"/>
      </w:pPr>
      <w:rPr>
        <w:rFonts w:hint="default"/>
      </w:rPr>
    </w:lvl>
    <w:lvl w:ilvl="7" w:tplc="93989F0A">
      <w:numFmt w:val="bullet"/>
      <w:lvlText w:val="•"/>
      <w:lvlJc w:val="left"/>
      <w:pPr>
        <w:ind w:left="3589" w:hanging="360"/>
      </w:pPr>
      <w:rPr>
        <w:rFonts w:hint="default"/>
      </w:rPr>
    </w:lvl>
    <w:lvl w:ilvl="8" w:tplc="AA364CA2">
      <w:numFmt w:val="bullet"/>
      <w:lvlText w:val="•"/>
      <w:lvlJc w:val="left"/>
      <w:pPr>
        <w:ind w:left="4039" w:hanging="360"/>
      </w:pPr>
      <w:rPr>
        <w:rFonts w:hint="default"/>
      </w:rPr>
    </w:lvl>
  </w:abstractNum>
  <w:abstractNum w:abstractNumId="23"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4" w15:restartNumberingAfterBreak="0">
    <w:nsid w:val="4DE45662"/>
    <w:multiLevelType w:val="hybridMultilevel"/>
    <w:tmpl w:val="6186C0E2"/>
    <w:lvl w:ilvl="0" w:tplc="5558665E">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9A02EEE6">
      <w:numFmt w:val="bullet"/>
      <w:lvlText w:val="•"/>
      <w:lvlJc w:val="left"/>
      <w:pPr>
        <w:ind w:left="889" w:hanging="360"/>
      </w:pPr>
      <w:rPr>
        <w:rFonts w:hint="default"/>
      </w:rPr>
    </w:lvl>
    <w:lvl w:ilvl="2" w:tplc="8E98E25C">
      <w:numFmt w:val="bullet"/>
      <w:lvlText w:val="•"/>
      <w:lvlJc w:val="left"/>
      <w:pPr>
        <w:ind w:left="1339" w:hanging="360"/>
      </w:pPr>
      <w:rPr>
        <w:rFonts w:hint="default"/>
      </w:rPr>
    </w:lvl>
    <w:lvl w:ilvl="3" w:tplc="8F647742">
      <w:numFmt w:val="bullet"/>
      <w:lvlText w:val="•"/>
      <w:lvlJc w:val="left"/>
      <w:pPr>
        <w:ind w:left="1789" w:hanging="360"/>
      </w:pPr>
      <w:rPr>
        <w:rFonts w:hint="default"/>
      </w:rPr>
    </w:lvl>
    <w:lvl w:ilvl="4" w:tplc="B94ABE18">
      <w:numFmt w:val="bullet"/>
      <w:lvlText w:val="•"/>
      <w:lvlJc w:val="left"/>
      <w:pPr>
        <w:ind w:left="2239" w:hanging="360"/>
      </w:pPr>
      <w:rPr>
        <w:rFonts w:hint="default"/>
      </w:rPr>
    </w:lvl>
    <w:lvl w:ilvl="5" w:tplc="24E48862">
      <w:numFmt w:val="bullet"/>
      <w:lvlText w:val="•"/>
      <w:lvlJc w:val="left"/>
      <w:pPr>
        <w:ind w:left="2689" w:hanging="360"/>
      </w:pPr>
      <w:rPr>
        <w:rFonts w:hint="default"/>
      </w:rPr>
    </w:lvl>
    <w:lvl w:ilvl="6" w:tplc="B34881F4">
      <w:numFmt w:val="bullet"/>
      <w:lvlText w:val="•"/>
      <w:lvlJc w:val="left"/>
      <w:pPr>
        <w:ind w:left="3139" w:hanging="360"/>
      </w:pPr>
      <w:rPr>
        <w:rFonts w:hint="default"/>
      </w:rPr>
    </w:lvl>
    <w:lvl w:ilvl="7" w:tplc="F7180EA4">
      <w:numFmt w:val="bullet"/>
      <w:lvlText w:val="•"/>
      <w:lvlJc w:val="left"/>
      <w:pPr>
        <w:ind w:left="3589" w:hanging="360"/>
      </w:pPr>
      <w:rPr>
        <w:rFonts w:hint="default"/>
      </w:rPr>
    </w:lvl>
    <w:lvl w:ilvl="8" w:tplc="FAFA0D0C">
      <w:numFmt w:val="bullet"/>
      <w:lvlText w:val="•"/>
      <w:lvlJc w:val="left"/>
      <w:pPr>
        <w:ind w:left="4039" w:hanging="360"/>
      </w:pPr>
      <w:rPr>
        <w:rFonts w:hint="default"/>
      </w:rPr>
    </w:lvl>
  </w:abstractNum>
  <w:abstractNum w:abstractNumId="25" w15:restartNumberingAfterBreak="0">
    <w:nsid w:val="4EF67E92"/>
    <w:multiLevelType w:val="hybridMultilevel"/>
    <w:tmpl w:val="D1566FA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ADB0CD1E">
      <w:numFmt w:val="bullet"/>
      <w:lvlText w:val="•"/>
      <w:lvlJc w:val="left"/>
      <w:pPr>
        <w:ind w:left="1195" w:hanging="229"/>
      </w:pPr>
      <w:rPr>
        <w:rFonts w:hint="default"/>
      </w:rPr>
    </w:lvl>
    <w:lvl w:ilvl="2" w:tplc="6CA2F3E2">
      <w:numFmt w:val="bullet"/>
      <w:lvlText w:val="•"/>
      <w:lvlJc w:val="left"/>
      <w:pPr>
        <w:ind w:left="1931" w:hanging="229"/>
      </w:pPr>
      <w:rPr>
        <w:rFonts w:hint="default"/>
      </w:rPr>
    </w:lvl>
    <w:lvl w:ilvl="3" w:tplc="D688C15A">
      <w:numFmt w:val="bullet"/>
      <w:lvlText w:val="•"/>
      <w:lvlJc w:val="left"/>
      <w:pPr>
        <w:ind w:left="2667" w:hanging="229"/>
      </w:pPr>
      <w:rPr>
        <w:rFonts w:hint="default"/>
      </w:rPr>
    </w:lvl>
    <w:lvl w:ilvl="4" w:tplc="1C7E7D4A">
      <w:numFmt w:val="bullet"/>
      <w:lvlText w:val="•"/>
      <w:lvlJc w:val="left"/>
      <w:pPr>
        <w:ind w:left="3403" w:hanging="229"/>
      </w:pPr>
      <w:rPr>
        <w:rFonts w:hint="default"/>
      </w:rPr>
    </w:lvl>
    <w:lvl w:ilvl="5" w:tplc="13FAD00C">
      <w:numFmt w:val="bullet"/>
      <w:lvlText w:val="•"/>
      <w:lvlJc w:val="left"/>
      <w:pPr>
        <w:ind w:left="4139" w:hanging="229"/>
      </w:pPr>
      <w:rPr>
        <w:rFonts w:hint="default"/>
      </w:rPr>
    </w:lvl>
    <w:lvl w:ilvl="6" w:tplc="0A2E0C32">
      <w:numFmt w:val="bullet"/>
      <w:lvlText w:val="•"/>
      <w:lvlJc w:val="left"/>
      <w:pPr>
        <w:ind w:left="4875" w:hanging="229"/>
      </w:pPr>
      <w:rPr>
        <w:rFonts w:hint="default"/>
      </w:rPr>
    </w:lvl>
    <w:lvl w:ilvl="7" w:tplc="1DAE002A">
      <w:numFmt w:val="bullet"/>
      <w:lvlText w:val="•"/>
      <w:lvlJc w:val="left"/>
      <w:pPr>
        <w:ind w:left="5611" w:hanging="229"/>
      </w:pPr>
      <w:rPr>
        <w:rFonts w:hint="default"/>
      </w:rPr>
    </w:lvl>
    <w:lvl w:ilvl="8" w:tplc="982C5B18">
      <w:numFmt w:val="bullet"/>
      <w:lvlText w:val="•"/>
      <w:lvlJc w:val="left"/>
      <w:pPr>
        <w:ind w:left="6347" w:hanging="229"/>
      </w:pPr>
      <w:rPr>
        <w:rFonts w:hint="default"/>
      </w:rPr>
    </w:lvl>
  </w:abstractNum>
  <w:abstractNum w:abstractNumId="26" w15:restartNumberingAfterBreak="0">
    <w:nsid w:val="50D136E4"/>
    <w:multiLevelType w:val="hybridMultilevel"/>
    <w:tmpl w:val="1706AEC0"/>
    <w:lvl w:ilvl="0" w:tplc="A81AA10C">
      <w:numFmt w:val="bullet"/>
      <w:lvlText w:val="•"/>
      <w:lvlJc w:val="left"/>
      <w:pPr>
        <w:ind w:left="453" w:hanging="229"/>
      </w:pPr>
      <w:rPr>
        <w:rFonts w:ascii="Roboto" w:eastAsia="Roboto" w:hAnsi="Roboto" w:cs="Roboto" w:hint="default"/>
        <w:color w:val="292425"/>
        <w:spacing w:val="-11"/>
        <w:w w:val="100"/>
        <w:sz w:val="18"/>
        <w:szCs w:val="18"/>
      </w:rPr>
    </w:lvl>
    <w:lvl w:ilvl="1" w:tplc="CC22DD76">
      <w:numFmt w:val="bullet"/>
      <w:lvlText w:val="•"/>
      <w:lvlJc w:val="left"/>
      <w:pPr>
        <w:ind w:left="640" w:hanging="229"/>
      </w:pPr>
      <w:rPr>
        <w:rFonts w:hint="default"/>
      </w:rPr>
    </w:lvl>
    <w:lvl w:ilvl="2" w:tplc="B2E20A98">
      <w:numFmt w:val="bullet"/>
      <w:lvlText w:val="•"/>
      <w:lvlJc w:val="left"/>
      <w:pPr>
        <w:ind w:left="1437" w:hanging="229"/>
      </w:pPr>
      <w:rPr>
        <w:rFonts w:hint="default"/>
      </w:rPr>
    </w:lvl>
    <w:lvl w:ilvl="3" w:tplc="E534B8E4">
      <w:numFmt w:val="bullet"/>
      <w:lvlText w:val="•"/>
      <w:lvlJc w:val="left"/>
      <w:pPr>
        <w:ind w:left="2235" w:hanging="229"/>
      </w:pPr>
      <w:rPr>
        <w:rFonts w:hint="default"/>
      </w:rPr>
    </w:lvl>
    <w:lvl w:ilvl="4" w:tplc="B96E43FC">
      <w:numFmt w:val="bullet"/>
      <w:lvlText w:val="•"/>
      <w:lvlJc w:val="left"/>
      <w:pPr>
        <w:ind w:left="3033" w:hanging="229"/>
      </w:pPr>
      <w:rPr>
        <w:rFonts w:hint="default"/>
      </w:rPr>
    </w:lvl>
    <w:lvl w:ilvl="5" w:tplc="A5262D30">
      <w:numFmt w:val="bullet"/>
      <w:lvlText w:val="•"/>
      <w:lvlJc w:val="left"/>
      <w:pPr>
        <w:ind w:left="3830" w:hanging="229"/>
      </w:pPr>
      <w:rPr>
        <w:rFonts w:hint="default"/>
      </w:rPr>
    </w:lvl>
    <w:lvl w:ilvl="6" w:tplc="01DEE972">
      <w:numFmt w:val="bullet"/>
      <w:lvlText w:val="•"/>
      <w:lvlJc w:val="left"/>
      <w:pPr>
        <w:ind w:left="4628" w:hanging="229"/>
      </w:pPr>
      <w:rPr>
        <w:rFonts w:hint="default"/>
      </w:rPr>
    </w:lvl>
    <w:lvl w:ilvl="7" w:tplc="724EABA0">
      <w:numFmt w:val="bullet"/>
      <w:lvlText w:val="•"/>
      <w:lvlJc w:val="left"/>
      <w:pPr>
        <w:ind w:left="5426" w:hanging="229"/>
      </w:pPr>
      <w:rPr>
        <w:rFonts w:hint="default"/>
      </w:rPr>
    </w:lvl>
    <w:lvl w:ilvl="8" w:tplc="CD8C0650">
      <w:numFmt w:val="bullet"/>
      <w:lvlText w:val="•"/>
      <w:lvlJc w:val="left"/>
      <w:pPr>
        <w:ind w:left="6223" w:hanging="229"/>
      </w:pPr>
      <w:rPr>
        <w:rFonts w:hint="default"/>
      </w:rPr>
    </w:lvl>
  </w:abstractNum>
  <w:abstractNum w:abstractNumId="27" w15:restartNumberingAfterBreak="0">
    <w:nsid w:val="56A535A9"/>
    <w:multiLevelType w:val="hybridMultilevel"/>
    <w:tmpl w:val="AF10A9B8"/>
    <w:lvl w:ilvl="0" w:tplc="928A48B8">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4078B29A">
      <w:numFmt w:val="bullet"/>
      <w:lvlText w:val="•"/>
      <w:lvlJc w:val="left"/>
      <w:pPr>
        <w:ind w:left="889" w:hanging="360"/>
      </w:pPr>
      <w:rPr>
        <w:rFonts w:hint="default"/>
      </w:rPr>
    </w:lvl>
    <w:lvl w:ilvl="2" w:tplc="5D40DD78">
      <w:numFmt w:val="bullet"/>
      <w:lvlText w:val="•"/>
      <w:lvlJc w:val="left"/>
      <w:pPr>
        <w:ind w:left="1339" w:hanging="360"/>
      </w:pPr>
      <w:rPr>
        <w:rFonts w:hint="default"/>
      </w:rPr>
    </w:lvl>
    <w:lvl w:ilvl="3" w:tplc="F8206ABA">
      <w:numFmt w:val="bullet"/>
      <w:lvlText w:val="•"/>
      <w:lvlJc w:val="left"/>
      <w:pPr>
        <w:ind w:left="1789" w:hanging="360"/>
      </w:pPr>
      <w:rPr>
        <w:rFonts w:hint="default"/>
      </w:rPr>
    </w:lvl>
    <w:lvl w:ilvl="4" w:tplc="C2BE77BC">
      <w:numFmt w:val="bullet"/>
      <w:lvlText w:val="•"/>
      <w:lvlJc w:val="left"/>
      <w:pPr>
        <w:ind w:left="2239" w:hanging="360"/>
      </w:pPr>
      <w:rPr>
        <w:rFonts w:hint="default"/>
      </w:rPr>
    </w:lvl>
    <w:lvl w:ilvl="5" w:tplc="0B46EFFE">
      <w:numFmt w:val="bullet"/>
      <w:lvlText w:val="•"/>
      <w:lvlJc w:val="left"/>
      <w:pPr>
        <w:ind w:left="2689" w:hanging="360"/>
      </w:pPr>
      <w:rPr>
        <w:rFonts w:hint="default"/>
      </w:rPr>
    </w:lvl>
    <w:lvl w:ilvl="6" w:tplc="92BEFA84">
      <w:numFmt w:val="bullet"/>
      <w:lvlText w:val="•"/>
      <w:lvlJc w:val="left"/>
      <w:pPr>
        <w:ind w:left="3139" w:hanging="360"/>
      </w:pPr>
      <w:rPr>
        <w:rFonts w:hint="default"/>
      </w:rPr>
    </w:lvl>
    <w:lvl w:ilvl="7" w:tplc="3428547C">
      <w:numFmt w:val="bullet"/>
      <w:lvlText w:val="•"/>
      <w:lvlJc w:val="left"/>
      <w:pPr>
        <w:ind w:left="3589" w:hanging="360"/>
      </w:pPr>
      <w:rPr>
        <w:rFonts w:hint="default"/>
      </w:rPr>
    </w:lvl>
    <w:lvl w:ilvl="8" w:tplc="85EC33E4">
      <w:numFmt w:val="bullet"/>
      <w:lvlText w:val="•"/>
      <w:lvlJc w:val="left"/>
      <w:pPr>
        <w:ind w:left="4039" w:hanging="360"/>
      </w:pPr>
      <w:rPr>
        <w:rFonts w:hint="default"/>
      </w:rPr>
    </w:lvl>
  </w:abstractNum>
  <w:abstractNum w:abstractNumId="28" w15:restartNumberingAfterBreak="0">
    <w:nsid w:val="5C266532"/>
    <w:multiLevelType w:val="hybridMultilevel"/>
    <w:tmpl w:val="F03A78FA"/>
    <w:lvl w:ilvl="0" w:tplc="98BE466A">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D48216CC">
      <w:numFmt w:val="bullet"/>
      <w:lvlText w:val="•"/>
      <w:lvlJc w:val="left"/>
      <w:pPr>
        <w:ind w:left="889" w:hanging="360"/>
      </w:pPr>
      <w:rPr>
        <w:rFonts w:hint="default"/>
      </w:rPr>
    </w:lvl>
    <w:lvl w:ilvl="2" w:tplc="1488FEAA">
      <w:numFmt w:val="bullet"/>
      <w:lvlText w:val="•"/>
      <w:lvlJc w:val="left"/>
      <w:pPr>
        <w:ind w:left="1339" w:hanging="360"/>
      </w:pPr>
      <w:rPr>
        <w:rFonts w:hint="default"/>
      </w:rPr>
    </w:lvl>
    <w:lvl w:ilvl="3" w:tplc="8CE6DEE6">
      <w:numFmt w:val="bullet"/>
      <w:lvlText w:val="•"/>
      <w:lvlJc w:val="left"/>
      <w:pPr>
        <w:ind w:left="1789" w:hanging="360"/>
      </w:pPr>
      <w:rPr>
        <w:rFonts w:hint="default"/>
      </w:rPr>
    </w:lvl>
    <w:lvl w:ilvl="4" w:tplc="A28671C8">
      <w:numFmt w:val="bullet"/>
      <w:lvlText w:val="•"/>
      <w:lvlJc w:val="left"/>
      <w:pPr>
        <w:ind w:left="2239" w:hanging="360"/>
      </w:pPr>
      <w:rPr>
        <w:rFonts w:hint="default"/>
      </w:rPr>
    </w:lvl>
    <w:lvl w:ilvl="5" w:tplc="8EE0C3C0">
      <w:numFmt w:val="bullet"/>
      <w:lvlText w:val="•"/>
      <w:lvlJc w:val="left"/>
      <w:pPr>
        <w:ind w:left="2689" w:hanging="360"/>
      </w:pPr>
      <w:rPr>
        <w:rFonts w:hint="default"/>
      </w:rPr>
    </w:lvl>
    <w:lvl w:ilvl="6" w:tplc="252A1936">
      <w:numFmt w:val="bullet"/>
      <w:lvlText w:val="•"/>
      <w:lvlJc w:val="left"/>
      <w:pPr>
        <w:ind w:left="3139" w:hanging="360"/>
      </w:pPr>
      <w:rPr>
        <w:rFonts w:hint="default"/>
      </w:rPr>
    </w:lvl>
    <w:lvl w:ilvl="7" w:tplc="B1849520">
      <w:numFmt w:val="bullet"/>
      <w:lvlText w:val="•"/>
      <w:lvlJc w:val="left"/>
      <w:pPr>
        <w:ind w:left="3589" w:hanging="360"/>
      </w:pPr>
      <w:rPr>
        <w:rFonts w:hint="default"/>
      </w:rPr>
    </w:lvl>
    <w:lvl w:ilvl="8" w:tplc="571C2B62">
      <w:numFmt w:val="bullet"/>
      <w:lvlText w:val="•"/>
      <w:lvlJc w:val="left"/>
      <w:pPr>
        <w:ind w:left="4039" w:hanging="360"/>
      </w:pPr>
      <w:rPr>
        <w:rFonts w:hint="default"/>
      </w:rPr>
    </w:lvl>
  </w:abstractNum>
  <w:abstractNum w:abstractNumId="29" w15:restartNumberingAfterBreak="0">
    <w:nsid w:val="5CC70BC6"/>
    <w:multiLevelType w:val="hybridMultilevel"/>
    <w:tmpl w:val="961C227E"/>
    <w:lvl w:ilvl="0" w:tplc="B06A541A">
      <w:start w:val="1"/>
      <w:numFmt w:val="lowerLetter"/>
      <w:lvlText w:val="%1"/>
      <w:lvlJc w:val="left"/>
      <w:pPr>
        <w:ind w:left="444" w:hanging="360"/>
        <w:jc w:val="left"/>
      </w:pPr>
      <w:rPr>
        <w:rFonts w:ascii="Roboto" w:eastAsia="Roboto" w:hAnsi="Roboto" w:cs="Roboto" w:hint="default"/>
        <w:b/>
        <w:bCs/>
        <w:color w:val="BEBEBE"/>
        <w:spacing w:val="-4"/>
        <w:w w:val="100"/>
        <w:sz w:val="18"/>
        <w:szCs w:val="18"/>
      </w:rPr>
    </w:lvl>
    <w:lvl w:ilvl="1" w:tplc="D504AC9E">
      <w:numFmt w:val="bullet"/>
      <w:lvlText w:val="•"/>
      <w:lvlJc w:val="left"/>
      <w:pPr>
        <w:ind w:left="889" w:hanging="360"/>
      </w:pPr>
      <w:rPr>
        <w:rFonts w:hint="default"/>
      </w:rPr>
    </w:lvl>
    <w:lvl w:ilvl="2" w:tplc="BE3ECDA6">
      <w:numFmt w:val="bullet"/>
      <w:lvlText w:val="•"/>
      <w:lvlJc w:val="left"/>
      <w:pPr>
        <w:ind w:left="1339" w:hanging="360"/>
      </w:pPr>
      <w:rPr>
        <w:rFonts w:hint="default"/>
      </w:rPr>
    </w:lvl>
    <w:lvl w:ilvl="3" w:tplc="15443428">
      <w:numFmt w:val="bullet"/>
      <w:lvlText w:val="•"/>
      <w:lvlJc w:val="left"/>
      <w:pPr>
        <w:ind w:left="1789" w:hanging="360"/>
      </w:pPr>
      <w:rPr>
        <w:rFonts w:hint="default"/>
      </w:rPr>
    </w:lvl>
    <w:lvl w:ilvl="4" w:tplc="68226AC2">
      <w:numFmt w:val="bullet"/>
      <w:lvlText w:val="•"/>
      <w:lvlJc w:val="left"/>
      <w:pPr>
        <w:ind w:left="2239" w:hanging="360"/>
      </w:pPr>
      <w:rPr>
        <w:rFonts w:hint="default"/>
      </w:rPr>
    </w:lvl>
    <w:lvl w:ilvl="5" w:tplc="33244C00">
      <w:numFmt w:val="bullet"/>
      <w:lvlText w:val="•"/>
      <w:lvlJc w:val="left"/>
      <w:pPr>
        <w:ind w:left="2689" w:hanging="360"/>
      </w:pPr>
      <w:rPr>
        <w:rFonts w:hint="default"/>
      </w:rPr>
    </w:lvl>
    <w:lvl w:ilvl="6" w:tplc="24A07E08">
      <w:numFmt w:val="bullet"/>
      <w:lvlText w:val="•"/>
      <w:lvlJc w:val="left"/>
      <w:pPr>
        <w:ind w:left="3139" w:hanging="360"/>
      </w:pPr>
      <w:rPr>
        <w:rFonts w:hint="default"/>
      </w:rPr>
    </w:lvl>
    <w:lvl w:ilvl="7" w:tplc="5548369A">
      <w:numFmt w:val="bullet"/>
      <w:lvlText w:val="•"/>
      <w:lvlJc w:val="left"/>
      <w:pPr>
        <w:ind w:left="3589" w:hanging="360"/>
      </w:pPr>
      <w:rPr>
        <w:rFonts w:hint="default"/>
      </w:rPr>
    </w:lvl>
    <w:lvl w:ilvl="8" w:tplc="1B363E66">
      <w:numFmt w:val="bullet"/>
      <w:lvlText w:val="•"/>
      <w:lvlJc w:val="left"/>
      <w:pPr>
        <w:ind w:left="4039" w:hanging="360"/>
      </w:pPr>
      <w:rPr>
        <w:rFonts w:hint="default"/>
      </w:rPr>
    </w:lvl>
  </w:abstractNum>
  <w:abstractNum w:abstractNumId="30" w15:restartNumberingAfterBreak="0">
    <w:nsid w:val="5DCA6560"/>
    <w:multiLevelType w:val="hybridMultilevel"/>
    <w:tmpl w:val="E22A0D88"/>
    <w:lvl w:ilvl="0" w:tplc="7402FCAA">
      <w:start w:val="1"/>
      <w:numFmt w:val="lowerLetter"/>
      <w:lvlText w:val="%1"/>
      <w:lvlJc w:val="left"/>
      <w:pPr>
        <w:ind w:left="444" w:hanging="360"/>
        <w:jc w:val="left"/>
      </w:pPr>
      <w:rPr>
        <w:rFonts w:ascii="Roboto" w:eastAsia="Roboto" w:hAnsi="Roboto" w:cs="Roboto" w:hint="default"/>
        <w:b/>
        <w:bCs/>
        <w:color w:val="BEBEBE"/>
        <w:spacing w:val="-4"/>
        <w:w w:val="100"/>
        <w:sz w:val="18"/>
        <w:szCs w:val="18"/>
      </w:rPr>
    </w:lvl>
    <w:lvl w:ilvl="1" w:tplc="9C749520">
      <w:numFmt w:val="bullet"/>
      <w:lvlText w:val="•"/>
      <w:lvlJc w:val="left"/>
      <w:pPr>
        <w:ind w:left="889" w:hanging="360"/>
      </w:pPr>
      <w:rPr>
        <w:rFonts w:hint="default"/>
      </w:rPr>
    </w:lvl>
    <w:lvl w:ilvl="2" w:tplc="62FA7BB2">
      <w:numFmt w:val="bullet"/>
      <w:lvlText w:val="•"/>
      <w:lvlJc w:val="left"/>
      <w:pPr>
        <w:ind w:left="1339" w:hanging="360"/>
      </w:pPr>
      <w:rPr>
        <w:rFonts w:hint="default"/>
      </w:rPr>
    </w:lvl>
    <w:lvl w:ilvl="3" w:tplc="EEFAB606">
      <w:numFmt w:val="bullet"/>
      <w:lvlText w:val="•"/>
      <w:lvlJc w:val="left"/>
      <w:pPr>
        <w:ind w:left="1789" w:hanging="360"/>
      </w:pPr>
      <w:rPr>
        <w:rFonts w:hint="default"/>
      </w:rPr>
    </w:lvl>
    <w:lvl w:ilvl="4" w:tplc="B3600954">
      <w:numFmt w:val="bullet"/>
      <w:lvlText w:val="•"/>
      <w:lvlJc w:val="left"/>
      <w:pPr>
        <w:ind w:left="2239" w:hanging="360"/>
      </w:pPr>
      <w:rPr>
        <w:rFonts w:hint="default"/>
      </w:rPr>
    </w:lvl>
    <w:lvl w:ilvl="5" w:tplc="16A40732">
      <w:numFmt w:val="bullet"/>
      <w:lvlText w:val="•"/>
      <w:lvlJc w:val="left"/>
      <w:pPr>
        <w:ind w:left="2689" w:hanging="360"/>
      </w:pPr>
      <w:rPr>
        <w:rFonts w:hint="default"/>
      </w:rPr>
    </w:lvl>
    <w:lvl w:ilvl="6" w:tplc="81EE0252">
      <w:numFmt w:val="bullet"/>
      <w:lvlText w:val="•"/>
      <w:lvlJc w:val="left"/>
      <w:pPr>
        <w:ind w:left="3139" w:hanging="360"/>
      </w:pPr>
      <w:rPr>
        <w:rFonts w:hint="default"/>
      </w:rPr>
    </w:lvl>
    <w:lvl w:ilvl="7" w:tplc="586CC24E">
      <w:numFmt w:val="bullet"/>
      <w:lvlText w:val="•"/>
      <w:lvlJc w:val="left"/>
      <w:pPr>
        <w:ind w:left="3589" w:hanging="360"/>
      </w:pPr>
      <w:rPr>
        <w:rFonts w:hint="default"/>
      </w:rPr>
    </w:lvl>
    <w:lvl w:ilvl="8" w:tplc="B8CAC8FC">
      <w:numFmt w:val="bullet"/>
      <w:lvlText w:val="•"/>
      <w:lvlJc w:val="left"/>
      <w:pPr>
        <w:ind w:left="4039" w:hanging="360"/>
      </w:pPr>
      <w:rPr>
        <w:rFonts w:hint="default"/>
      </w:rPr>
    </w:lvl>
  </w:abstractNum>
  <w:abstractNum w:abstractNumId="31" w15:restartNumberingAfterBreak="0">
    <w:nsid w:val="60306DE2"/>
    <w:multiLevelType w:val="hybridMultilevel"/>
    <w:tmpl w:val="9FBA2176"/>
    <w:lvl w:ilvl="0" w:tplc="FB0CA0B8">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258E1CBE">
      <w:numFmt w:val="bullet"/>
      <w:lvlText w:val="•"/>
      <w:lvlJc w:val="left"/>
      <w:pPr>
        <w:ind w:left="889" w:hanging="360"/>
      </w:pPr>
      <w:rPr>
        <w:rFonts w:hint="default"/>
      </w:rPr>
    </w:lvl>
    <w:lvl w:ilvl="2" w:tplc="2C120536">
      <w:numFmt w:val="bullet"/>
      <w:lvlText w:val="•"/>
      <w:lvlJc w:val="left"/>
      <w:pPr>
        <w:ind w:left="1339" w:hanging="360"/>
      </w:pPr>
      <w:rPr>
        <w:rFonts w:hint="default"/>
      </w:rPr>
    </w:lvl>
    <w:lvl w:ilvl="3" w:tplc="39025C08">
      <w:numFmt w:val="bullet"/>
      <w:lvlText w:val="•"/>
      <w:lvlJc w:val="left"/>
      <w:pPr>
        <w:ind w:left="1789" w:hanging="360"/>
      </w:pPr>
      <w:rPr>
        <w:rFonts w:hint="default"/>
      </w:rPr>
    </w:lvl>
    <w:lvl w:ilvl="4" w:tplc="276A6706">
      <w:numFmt w:val="bullet"/>
      <w:lvlText w:val="•"/>
      <w:lvlJc w:val="left"/>
      <w:pPr>
        <w:ind w:left="2239" w:hanging="360"/>
      </w:pPr>
      <w:rPr>
        <w:rFonts w:hint="default"/>
      </w:rPr>
    </w:lvl>
    <w:lvl w:ilvl="5" w:tplc="B8925432">
      <w:numFmt w:val="bullet"/>
      <w:lvlText w:val="•"/>
      <w:lvlJc w:val="left"/>
      <w:pPr>
        <w:ind w:left="2689" w:hanging="360"/>
      </w:pPr>
      <w:rPr>
        <w:rFonts w:hint="default"/>
      </w:rPr>
    </w:lvl>
    <w:lvl w:ilvl="6" w:tplc="57BAE2F8">
      <w:numFmt w:val="bullet"/>
      <w:lvlText w:val="•"/>
      <w:lvlJc w:val="left"/>
      <w:pPr>
        <w:ind w:left="3139" w:hanging="360"/>
      </w:pPr>
      <w:rPr>
        <w:rFonts w:hint="default"/>
      </w:rPr>
    </w:lvl>
    <w:lvl w:ilvl="7" w:tplc="C8B0956E">
      <w:numFmt w:val="bullet"/>
      <w:lvlText w:val="•"/>
      <w:lvlJc w:val="left"/>
      <w:pPr>
        <w:ind w:left="3589" w:hanging="360"/>
      </w:pPr>
      <w:rPr>
        <w:rFonts w:hint="default"/>
      </w:rPr>
    </w:lvl>
    <w:lvl w:ilvl="8" w:tplc="4210ECC4">
      <w:numFmt w:val="bullet"/>
      <w:lvlText w:val="•"/>
      <w:lvlJc w:val="left"/>
      <w:pPr>
        <w:ind w:left="4039" w:hanging="360"/>
      </w:pPr>
      <w:rPr>
        <w:rFonts w:hint="default"/>
      </w:rPr>
    </w:lvl>
  </w:abstractNum>
  <w:abstractNum w:abstractNumId="32" w15:restartNumberingAfterBreak="0">
    <w:nsid w:val="608928FB"/>
    <w:multiLevelType w:val="hybridMultilevel"/>
    <w:tmpl w:val="BA664F68"/>
    <w:lvl w:ilvl="0" w:tplc="985EC24C">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6B924546">
      <w:numFmt w:val="bullet"/>
      <w:lvlText w:val="•"/>
      <w:lvlJc w:val="left"/>
      <w:pPr>
        <w:ind w:left="889" w:hanging="360"/>
      </w:pPr>
      <w:rPr>
        <w:rFonts w:hint="default"/>
      </w:rPr>
    </w:lvl>
    <w:lvl w:ilvl="2" w:tplc="1DDAB6C6">
      <w:numFmt w:val="bullet"/>
      <w:lvlText w:val="•"/>
      <w:lvlJc w:val="left"/>
      <w:pPr>
        <w:ind w:left="1339" w:hanging="360"/>
      </w:pPr>
      <w:rPr>
        <w:rFonts w:hint="default"/>
      </w:rPr>
    </w:lvl>
    <w:lvl w:ilvl="3" w:tplc="5D16718E">
      <w:numFmt w:val="bullet"/>
      <w:lvlText w:val="•"/>
      <w:lvlJc w:val="left"/>
      <w:pPr>
        <w:ind w:left="1789" w:hanging="360"/>
      </w:pPr>
      <w:rPr>
        <w:rFonts w:hint="default"/>
      </w:rPr>
    </w:lvl>
    <w:lvl w:ilvl="4" w:tplc="C778FCD8">
      <w:numFmt w:val="bullet"/>
      <w:lvlText w:val="•"/>
      <w:lvlJc w:val="left"/>
      <w:pPr>
        <w:ind w:left="2239" w:hanging="360"/>
      </w:pPr>
      <w:rPr>
        <w:rFonts w:hint="default"/>
      </w:rPr>
    </w:lvl>
    <w:lvl w:ilvl="5" w:tplc="9C308CCE">
      <w:numFmt w:val="bullet"/>
      <w:lvlText w:val="•"/>
      <w:lvlJc w:val="left"/>
      <w:pPr>
        <w:ind w:left="2689" w:hanging="360"/>
      </w:pPr>
      <w:rPr>
        <w:rFonts w:hint="default"/>
      </w:rPr>
    </w:lvl>
    <w:lvl w:ilvl="6" w:tplc="576E6C5A">
      <w:numFmt w:val="bullet"/>
      <w:lvlText w:val="•"/>
      <w:lvlJc w:val="left"/>
      <w:pPr>
        <w:ind w:left="3139" w:hanging="360"/>
      </w:pPr>
      <w:rPr>
        <w:rFonts w:hint="default"/>
      </w:rPr>
    </w:lvl>
    <w:lvl w:ilvl="7" w:tplc="4AF62982">
      <w:numFmt w:val="bullet"/>
      <w:lvlText w:val="•"/>
      <w:lvlJc w:val="left"/>
      <w:pPr>
        <w:ind w:left="3589" w:hanging="360"/>
      </w:pPr>
      <w:rPr>
        <w:rFonts w:hint="default"/>
      </w:rPr>
    </w:lvl>
    <w:lvl w:ilvl="8" w:tplc="A98A8896">
      <w:numFmt w:val="bullet"/>
      <w:lvlText w:val="•"/>
      <w:lvlJc w:val="left"/>
      <w:pPr>
        <w:ind w:left="4039" w:hanging="360"/>
      </w:pPr>
      <w:rPr>
        <w:rFonts w:hint="default"/>
      </w:rPr>
    </w:lvl>
  </w:abstractNum>
  <w:abstractNum w:abstractNumId="33" w15:restartNumberingAfterBreak="0">
    <w:nsid w:val="69191FCD"/>
    <w:multiLevelType w:val="hybridMultilevel"/>
    <w:tmpl w:val="6EFE9CB0"/>
    <w:lvl w:ilvl="0" w:tplc="941A31C0">
      <w:start w:val="1"/>
      <w:numFmt w:val="lowerLetter"/>
      <w:lvlText w:val="%1"/>
      <w:lvlJc w:val="left"/>
      <w:pPr>
        <w:ind w:left="443" w:hanging="360"/>
        <w:jc w:val="left"/>
      </w:pPr>
      <w:rPr>
        <w:rFonts w:ascii="Roboto" w:eastAsia="Roboto" w:hAnsi="Roboto" w:cs="Roboto" w:hint="default"/>
        <w:b/>
        <w:bCs/>
        <w:color w:val="BEBEBE"/>
        <w:spacing w:val="-4"/>
        <w:w w:val="100"/>
        <w:sz w:val="18"/>
        <w:szCs w:val="18"/>
      </w:rPr>
    </w:lvl>
    <w:lvl w:ilvl="1" w:tplc="E836EAD6">
      <w:numFmt w:val="bullet"/>
      <w:lvlText w:val="•"/>
      <w:lvlJc w:val="left"/>
      <w:pPr>
        <w:ind w:left="889" w:hanging="360"/>
      </w:pPr>
      <w:rPr>
        <w:rFonts w:hint="default"/>
      </w:rPr>
    </w:lvl>
    <w:lvl w:ilvl="2" w:tplc="D4241E5C">
      <w:numFmt w:val="bullet"/>
      <w:lvlText w:val="•"/>
      <w:lvlJc w:val="left"/>
      <w:pPr>
        <w:ind w:left="1339" w:hanging="360"/>
      </w:pPr>
      <w:rPr>
        <w:rFonts w:hint="default"/>
      </w:rPr>
    </w:lvl>
    <w:lvl w:ilvl="3" w:tplc="F390769E">
      <w:numFmt w:val="bullet"/>
      <w:lvlText w:val="•"/>
      <w:lvlJc w:val="left"/>
      <w:pPr>
        <w:ind w:left="1789" w:hanging="360"/>
      </w:pPr>
      <w:rPr>
        <w:rFonts w:hint="default"/>
      </w:rPr>
    </w:lvl>
    <w:lvl w:ilvl="4" w:tplc="02864688">
      <w:numFmt w:val="bullet"/>
      <w:lvlText w:val="•"/>
      <w:lvlJc w:val="left"/>
      <w:pPr>
        <w:ind w:left="2239" w:hanging="360"/>
      </w:pPr>
      <w:rPr>
        <w:rFonts w:hint="default"/>
      </w:rPr>
    </w:lvl>
    <w:lvl w:ilvl="5" w:tplc="2618B228">
      <w:numFmt w:val="bullet"/>
      <w:lvlText w:val="•"/>
      <w:lvlJc w:val="left"/>
      <w:pPr>
        <w:ind w:left="2689" w:hanging="360"/>
      </w:pPr>
      <w:rPr>
        <w:rFonts w:hint="default"/>
      </w:rPr>
    </w:lvl>
    <w:lvl w:ilvl="6" w:tplc="55A4DED6">
      <w:numFmt w:val="bullet"/>
      <w:lvlText w:val="•"/>
      <w:lvlJc w:val="left"/>
      <w:pPr>
        <w:ind w:left="3139" w:hanging="360"/>
      </w:pPr>
      <w:rPr>
        <w:rFonts w:hint="default"/>
      </w:rPr>
    </w:lvl>
    <w:lvl w:ilvl="7" w:tplc="6D9C859C">
      <w:numFmt w:val="bullet"/>
      <w:lvlText w:val="•"/>
      <w:lvlJc w:val="left"/>
      <w:pPr>
        <w:ind w:left="3589" w:hanging="360"/>
      </w:pPr>
      <w:rPr>
        <w:rFonts w:hint="default"/>
      </w:rPr>
    </w:lvl>
    <w:lvl w:ilvl="8" w:tplc="34DA1B18">
      <w:numFmt w:val="bullet"/>
      <w:lvlText w:val="•"/>
      <w:lvlJc w:val="left"/>
      <w:pPr>
        <w:ind w:left="4039" w:hanging="360"/>
      </w:pPr>
      <w:rPr>
        <w:rFonts w:hint="default"/>
      </w:rPr>
    </w:lvl>
  </w:abstractNum>
  <w:abstractNum w:abstractNumId="34" w15:restartNumberingAfterBreak="0">
    <w:nsid w:val="6B167DDB"/>
    <w:multiLevelType w:val="hybridMultilevel"/>
    <w:tmpl w:val="0EFE63DC"/>
    <w:lvl w:ilvl="0" w:tplc="7264F242">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791A45EC">
      <w:numFmt w:val="bullet"/>
      <w:lvlText w:val="•"/>
      <w:lvlJc w:val="left"/>
      <w:pPr>
        <w:ind w:left="889" w:hanging="360"/>
      </w:pPr>
      <w:rPr>
        <w:rFonts w:hint="default"/>
      </w:rPr>
    </w:lvl>
    <w:lvl w:ilvl="2" w:tplc="E656FEBE">
      <w:numFmt w:val="bullet"/>
      <w:lvlText w:val="•"/>
      <w:lvlJc w:val="left"/>
      <w:pPr>
        <w:ind w:left="1339" w:hanging="360"/>
      </w:pPr>
      <w:rPr>
        <w:rFonts w:hint="default"/>
      </w:rPr>
    </w:lvl>
    <w:lvl w:ilvl="3" w:tplc="6A4436EE">
      <w:numFmt w:val="bullet"/>
      <w:lvlText w:val="•"/>
      <w:lvlJc w:val="left"/>
      <w:pPr>
        <w:ind w:left="1789" w:hanging="360"/>
      </w:pPr>
      <w:rPr>
        <w:rFonts w:hint="default"/>
      </w:rPr>
    </w:lvl>
    <w:lvl w:ilvl="4" w:tplc="A75C1CFA">
      <w:numFmt w:val="bullet"/>
      <w:lvlText w:val="•"/>
      <w:lvlJc w:val="left"/>
      <w:pPr>
        <w:ind w:left="2239" w:hanging="360"/>
      </w:pPr>
      <w:rPr>
        <w:rFonts w:hint="default"/>
      </w:rPr>
    </w:lvl>
    <w:lvl w:ilvl="5" w:tplc="ED4AF1D8">
      <w:numFmt w:val="bullet"/>
      <w:lvlText w:val="•"/>
      <w:lvlJc w:val="left"/>
      <w:pPr>
        <w:ind w:left="2689" w:hanging="360"/>
      </w:pPr>
      <w:rPr>
        <w:rFonts w:hint="default"/>
      </w:rPr>
    </w:lvl>
    <w:lvl w:ilvl="6" w:tplc="B50032D2">
      <w:numFmt w:val="bullet"/>
      <w:lvlText w:val="•"/>
      <w:lvlJc w:val="left"/>
      <w:pPr>
        <w:ind w:left="3139" w:hanging="360"/>
      </w:pPr>
      <w:rPr>
        <w:rFonts w:hint="default"/>
      </w:rPr>
    </w:lvl>
    <w:lvl w:ilvl="7" w:tplc="12DABB0A">
      <w:numFmt w:val="bullet"/>
      <w:lvlText w:val="•"/>
      <w:lvlJc w:val="left"/>
      <w:pPr>
        <w:ind w:left="3589" w:hanging="360"/>
      </w:pPr>
      <w:rPr>
        <w:rFonts w:hint="default"/>
      </w:rPr>
    </w:lvl>
    <w:lvl w:ilvl="8" w:tplc="F6E43456">
      <w:numFmt w:val="bullet"/>
      <w:lvlText w:val="•"/>
      <w:lvlJc w:val="left"/>
      <w:pPr>
        <w:ind w:left="4039" w:hanging="360"/>
      </w:pPr>
      <w:rPr>
        <w:rFonts w:hint="default"/>
      </w:rPr>
    </w:lvl>
  </w:abstractNum>
  <w:abstractNum w:abstractNumId="35" w15:restartNumberingAfterBreak="0">
    <w:nsid w:val="6C7F141C"/>
    <w:multiLevelType w:val="hybridMultilevel"/>
    <w:tmpl w:val="8C841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E87C46"/>
    <w:multiLevelType w:val="hybridMultilevel"/>
    <w:tmpl w:val="A5DA2E78"/>
    <w:lvl w:ilvl="0" w:tplc="0AA02192">
      <w:start w:val="1"/>
      <w:numFmt w:val="lowerLetter"/>
      <w:lvlText w:val="%1"/>
      <w:lvlJc w:val="left"/>
      <w:pPr>
        <w:ind w:left="444" w:hanging="360"/>
      </w:pPr>
      <w:rPr>
        <w:rFonts w:ascii="Roboto" w:eastAsia="Roboto" w:hAnsi="Roboto" w:cs="Roboto" w:hint="default"/>
        <w:b/>
        <w:bCs/>
        <w:color w:val="BEBEBE"/>
        <w:spacing w:val="-4"/>
        <w:w w:val="100"/>
        <w:sz w:val="18"/>
        <w:szCs w:val="18"/>
      </w:rPr>
    </w:lvl>
    <w:lvl w:ilvl="1" w:tplc="62FE23EE">
      <w:numFmt w:val="bullet"/>
      <w:lvlText w:val="•"/>
      <w:lvlJc w:val="left"/>
      <w:pPr>
        <w:ind w:left="889" w:hanging="360"/>
      </w:pPr>
      <w:rPr>
        <w:rFonts w:hint="default"/>
      </w:rPr>
    </w:lvl>
    <w:lvl w:ilvl="2" w:tplc="BDB8C440">
      <w:numFmt w:val="bullet"/>
      <w:lvlText w:val="•"/>
      <w:lvlJc w:val="left"/>
      <w:pPr>
        <w:ind w:left="1339" w:hanging="360"/>
      </w:pPr>
      <w:rPr>
        <w:rFonts w:hint="default"/>
      </w:rPr>
    </w:lvl>
    <w:lvl w:ilvl="3" w:tplc="7E063E28">
      <w:numFmt w:val="bullet"/>
      <w:lvlText w:val="•"/>
      <w:lvlJc w:val="left"/>
      <w:pPr>
        <w:ind w:left="1789" w:hanging="360"/>
      </w:pPr>
      <w:rPr>
        <w:rFonts w:hint="default"/>
      </w:rPr>
    </w:lvl>
    <w:lvl w:ilvl="4" w:tplc="E00CDA9C">
      <w:numFmt w:val="bullet"/>
      <w:lvlText w:val="•"/>
      <w:lvlJc w:val="left"/>
      <w:pPr>
        <w:ind w:left="2239" w:hanging="360"/>
      </w:pPr>
      <w:rPr>
        <w:rFonts w:hint="default"/>
      </w:rPr>
    </w:lvl>
    <w:lvl w:ilvl="5" w:tplc="282A3A18">
      <w:numFmt w:val="bullet"/>
      <w:lvlText w:val="•"/>
      <w:lvlJc w:val="left"/>
      <w:pPr>
        <w:ind w:left="2689" w:hanging="360"/>
      </w:pPr>
      <w:rPr>
        <w:rFonts w:hint="default"/>
      </w:rPr>
    </w:lvl>
    <w:lvl w:ilvl="6" w:tplc="231A0194">
      <w:numFmt w:val="bullet"/>
      <w:lvlText w:val="•"/>
      <w:lvlJc w:val="left"/>
      <w:pPr>
        <w:ind w:left="3139" w:hanging="360"/>
      </w:pPr>
      <w:rPr>
        <w:rFonts w:hint="default"/>
      </w:rPr>
    </w:lvl>
    <w:lvl w:ilvl="7" w:tplc="C76E47BC">
      <w:numFmt w:val="bullet"/>
      <w:lvlText w:val="•"/>
      <w:lvlJc w:val="left"/>
      <w:pPr>
        <w:ind w:left="3589" w:hanging="360"/>
      </w:pPr>
      <w:rPr>
        <w:rFonts w:hint="default"/>
      </w:rPr>
    </w:lvl>
    <w:lvl w:ilvl="8" w:tplc="64C8D706">
      <w:numFmt w:val="bullet"/>
      <w:lvlText w:val="•"/>
      <w:lvlJc w:val="left"/>
      <w:pPr>
        <w:ind w:left="4039" w:hanging="360"/>
      </w:pPr>
      <w:rPr>
        <w:rFonts w:hint="default"/>
      </w:rPr>
    </w:lvl>
  </w:abstractNum>
  <w:abstractNum w:abstractNumId="37" w15:restartNumberingAfterBreak="0">
    <w:nsid w:val="762D5C73"/>
    <w:multiLevelType w:val="hybridMultilevel"/>
    <w:tmpl w:val="EE26B01C"/>
    <w:lvl w:ilvl="0" w:tplc="D130CEF2">
      <w:start w:val="1"/>
      <w:numFmt w:val="lowerLetter"/>
      <w:lvlText w:val="%1"/>
      <w:lvlJc w:val="left"/>
      <w:pPr>
        <w:ind w:left="443" w:hanging="360"/>
        <w:jc w:val="left"/>
      </w:pPr>
      <w:rPr>
        <w:rFonts w:ascii="Roboto" w:eastAsia="Roboto" w:hAnsi="Roboto" w:cs="Roboto" w:hint="default"/>
        <w:b/>
        <w:bCs/>
        <w:color w:val="BEBEBE"/>
        <w:spacing w:val="-3"/>
        <w:w w:val="100"/>
        <w:sz w:val="18"/>
        <w:szCs w:val="18"/>
      </w:rPr>
    </w:lvl>
    <w:lvl w:ilvl="1" w:tplc="A6AEDBDC">
      <w:numFmt w:val="bullet"/>
      <w:lvlText w:val="•"/>
      <w:lvlJc w:val="left"/>
      <w:pPr>
        <w:ind w:left="889" w:hanging="360"/>
      </w:pPr>
      <w:rPr>
        <w:rFonts w:hint="default"/>
      </w:rPr>
    </w:lvl>
    <w:lvl w:ilvl="2" w:tplc="4B509128">
      <w:numFmt w:val="bullet"/>
      <w:lvlText w:val="•"/>
      <w:lvlJc w:val="left"/>
      <w:pPr>
        <w:ind w:left="1339" w:hanging="360"/>
      </w:pPr>
      <w:rPr>
        <w:rFonts w:hint="default"/>
      </w:rPr>
    </w:lvl>
    <w:lvl w:ilvl="3" w:tplc="4A36683E">
      <w:numFmt w:val="bullet"/>
      <w:lvlText w:val="•"/>
      <w:lvlJc w:val="left"/>
      <w:pPr>
        <w:ind w:left="1789" w:hanging="360"/>
      </w:pPr>
      <w:rPr>
        <w:rFonts w:hint="default"/>
      </w:rPr>
    </w:lvl>
    <w:lvl w:ilvl="4" w:tplc="ABD0D1A0">
      <w:numFmt w:val="bullet"/>
      <w:lvlText w:val="•"/>
      <w:lvlJc w:val="left"/>
      <w:pPr>
        <w:ind w:left="2239" w:hanging="360"/>
      </w:pPr>
      <w:rPr>
        <w:rFonts w:hint="default"/>
      </w:rPr>
    </w:lvl>
    <w:lvl w:ilvl="5" w:tplc="8AEE34DA">
      <w:numFmt w:val="bullet"/>
      <w:lvlText w:val="•"/>
      <w:lvlJc w:val="left"/>
      <w:pPr>
        <w:ind w:left="2689" w:hanging="360"/>
      </w:pPr>
      <w:rPr>
        <w:rFonts w:hint="default"/>
      </w:rPr>
    </w:lvl>
    <w:lvl w:ilvl="6" w:tplc="F97A8990">
      <w:numFmt w:val="bullet"/>
      <w:lvlText w:val="•"/>
      <w:lvlJc w:val="left"/>
      <w:pPr>
        <w:ind w:left="3139" w:hanging="360"/>
      </w:pPr>
      <w:rPr>
        <w:rFonts w:hint="default"/>
      </w:rPr>
    </w:lvl>
    <w:lvl w:ilvl="7" w:tplc="C428EEC6">
      <w:numFmt w:val="bullet"/>
      <w:lvlText w:val="•"/>
      <w:lvlJc w:val="left"/>
      <w:pPr>
        <w:ind w:left="3589" w:hanging="360"/>
      </w:pPr>
      <w:rPr>
        <w:rFonts w:hint="default"/>
      </w:rPr>
    </w:lvl>
    <w:lvl w:ilvl="8" w:tplc="C37E607A">
      <w:numFmt w:val="bullet"/>
      <w:lvlText w:val="•"/>
      <w:lvlJc w:val="left"/>
      <w:pPr>
        <w:ind w:left="4039" w:hanging="360"/>
      </w:pPr>
      <w:rPr>
        <w:rFonts w:hint="default"/>
      </w:rPr>
    </w:lvl>
  </w:abstractNum>
  <w:abstractNum w:abstractNumId="38" w15:restartNumberingAfterBreak="0">
    <w:nsid w:val="77C638CD"/>
    <w:multiLevelType w:val="hybridMultilevel"/>
    <w:tmpl w:val="C1F6AA6C"/>
    <w:lvl w:ilvl="0" w:tplc="7D86016C">
      <w:numFmt w:val="bullet"/>
      <w:lvlText w:val="•"/>
      <w:lvlJc w:val="left"/>
      <w:pPr>
        <w:ind w:left="453" w:hanging="227"/>
      </w:pPr>
      <w:rPr>
        <w:rFonts w:ascii="Roboto" w:eastAsia="Roboto" w:hAnsi="Roboto" w:cs="Roboto" w:hint="default"/>
        <w:color w:val="232322"/>
        <w:spacing w:val="-13"/>
        <w:w w:val="100"/>
        <w:sz w:val="18"/>
        <w:szCs w:val="18"/>
      </w:rPr>
    </w:lvl>
    <w:lvl w:ilvl="1" w:tplc="0A2237E4">
      <w:numFmt w:val="bullet"/>
      <w:lvlText w:val="•"/>
      <w:lvlJc w:val="left"/>
      <w:pPr>
        <w:ind w:left="1195" w:hanging="227"/>
      </w:pPr>
      <w:rPr>
        <w:rFonts w:hint="default"/>
      </w:rPr>
    </w:lvl>
    <w:lvl w:ilvl="2" w:tplc="B0FE78F6">
      <w:numFmt w:val="bullet"/>
      <w:lvlText w:val="•"/>
      <w:lvlJc w:val="left"/>
      <w:pPr>
        <w:ind w:left="1931" w:hanging="227"/>
      </w:pPr>
      <w:rPr>
        <w:rFonts w:hint="default"/>
      </w:rPr>
    </w:lvl>
    <w:lvl w:ilvl="3" w:tplc="13DA0534">
      <w:numFmt w:val="bullet"/>
      <w:lvlText w:val="•"/>
      <w:lvlJc w:val="left"/>
      <w:pPr>
        <w:ind w:left="2667" w:hanging="227"/>
      </w:pPr>
      <w:rPr>
        <w:rFonts w:hint="default"/>
      </w:rPr>
    </w:lvl>
    <w:lvl w:ilvl="4" w:tplc="12C222DA">
      <w:numFmt w:val="bullet"/>
      <w:lvlText w:val="•"/>
      <w:lvlJc w:val="left"/>
      <w:pPr>
        <w:ind w:left="3403" w:hanging="227"/>
      </w:pPr>
      <w:rPr>
        <w:rFonts w:hint="default"/>
      </w:rPr>
    </w:lvl>
    <w:lvl w:ilvl="5" w:tplc="6F860B2C">
      <w:numFmt w:val="bullet"/>
      <w:lvlText w:val="•"/>
      <w:lvlJc w:val="left"/>
      <w:pPr>
        <w:ind w:left="4139" w:hanging="227"/>
      </w:pPr>
      <w:rPr>
        <w:rFonts w:hint="default"/>
      </w:rPr>
    </w:lvl>
    <w:lvl w:ilvl="6" w:tplc="E1562976">
      <w:numFmt w:val="bullet"/>
      <w:lvlText w:val="•"/>
      <w:lvlJc w:val="left"/>
      <w:pPr>
        <w:ind w:left="4875" w:hanging="227"/>
      </w:pPr>
      <w:rPr>
        <w:rFonts w:hint="default"/>
      </w:rPr>
    </w:lvl>
    <w:lvl w:ilvl="7" w:tplc="1D742A86">
      <w:numFmt w:val="bullet"/>
      <w:lvlText w:val="•"/>
      <w:lvlJc w:val="left"/>
      <w:pPr>
        <w:ind w:left="5611" w:hanging="227"/>
      </w:pPr>
      <w:rPr>
        <w:rFonts w:hint="default"/>
      </w:rPr>
    </w:lvl>
    <w:lvl w:ilvl="8" w:tplc="99ACEED2">
      <w:numFmt w:val="bullet"/>
      <w:lvlText w:val="•"/>
      <w:lvlJc w:val="left"/>
      <w:pPr>
        <w:ind w:left="6347" w:hanging="227"/>
      </w:pPr>
      <w:rPr>
        <w:rFonts w:hint="default"/>
      </w:rPr>
    </w:lvl>
  </w:abstractNum>
  <w:abstractNum w:abstractNumId="39" w15:restartNumberingAfterBreak="0">
    <w:nsid w:val="7968501A"/>
    <w:multiLevelType w:val="hybridMultilevel"/>
    <w:tmpl w:val="969AF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F416FC"/>
    <w:multiLevelType w:val="hybridMultilevel"/>
    <w:tmpl w:val="D5EA1008"/>
    <w:lvl w:ilvl="0" w:tplc="609CCF98">
      <w:start w:val="1"/>
      <w:numFmt w:val="lowerLetter"/>
      <w:lvlText w:val="%1"/>
      <w:lvlJc w:val="left"/>
      <w:pPr>
        <w:ind w:left="443" w:hanging="360"/>
      </w:pPr>
      <w:rPr>
        <w:rFonts w:ascii="Roboto" w:eastAsia="Roboto" w:hAnsi="Roboto" w:cs="Roboto" w:hint="default"/>
        <w:b/>
        <w:bCs/>
        <w:color w:val="BEBEBE"/>
        <w:spacing w:val="-3"/>
        <w:w w:val="100"/>
        <w:sz w:val="18"/>
        <w:szCs w:val="18"/>
      </w:rPr>
    </w:lvl>
    <w:lvl w:ilvl="1" w:tplc="80721F7E">
      <w:numFmt w:val="bullet"/>
      <w:lvlText w:val="•"/>
      <w:lvlJc w:val="left"/>
      <w:pPr>
        <w:ind w:left="889" w:hanging="360"/>
      </w:pPr>
      <w:rPr>
        <w:rFonts w:hint="default"/>
      </w:rPr>
    </w:lvl>
    <w:lvl w:ilvl="2" w:tplc="67988CFE">
      <w:numFmt w:val="bullet"/>
      <w:lvlText w:val="•"/>
      <w:lvlJc w:val="left"/>
      <w:pPr>
        <w:ind w:left="1339" w:hanging="360"/>
      </w:pPr>
      <w:rPr>
        <w:rFonts w:hint="default"/>
      </w:rPr>
    </w:lvl>
    <w:lvl w:ilvl="3" w:tplc="64EC2E52">
      <w:numFmt w:val="bullet"/>
      <w:lvlText w:val="•"/>
      <w:lvlJc w:val="left"/>
      <w:pPr>
        <w:ind w:left="1789" w:hanging="360"/>
      </w:pPr>
      <w:rPr>
        <w:rFonts w:hint="default"/>
      </w:rPr>
    </w:lvl>
    <w:lvl w:ilvl="4" w:tplc="6F5C8D3A">
      <w:numFmt w:val="bullet"/>
      <w:lvlText w:val="•"/>
      <w:lvlJc w:val="left"/>
      <w:pPr>
        <w:ind w:left="2239" w:hanging="360"/>
      </w:pPr>
      <w:rPr>
        <w:rFonts w:hint="default"/>
      </w:rPr>
    </w:lvl>
    <w:lvl w:ilvl="5" w:tplc="8952A44A">
      <w:numFmt w:val="bullet"/>
      <w:lvlText w:val="•"/>
      <w:lvlJc w:val="left"/>
      <w:pPr>
        <w:ind w:left="2689" w:hanging="360"/>
      </w:pPr>
      <w:rPr>
        <w:rFonts w:hint="default"/>
      </w:rPr>
    </w:lvl>
    <w:lvl w:ilvl="6" w:tplc="5792E72C">
      <w:numFmt w:val="bullet"/>
      <w:lvlText w:val="•"/>
      <w:lvlJc w:val="left"/>
      <w:pPr>
        <w:ind w:left="3139" w:hanging="360"/>
      </w:pPr>
      <w:rPr>
        <w:rFonts w:hint="default"/>
      </w:rPr>
    </w:lvl>
    <w:lvl w:ilvl="7" w:tplc="2EFE24FA">
      <w:numFmt w:val="bullet"/>
      <w:lvlText w:val="•"/>
      <w:lvlJc w:val="left"/>
      <w:pPr>
        <w:ind w:left="3589" w:hanging="360"/>
      </w:pPr>
      <w:rPr>
        <w:rFonts w:hint="default"/>
      </w:rPr>
    </w:lvl>
    <w:lvl w:ilvl="8" w:tplc="F8CC5B96">
      <w:numFmt w:val="bullet"/>
      <w:lvlText w:val="•"/>
      <w:lvlJc w:val="left"/>
      <w:pPr>
        <w:ind w:left="4039" w:hanging="360"/>
      </w:pPr>
      <w:rPr>
        <w:rFonts w:hint="default"/>
      </w:rPr>
    </w:lvl>
  </w:abstractNum>
  <w:num w:numId="1" w16cid:durableId="1252353261">
    <w:abstractNumId w:val="23"/>
  </w:num>
  <w:num w:numId="2" w16cid:durableId="1564367373">
    <w:abstractNumId w:val="3"/>
  </w:num>
  <w:num w:numId="3" w16cid:durableId="1111510080">
    <w:abstractNumId w:val="15"/>
  </w:num>
  <w:num w:numId="4" w16cid:durableId="865410995">
    <w:abstractNumId w:val="26"/>
  </w:num>
  <w:num w:numId="5" w16cid:durableId="1780837224">
    <w:abstractNumId w:val="25"/>
  </w:num>
  <w:num w:numId="6" w16cid:durableId="1650206684">
    <w:abstractNumId w:val="18"/>
  </w:num>
  <w:num w:numId="7" w16cid:durableId="932401120">
    <w:abstractNumId w:val="12"/>
  </w:num>
  <w:num w:numId="8" w16cid:durableId="809857761">
    <w:abstractNumId w:val="11"/>
  </w:num>
  <w:num w:numId="9" w16cid:durableId="1796362618">
    <w:abstractNumId w:val="24"/>
  </w:num>
  <w:num w:numId="10" w16cid:durableId="1100369147">
    <w:abstractNumId w:val="40"/>
  </w:num>
  <w:num w:numId="11" w16cid:durableId="1242446681">
    <w:abstractNumId w:val="36"/>
  </w:num>
  <w:num w:numId="12" w16cid:durableId="1263607815">
    <w:abstractNumId w:val="35"/>
  </w:num>
  <w:num w:numId="13" w16cid:durableId="1986618618">
    <w:abstractNumId w:val="39"/>
  </w:num>
  <w:num w:numId="14" w16cid:durableId="1132359033">
    <w:abstractNumId w:val="21"/>
  </w:num>
  <w:num w:numId="15" w16cid:durableId="80104024">
    <w:abstractNumId w:val="0"/>
  </w:num>
  <w:num w:numId="16" w16cid:durableId="681128805">
    <w:abstractNumId w:val="10"/>
  </w:num>
  <w:num w:numId="17" w16cid:durableId="778066127">
    <w:abstractNumId w:val="20"/>
  </w:num>
  <w:num w:numId="18" w16cid:durableId="1028412327">
    <w:abstractNumId w:val="34"/>
  </w:num>
  <w:num w:numId="19" w16cid:durableId="871263880">
    <w:abstractNumId w:val="13"/>
  </w:num>
  <w:num w:numId="20" w16cid:durableId="130944667">
    <w:abstractNumId w:val="16"/>
  </w:num>
  <w:num w:numId="21" w16cid:durableId="841969414">
    <w:abstractNumId w:val="7"/>
  </w:num>
  <w:num w:numId="22" w16cid:durableId="13460965">
    <w:abstractNumId w:val="14"/>
  </w:num>
  <w:num w:numId="23" w16cid:durableId="976491513">
    <w:abstractNumId w:val="19"/>
  </w:num>
  <w:num w:numId="24" w16cid:durableId="1636637202">
    <w:abstractNumId w:val="38"/>
  </w:num>
  <w:num w:numId="25" w16cid:durableId="1060517427">
    <w:abstractNumId w:val="6"/>
  </w:num>
  <w:num w:numId="26" w16cid:durableId="2024698631">
    <w:abstractNumId w:val="29"/>
  </w:num>
  <w:num w:numId="27" w16cid:durableId="466122618">
    <w:abstractNumId w:val="1"/>
  </w:num>
  <w:num w:numId="28" w16cid:durableId="788937389">
    <w:abstractNumId w:val="17"/>
  </w:num>
  <w:num w:numId="29" w16cid:durableId="672874217">
    <w:abstractNumId w:val="33"/>
  </w:num>
  <w:num w:numId="30" w16cid:durableId="1571575723">
    <w:abstractNumId w:val="32"/>
  </w:num>
  <w:num w:numId="31" w16cid:durableId="1684816420">
    <w:abstractNumId w:val="2"/>
  </w:num>
  <w:num w:numId="32" w16cid:durableId="1010334012">
    <w:abstractNumId w:val="28"/>
  </w:num>
  <w:num w:numId="33" w16cid:durableId="1273393628">
    <w:abstractNumId w:val="9"/>
  </w:num>
  <w:num w:numId="34" w16cid:durableId="1933009765">
    <w:abstractNumId w:val="31"/>
  </w:num>
  <w:num w:numId="35" w16cid:durableId="1351296347">
    <w:abstractNumId w:val="4"/>
  </w:num>
  <w:num w:numId="36" w16cid:durableId="1289892360">
    <w:abstractNumId w:val="30"/>
  </w:num>
  <w:num w:numId="37" w16cid:durableId="1512379138">
    <w:abstractNumId w:val="22"/>
  </w:num>
  <w:num w:numId="38" w16cid:durableId="719938096">
    <w:abstractNumId w:val="37"/>
  </w:num>
  <w:num w:numId="39" w16cid:durableId="1490289271">
    <w:abstractNumId w:val="8"/>
  </w:num>
  <w:num w:numId="40" w16cid:durableId="1161695218">
    <w:abstractNumId w:val="27"/>
  </w:num>
  <w:num w:numId="41" w16cid:durableId="949094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C6"/>
    <w:rsid w:val="0002761D"/>
    <w:rsid w:val="000C5855"/>
    <w:rsid w:val="00197E4D"/>
    <w:rsid w:val="001A6A3B"/>
    <w:rsid w:val="00416B1A"/>
    <w:rsid w:val="00487253"/>
    <w:rsid w:val="0052655B"/>
    <w:rsid w:val="005813B5"/>
    <w:rsid w:val="006F42F2"/>
    <w:rsid w:val="007D6A62"/>
    <w:rsid w:val="007F56B3"/>
    <w:rsid w:val="00804370"/>
    <w:rsid w:val="008967CC"/>
    <w:rsid w:val="00B31061"/>
    <w:rsid w:val="00B61054"/>
    <w:rsid w:val="00C3214C"/>
    <w:rsid w:val="00C33E94"/>
    <w:rsid w:val="00C34CC1"/>
    <w:rsid w:val="00C70EA4"/>
    <w:rsid w:val="00D97B60"/>
    <w:rsid w:val="00DA01C3"/>
    <w:rsid w:val="00DA1FBA"/>
    <w:rsid w:val="00DB01C6"/>
    <w:rsid w:val="00EE3477"/>
    <w:rsid w:val="00F12426"/>
    <w:rsid w:val="00FC3F2A"/>
    <w:rsid w:val="00FD6FD0"/>
    <w:rsid w:val="315AA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EE26"/>
  <w15:docId w15:val="{469B3D30-88D6-42DE-8A5D-2B81426E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01C6"/>
    <w:pPr>
      <w:widowControl w:val="0"/>
      <w:autoSpaceDE w:val="0"/>
      <w:autoSpaceDN w:val="0"/>
      <w:spacing w:after="0" w:line="240" w:lineRule="auto"/>
      <w:ind w:left="113"/>
      <w:outlineLvl w:val="0"/>
    </w:pPr>
    <w:rPr>
      <w:rFonts w:ascii="Roboto" w:eastAsia="Roboto" w:hAnsi="Roboto" w:cs="Robo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1C6"/>
  </w:style>
  <w:style w:type="paragraph" w:styleId="Footer">
    <w:name w:val="footer"/>
    <w:basedOn w:val="Normal"/>
    <w:link w:val="FooterChar"/>
    <w:uiPriority w:val="99"/>
    <w:unhideWhenUsed/>
    <w:rsid w:val="00DB0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1C6"/>
  </w:style>
  <w:style w:type="character" w:customStyle="1" w:styleId="Heading1Char">
    <w:name w:val="Heading 1 Char"/>
    <w:basedOn w:val="DefaultParagraphFont"/>
    <w:link w:val="Heading1"/>
    <w:uiPriority w:val="1"/>
    <w:rsid w:val="00DB01C6"/>
    <w:rPr>
      <w:rFonts w:ascii="Roboto" w:eastAsia="Roboto" w:hAnsi="Roboto" w:cs="Roboto"/>
      <w:b/>
      <w:bCs/>
      <w:sz w:val="24"/>
      <w:szCs w:val="24"/>
      <w:lang w:val="en-US"/>
    </w:rPr>
  </w:style>
  <w:style w:type="paragraph" w:styleId="BodyText">
    <w:name w:val="Body Text"/>
    <w:basedOn w:val="Normal"/>
    <w:link w:val="BodyTextChar"/>
    <w:uiPriority w:val="1"/>
    <w:qFormat/>
    <w:rsid w:val="00DB01C6"/>
    <w:pPr>
      <w:widowControl w:val="0"/>
      <w:autoSpaceDE w:val="0"/>
      <w:autoSpaceDN w:val="0"/>
      <w:spacing w:before="4"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DB01C6"/>
    <w:rPr>
      <w:rFonts w:ascii="Roboto" w:eastAsia="Roboto" w:hAnsi="Roboto" w:cs="Roboto"/>
      <w:sz w:val="20"/>
      <w:szCs w:val="20"/>
      <w:lang w:val="en-US"/>
    </w:rPr>
  </w:style>
  <w:style w:type="paragraph" w:customStyle="1" w:styleId="TableParagraph">
    <w:name w:val="Table Paragraph"/>
    <w:basedOn w:val="Normal"/>
    <w:uiPriority w:val="1"/>
    <w:qFormat/>
    <w:rsid w:val="00DB01C6"/>
    <w:pPr>
      <w:widowControl w:val="0"/>
      <w:autoSpaceDE w:val="0"/>
      <w:autoSpaceDN w:val="0"/>
      <w:spacing w:before="63" w:after="0" w:line="240" w:lineRule="auto"/>
      <w:ind w:left="283"/>
    </w:pPr>
    <w:rPr>
      <w:rFonts w:ascii="Roboto" w:eastAsia="Roboto" w:hAnsi="Roboto" w:cs="Roboto"/>
      <w:lang w:eastAsia="en-GB" w:bidi="en-GB"/>
    </w:rPr>
  </w:style>
  <w:style w:type="table" w:styleId="TableGrid">
    <w:name w:val="Table Grid"/>
    <w:basedOn w:val="TableNormal"/>
    <w:uiPriority w:val="39"/>
    <w:rsid w:val="00D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426"/>
    <w:pPr>
      <w:autoSpaceDE w:val="0"/>
      <w:autoSpaceDN w:val="0"/>
      <w:adjustRightInd w:val="0"/>
      <w:spacing w:after="0" w:line="240" w:lineRule="auto"/>
    </w:pPr>
    <w:rPr>
      <w:rFonts w:ascii="DaunPenh" w:hAnsi="DaunPenh" w:cs="DaunPenh"/>
      <w:color w:val="000000"/>
      <w:sz w:val="24"/>
      <w:szCs w:val="24"/>
    </w:rPr>
  </w:style>
  <w:style w:type="paragraph" w:styleId="ListParagraph">
    <w:name w:val="List Paragraph"/>
    <w:basedOn w:val="Normal"/>
    <w:uiPriority w:val="34"/>
    <w:qFormat/>
    <w:rsid w:val="00487253"/>
    <w:pPr>
      <w:ind w:left="720"/>
      <w:contextualSpacing/>
    </w:pPr>
  </w:style>
  <w:style w:type="paragraph" w:styleId="EndnoteText">
    <w:name w:val="endnote text"/>
    <w:basedOn w:val="Normal"/>
    <w:link w:val="EndnoteTextChar"/>
    <w:uiPriority w:val="99"/>
    <w:semiHidden/>
    <w:unhideWhenUsed/>
    <w:rsid w:val="004872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7253"/>
    <w:rPr>
      <w:sz w:val="20"/>
      <w:szCs w:val="20"/>
    </w:rPr>
  </w:style>
  <w:style w:type="character" w:styleId="EndnoteReference">
    <w:name w:val="endnote reference"/>
    <w:basedOn w:val="DefaultParagraphFont"/>
    <w:uiPriority w:val="99"/>
    <w:semiHidden/>
    <w:unhideWhenUsed/>
    <w:rsid w:val="00487253"/>
    <w:rPr>
      <w:vertAlign w:val="superscript"/>
    </w:rPr>
  </w:style>
  <w:style w:type="character" w:styleId="Hyperlink">
    <w:name w:val="Hyperlink"/>
    <w:basedOn w:val="DefaultParagraphFont"/>
    <w:uiPriority w:val="99"/>
    <w:unhideWhenUsed/>
    <w:rsid w:val="00DA1FBA"/>
    <w:rPr>
      <w:color w:val="0563C1" w:themeColor="hyperlink"/>
      <w:u w:val="single"/>
    </w:rPr>
  </w:style>
  <w:style w:type="character" w:styleId="FollowedHyperlink">
    <w:name w:val="FollowedHyperlink"/>
    <w:basedOn w:val="DefaultParagraphFont"/>
    <w:uiPriority w:val="99"/>
    <w:semiHidden/>
    <w:unhideWhenUsed/>
    <w:rsid w:val="001A6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io.code.org/s/coursea-2021?section_id=3662605" TargetMode="External"/><Relationship Id="rId18" Type="http://schemas.openxmlformats.org/officeDocument/2006/relationships/hyperlink" Target="https://teachcomputing.org/curriculum/key-stage-1/computing-systems-and-networks-it-around-us" TargetMode="External"/><Relationship Id="rId26" Type="http://schemas.openxmlformats.org/officeDocument/2006/relationships/hyperlink" Target="https://teachcomputing.org/curriculum/key-stage-2/data-and-information-data-logging" TargetMode="External"/><Relationship Id="rId39" Type="http://schemas.openxmlformats.org/officeDocument/2006/relationships/hyperlink" Target="https://teachcomputing.org/curriculum/key-stage-2/creating-media-3d-modelling" TargetMode="External"/><Relationship Id="rId21" Type="http://schemas.openxmlformats.org/officeDocument/2006/relationships/hyperlink" Target="https://teachcomputing.org/curriculum/key-stage-2/creating-media-animation" TargetMode="External"/><Relationship Id="rId34" Type="http://schemas.openxmlformats.org/officeDocument/2006/relationships/hyperlink" Target="https://teachcomputing.org/curriculum/key-stage-2/computing-systems-and-networks-sharing-information"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achcomputing.org/curriculum/key-stage-1/data-and-information-pictograms" TargetMode="External"/><Relationship Id="rId20" Type="http://schemas.openxmlformats.org/officeDocument/2006/relationships/hyperlink" Target="https://teachcomputing.org/curriculum/key-stage-2/creating-media-desktop-publishing" TargetMode="External"/><Relationship Id="rId29" Type="http://schemas.openxmlformats.org/officeDocument/2006/relationships/hyperlink" Target="https://studio.code.org/s/coursed-2021?section_id=3662605" TargetMode="External"/><Relationship Id="rId41" Type="http://schemas.openxmlformats.org/officeDocument/2006/relationships/hyperlink" Target="https://studio.code.org/s/coursef-2021?section_id=3662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computing.org/curriculum/key-stage-1/creating-media-digital-writing" TargetMode="External"/><Relationship Id="rId24" Type="http://schemas.openxmlformats.org/officeDocument/2006/relationships/hyperlink" Target="https://projectevolve.co.uk/toolkit/resources/years/4/" TargetMode="External"/><Relationship Id="rId32" Type="http://schemas.openxmlformats.org/officeDocument/2006/relationships/hyperlink" Target="https://teachcomputing.org/curriculum/key-stage-2/data-and-information-flat-file-databases" TargetMode="External"/><Relationship Id="rId37" Type="http://schemas.openxmlformats.org/officeDocument/2006/relationships/hyperlink" Target="https://teachcomputing.org/curriculum/key-stage-2/data-and-information-spreadsheets" TargetMode="External"/><Relationship Id="rId40" Type="http://schemas.openxmlformats.org/officeDocument/2006/relationships/hyperlink" Target="https://teachcomputing.org/curriculum/key-stage-2/computing-systems-and-networks-communication" TargetMode="External"/><Relationship Id="rId5" Type="http://schemas.openxmlformats.org/officeDocument/2006/relationships/webSettings" Target="webSettings.xml"/><Relationship Id="rId15" Type="http://schemas.openxmlformats.org/officeDocument/2006/relationships/hyperlink" Target="https://projectevolve.co.uk/toolkit/resources/years/year-two/" TargetMode="External"/><Relationship Id="rId23" Type="http://schemas.openxmlformats.org/officeDocument/2006/relationships/hyperlink" Target="https://teachcomputing.org/curriculum/key-stage-2/data-and-information-branching-databases" TargetMode="External"/><Relationship Id="rId28" Type="http://schemas.openxmlformats.org/officeDocument/2006/relationships/hyperlink" Target="https://teachcomputing.org/curriculum/key-stage-2/computing-systems-and-networks-the-internet" TargetMode="External"/><Relationship Id="rId36" Type="http://schemas.openxmlformats.org/officeDocument/2006/relationships/hyperlink" Target="https://projectevolve.co.uk/toolkit/resources/years/6/" TargetMode="External"/><Relationship Id="rId10" Type="http://schemas.openxmlformats.org/officeDocument/2006/relationships/hyperlink" Target="https://teachcomputing.org/curriculum/key-stage-1/data-and-information-grouping-data" TargetMode="External"/><Relationship Id="rId19" Type="http://schemas.openxmlformats.org/officeDocument/2006/relationships/hyperlink" Target="https://studio.code.org/s/courseb-2021?section_id=3662605" TargetMode="External"/><Relationship Id="rId31" Type="http://schemas.openxmlformats.org/officeDocument/2006/relationships/hyperlink" Target="https://teachcomputing.org/curriculum/key-stage-2/creating-media-vector-drawin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chcomputing.org/curriculum/key-stage-1/creating-media-digital-painting" TargetMode="External"/><Relationship Id="rId14" Type="http://schemas.openxmlformats.org/officeDocument/2006/relationships/hyperlink" Target="https://teachcomputing.org/curriculum/key-stage-1/creating-media-making-music" TargetMode="External"/><Relationship Id="rId22" Type="http://schemas.openxmlformats.org/officeDocument/2006/relationships/hyperlink" Target="https://teachcomputing.org/curriculum/key-stage-2/computing-systems-and-networks-connecting-computers" TargetMode="External"/><Relationship Id="rId27" Type="http://schemas.openxmlformats.org/officeDocument/2006/relationships/hyperlink" Target="https://teachcomputing.org/curriculum/key-stage-2/creating-media-audio-editing" TargetMode="External"/><Relationship Id="rId30" Type="http://schemas.openxmlformats.org/officeDocument/2006/relationships/hyperlink" Target="https://projectevolve.co.uk/toolkit/resources/years/5/" TargetMode="External"/><Relationship Id="rId35" Type="http://schemas.openxmlformats.org/officeDocument/2006/relationships/hyperlink" Target="https://studio.code.org/s/coursee-2021?section_id=3662605" TargetMode="External"/><Relationship Id="rId43" Type="http://schemas.openxmlformats.org/officeDocument/2006/relationships/fontTable" Target="fontTable.xml"/><Relationship Id="rId8" Type="http://schemas.openxmlformats.org/officeDocument/2006/relationships/hyperlink" Target="https://projectevolve.co.uk/toolkit/resources/years/year-one/" TargetMode="External"/><Relationship Id="rId3" Type="http://schemas.openxmlformats.org/officeDocument/2006/relationships/styles" Target="styles.xml"/><Relationship Id="rId12" Type="http://schemas.openxmlformats.org/officeDocument/2006/relationships/hyperlink" Target="https://teachcomputing.org/curriculum/key-stage-1/computing-systems-and-networks-technology-around-us" TargetMode="External"/><Relationship Id="rId17" Type="http://schemas.openxmlformats.org/officeDocument/2006/relationships/hyperlink" Target="https://teachcomputing.org/curriculum/key-stage-1/creating-media-digital-photography" TargetMode="External"/><Relationship Id="rId25" Type="http://schemas.openxmlformats.org/officeDocument/2006/relationships/hyperlink" Target="https://teachcomputing.org/curriculum/key-stage-2/creating-media-photo-editing" TargetMode="External"/><Relationship Id="rId33" Type="http://schemas.openxmlformats.org/officeDocument/2006/relationships/hyperlink" Target="https://teachcomputing.org/curriculum/key-stage-2/creating-media-video-editing" TargetMode="External"/><Relationship Id="rId38" Type="http://schemas.openxmlformats.org/officeDocument/2006/relationships/hyperlink" Target="https://teachcomputing.org/curriculum/key-stage-2/creating-media-web-page-cre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7C09-00B4-405E-8024-8E06DFC7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5372</Words>
  <Characters>30623</Characters>
  <Application>Microsoft Office Word</Application>
  <DocSecurity>0</DocSecurity>
  <Lines>255</Lines>
  <Paragraphs>71</Paragraphs>
  <ScaleCrop>false</ScaleCrop>
  <Company>Cranberry Academy</Company>
  <LinksUpToDate>false</LinksUpToDate>
  <CharactersWithSpaces>35924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Whitmore</dc:creator>
  <cp:lastModifiedBy>Marc Colbert</cp:lastModifiedBy>
  <cp:revision>2</cp:revision>
  <dcterms:created xsi:type="dcterms:W3CDTF">2024-11-09T14:45:00Z</dcterms:created>
  <dcterms:modified xsi:type="dcterms:W3CDTF">2024-11-09T14:45:00Z</dcterms:modified>
</cp:coreProperties>
</file>